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490" w:rsidRDefault="005A3490" w:rsidP="00B42BC6">
      <w:pPr>
        <w:ind w:left="-284"/>
        <w:jc w:val="center"/>
        <w:rPr>
          <w:rFonts w:ascii="Arial" w:hAnsi="Arial" w:cs="Arial"/>
          <w:b/>
          <w:sz w:val="44"/>
          <w:szCs w:val="44"/>
        </w:rPr>
      </w:pPr>
    </w:p>
    <w:p w:rsidR="0050242D" w:rsidRPr="005A3490" w:rsidRDefault="00B42BC6" w:rsidP="00B42BC6">
      <w:pPr>
        <w:ind w:left="-284"/>
        <w:jc w:val="center"/>
        <w:rPr>
          <w:rFonts w:ascii="Arial" w:hAnsi="Arial" w:cs="Arial"/>
          <w:b/>
          <w:sz w:val="44"/>
          <w:szCs w:val="44"/>
        </w:rPr>
      </w:pPr>
      <w:r w:rsidRPr="005A3490">
        <w:rPr>
          <w:rFonts w:ascii="Arial" w:hAnsi="Arial" w:cs="Arial"/>
          <w:b/>
          <w:sz w:val="44"/>
          <w:szCs w:val="44"/>
        </w:rPr>
        <w:t>REPUBLIKA HRVATSKA</w:t>
      </w:r>
    </w:p>
    <w:p w:rsidR="00B42BC6" w:rsidRPr="005A3490" w:rsidRDefault="00B42BC6" w:rsidP="00B42BC6">
      <w:pPr>
        <w:ind w:left="-284"/>
        <w:jc w:val="center"/>
        <w:rPr>
          <w:rFonts w:ascii="Arial" w:hAnsi="Arial" w:cs="Arial"/>
          <w:b/>
          <w:sz w:val="44"/>
          <w:szCs w:val="44"/>
        </w:rPr>
      </w:pPr>
      <w:r w:rsidRPr="005A3490">
        <w:rPr>
          <w:rFonts w:ascii="Arial" w:hAnsi="Arial" w:cs="Arial"/>
          <w:b/>
          <w:sz w:val="44"/>
          <w:szCs w:val="44"/>
        </w:rPr>
        <w:t>ŽUPANIJA SISAČKO-MOSLAVAČKA</w:t>
      </w:r>
    </w:p>
    <w:p w:rsidR="00E036A7" w:rsidRPr="005A3490" w:rsidRDefault="00E036A7" w:rsidP="0017426A">
      <w:pPr>
        <w:pStyle w:val="Normal1"/>
        <w:shd w:val="clear" w:color="auto" w:fill="FFFFFF" w:themeFill="background1"/>
        <w:tabs>
          <w:tab w:val="left" w:pos="2552"/>
        </w:tabs>
        <w:jc w:val="both"/>
        <w:rPr>
          <w:rFonts w:ascii="Tw Cen MT" w:hAnsi="Tw Cen MT"/>
          <w:b/>
          <w:sz w:val="44"/>
          <w:szCs w:val="44"/>
        </w:rPr>
      </w:pPr>
    </w:p>
    <w:p w:rsidR="00E036A7" w:rsidRPr="005A3490" w:rsidRDefault="00E036A7" w:rsidP="00B42BC6">
      <w:pPr>
        <w:pStyle w:val="Normal1"/>
        <w:shd w:val="clear" w:color="auto" w:fill="FFFFFF" w:themeFill="background1"/>
        <w:tabs>
          <w:tab w:val="left" w:pos="2552"/>
        </w:tabs>
        <w:rPr>
          <w:rFonts w:ascii="Tw Cen MT" w:hAnsi="Tw Cen MT"/>
          <w:b/>
          <w:sz w:val="44"/>
          <w:szCs w:val="44"/>
        </w:rPr>
      </w:pPr>
    </w:p>
    <w:p w:rsidR="00B42BC6" w:rsidRPr="005A3490" w:rsidRDefault="00B42BC6" w:rsidP="00B42BC6">
      <w:pPr>
        <w:rPr>
          <w:b/>
          <w:sz w:val="44"/>
          <w:szCs w:val="44"/>
        </w:rPr>
      </w:pPr>
      <w:r w:rsidRPr="005A3490">
        <w:rPr>
          <w:b/>
          <w:sz w:val="44"/>
          <w:szCs w:val="44"/>
        </w:rPr>
        <w:t xml:space="preserve">               </w:t>
      </w:r>
      <w:r w:rsidR="00E036A7" w:rsidRPr="005A3490">
        <w:rPr>
          <w:b/>
          <w:sz w:val="44"/>
          <w:szCs w:val="44"/>
        </w:rPr>
        <w:t>TEHNIČKA ŠKOLA KUTINA</w:t>
      </w:r>
    </w:p>
    <w:p w:rsidR="00E036A7" w:rsidRPr="005A3490" w:rsidRDefault="00B42BC6" w:rsidP="00B42BC6">
      <w:pPr>
        <w:ind w:left="2820" w:firstLine="12"/>
        <w:rPr>
          <w:b/>
          <w:sz w:val="44"/>
          <w:szCs w:val="44"/>
        </w:rPr>
      </w:pPr>
      <w:r w:rsidRPr="005A3490">
        <w:rPr>
          <w:b/>
          <w:sz w:val="44"/>
          <w:szCs w:val="44"/>
        </w:rPr>
        <w:t xml:space="preserve">         KUTINA</w:t>
      </w:r>
    </w:p>
    <w:p w:rsidR="00E036A7" w:rsidRPr="00B42BC6" w:rsidRDefault="00E036A7" w:rsidP="00E036A7">
      <w:pPr>
        <w:ind w:firstLine="720"/>
        <w:jc w:val="both"/>
        <w:rPr>
          <w:sz w:val="44"/>
          <w:szCs w:val="44"/>
        </w:rPr>
      </w:pPr>
    </w:p>
    <w:p w:rsidR="00E036A7" w:rsidRPr="00E036A7" w:rsidRDefault="00E036A7" w:rsidP="00E036A7">
      <w:pPr>
        <w:ind w:firstLine="720"/>
        <w:jc w:val="both"/>
      </w:pPr>
    </w:p>
    <w:p w:rsidR="00E036A7" w:rsidRPr="00E036A7" w:rsidRDefault="00E036A7" w:rsidP="00E036A7">
      <w:pPr>
        <w:ind w:firstLine="720"/>
        <w:jc w:val="both"/>
      </w:pPr>
    </w:p>
    <w:p w:rsidR="00E036A7" w:rsidRPr="00E036A7" w:rsidRDefault="00E036A7" w:rsidP="00E036A7">
      <w:pPr>
        <w:ind w:firstLine="720"/>
        <w:jc w:val="both"/>
      </w:pPr>
    </w:p>
    <w:p w:rsidR="00E036A7" w:rsidRPr="00E036A7" w:rsidRDefault="00E036A7" w:rsidP="00E036A7">
      <w:pPr>
        <w:ind w:firstLine="720"/>
        <w:jc w:val="both"/>
      </w:pPr>
    </w:p>
    <w:p w:rsidR="00E036A7" w:rsidRPr="00E036A7" w:rsidRDefault="00E036A7" w:rsidP="00E036A7">
      <w:pPr>
        <w:ind w:firstLine="720"/>
        <w:jc w:val="both"/>
      </w:pPr>
    </w:p>
    <w:p w:rsidR="00E036A7" w:rsidRPr="00E036A7" w:rsidRDefault="00E036A7" w:rsidP="00E036A7">
      <w:pPr>
        <w:ind w:firstLine="720"/>
        <w:jc w:val="both"/>
      </w:pPr>
    </w:p>
    <w:p w:rsidR="00E036A7" w:rsidRPr="00E036A7" w:rsidRDefault="00E036A7" w:rsidP="00E036A7">
      <w:pPr>
        <w:ind w:firstLine="720"/>
        <w:jc w:val="both"/>
      </w:pPr>
    </w:p>
    <w:p w:rsidR="00E036A7" w:rsidRPr="00E036A7" w:rsidRDefault="00E036A7" w:rsidP="00E036A7">
      <w:pPr>
        <w:ind w:firstLine="720"/>
        <w:jc w:val="both"/>
      </w:pPr>
    </w:p>
    <w:p w:rsidR="00E036A7" w:rsidRPr="00E036A7" w:rsidRDefault="00E036A7" w:rsidP="00E036A7">
      <w:pPr>
        <w:ind w:firstLine="720"/>
        <w:jc w:val="both"/>
      </w:pPr>
    </w:p>
    <w:p w:rsidR="00E036A7" w:rsidRPr="00E036A7" w:rsidRDefault="00E036A7" w:rsidP="00E036A7">
      <w:pPr>
        <w:ind w:firstLine="720"/>
        <w:jc w:val="both"/>
      </w:pPr>
    </w:p>
    <w:p w:rsidR="00E036A7" w:rsidRPr="00E036A7" w:rsidRDefault="00E036A7" w:rsidP="00187C57">
      <w:pPr>
        <w:ind w:firstLine="720"/>
        <w:jc w:val="center"/>
        <w:rPr>
          <w:b/>
        </w:rPr>
      </w:pPr>
    </w:p>
    <w:p w:rsidR="00E036A7" w:rsidRPr="005A3490" w:rsidRDefault="00187C57" w:rsidP="00187C57">
      <w:pPr>
        <w:ind w:firstLine="720"/>
        <w:rPr>
          <w:b/>
          <w:sz w:val="48"/>
          <w:szCs w:val="48"/>
        </w:rPr>
      </w:pPr>
      <w:r w:rsidRPr="005A3490">
        <w:rPr>
          <w:b/>
          <w:sz w:val="48"/>
          <w:szCs w:val="48"/>
        </w:rPr>
        <w:t xml:space="preserve">       </w:t>
      </w:r>
      <w:r w:rsidR="005A3490">
        <w:rPr>
          <w:b/>
          <w:sz w:val="48"/>
          <w:szCs w:val="48"/>
        </w:rPr>
        <w:t xml:space="preserve">   </w:t>
      </w:r>
      <w:r w:rsidRPr="005A3490">
        <w:rPr>
          <w:b/>
          <w:sz w:val="48"/>
          <w:szCs w:val="48"/>
        </w:rPr>
        <w:t xml:space="preserve">                </w:t>
      </w:r>
      <w:r w:rsidR="00E036A7" w:rsidRPr="005A3490">
        <w:rPr>
          <w:b/>
          <w:sz w:val="48"/>
          <w:szCs w:val="48"/>
        </w:rPr>
        <w:t>STATUT</w:t>
      </w:r>
    </w:p>
    <w:p w:rsidR="00E036A7" w:rsidRPr="005A3490" w:rsidRDefault="005A3490" w:rsidP="00187C57">
      <w:pPr>
        <w:ind w:firstLine="720"/>
        <w:rPr>
          <w:b/>
          <w:sz w:val="48"/>
          <w:szCs w:val="48"/>
        </w:rPr>
      </w:pPr>
      <w:r>
        <w:rPr>
          <w:b/>
          <w:sz w:val="48"/>
          <w:szCs w:val="48"/>
        </w:rPr>
        <w:t xml:space="preserve">       </w:t>
      </w:r>
      <w:r w:rsidR="00E036A7" w:rsidRPr="005A3490">
        <w:rPr>
          <w:b/>
          <w:sz w:val="48"/>
          <w:szCs w:val="48"/>
        </w:rPr>
        <w:t>TEHNIČKE ŠKOLE KUTINA</w:t>
      </w:r>
    </w:p>
    <w:p w:rsidR="00E036A7" w:rsidRPr="00E036A7" w:rsidRDefault="00E036A7" w:rsidP="00187C57">
      <w:pPr>
        <w:ind w:firstLine="720"/>
        <w:jc w:val="center"/>
        <w:rPr>
          <w:b/>
        </w:rPr>
      </w:pPr>
    </w:p>
    <w:p w:rsidR="00E036A7" w:rsidRPr="00E036A7" w:rsidRDefault="00E036A7" w:rsidP="00E036A7">
      <w:pPr>
        <w:ind w:firstLine="720"/>
        <w:jc w:val="both"/>
      </w:pPr>
    </w:p>
    <w:p w:rsidR="00E036A7" w:rsidRPr="00E036A7" w:rsidRDefault="00E036A7" w:rsidP="00E036A7">
      <w:pPr>
        <w:ind w:firstLine="720"/>
        <w:jc w:val="both"/>
      </w:pPr>
    </w:p>
    <w:p w:rsidR="00E036A7" w:rsidRPr="00E036A7" w:rsidRDefault="00E036A7" w:rsidP="00E036A7">
      <w:pPr>
        <w:ind w:firstLine="720"/>
        <w:jc w:val="both"/>
      </w:pPr>
    </w:p>
    <w:p w:rsidR="00E036A7" w:rsidRPr="00E036A7" w:rsidRDefault="00E036A7" w:rsidP="00E036A7">
      <w:pPr>
        <w:ind w:firstLine="720"/>
        <w:jc w:val="both"/>
      </w:pPr>
    </w:p>
    <w:p w:rsidR="00E036A7" w:rsidRPr="00E036A7" w:rsidRDefault="00E036A7" w:rsidP="00E036A7">
      <w:pPr>
        <w:ind w:firstLine="720"/>
        <w:jc w:val="both"/>
      </w:pPr>
    </w:p>
    <w:p w:rsidR="00E036A7" w:rsidRPr="00E036A7" w:rsidRDefault="00E036A7" w:rsidP="00E036A7">
      <w:pPr>
        <w:ind w:firstLine="720"/>
        <w:jc w:val="both"/>
      </w:pPr>
    </w:p>
    <w:p w:rsidR="00E036A7" w:rsidRPr="00E036A7" w:rsidRDefault="00E036A7" w:rsidP="00E036A7">
      <w:pPr>
        <w:ind w:firstLine="720"/>
        <w:jc w:val="both"/>
      </w:pPr>
    </w:p>
    <w:p w:rsidR="00E036A7" w:rsidRPr="00E036A7" w:rsidRDefault="00E036A7" w:rsidP="00E036A7">
      <w:pPr>
        <w:ind w:firstLine="720"/>
        <w:jc w:val="both"/>
      </w:pPr>
    </w:p>
    <w:p w:rsidR="00E036A7" w:rsidRPr="00E036A7" w:rsidRDefault="00E036A7" w:rsidP="00E036A7">
      <w:pPr>
        <w:ind w:firstLine="720"/>
        <w:jc w:val="both"/>
      </w:pPr>
    </w:p>
    <w:p w:rsidR="00E036A7" w:rsidRPr="00E036A7" w:rsidRDefault="00E036A7" w:rsidP="00E036A7">
      <w:pPr>
        <w:ind w:firstLine="720"/>
        <w:jc w:val="both"/>
      </w:pPr>
    </w:p>
    <w:p w:rsidR="00E036A7" w:rsidRPr="00E036A7" w:rsidRDefault="00E036A7" w:rsidP="00E036A7">
      <w:pPr>
        <w:ind w:firstLine="720"/>
        <w:jc w:val="both"/>
      </w:pPr>
    </w:p>
    <w:p w:rsidR="00E036A7" w:rsidRPr="00E036A7" w:rsidRDefault="00E036A7" w:rsidP="00E036A7">
      <w:pPr>
        <w:ind w:firstLine="720"/>
        <w:jc w:val="both"/>
      </w:pPr>
    </w:p>
    <w:p w:rsidR="00E036A7" w:rsidRPr="00E036A7" w:rsidRDefault="00E036A7" w:rsidP="00E036A7">
      <w:pPr>
        <w:ind w:firstLine="720"/>
        <w:jc w:val="both"/>
      </w:pPr>
    </w:p>
    <w:p w:rsidR="00E036A7" w:rsidRPr="00E036A7" w:rsidRDefault="00E036A7" w:rsidP="00E036A7">
      <w:pPr>
        <w:ind w:firstLine="720"/>
        <w:jc w:val="both"/>
      </w:pPr>
    </w:p>
    <w:p w:rsidR="00E036A7" w:rsidRPr="00E036A7" w:rsidRDefault="00E036A7" w:rsidP="00E036A7">
      <w:pPr>
        <w:ind w:firstLine="720"/>
        <w:jc w:val="both"/>
      </w:pPr>
    </w:p>
    <w:p w:rsidR="00E036A7" w:rsidRPr="00E036A7" w:rsidRDefault="00E036A7" w:rsidP="00E036A7">
      <w:pPr>
        <w:ind w:firstLine="720"/>
        <w:jc w:val="both"/>
      </w:pPr>
    </w:p>
    <w:p w:rsidR="00E036A7" w:rsidRPr="00E036A7" w:rsidRDefault="00E036A7" w:rsidP="00E036A7">
      <w:pPr>
        <w:ind w:firstLine="720"/>
        <w:jc w:val="both"/>
      </w:pPr>
    </w:p>
    <w:p w:rsidR="00E036A7" w:rsidRPr="00E036A7" w:rsidRDefault="00E036A7" w:rsidP="00E036A7">
      <w:pPr>
        <w:ind w:firstLine="720"/>
        <w:jc w:val="both"/>
      </w:pPr>
    </w:p>
    <w:p w:rsidR="00E036A7" w:rsidRPr="00E036A7" w:rsidRDefault="00E036A7" w:rsidP="00E036A7">
      <w:pPr>
        <w:ind w:firstLine="720"/>
        <w:jc w:val="both"/>
      </w:pPr>
    </w:p>
    <w:p w:rsidR="00E036A7" w:rsidRPr="00E036A7" w:rsidRDefault="00E036A7" w:rsidP="00E036A7">
      <w:pPr>
        <w:ind w:firstLine="720"/>
        <w:jc w:val="center"/>
        <w:rPr>
          <w:b/>
        </w:rPr>
      </w:pPr>
    </w:p>
    <w:p w:rsidR="00E036A7" w:rsidRPr="00187C57" w:rsidRDefault="00187C57" w:rsidP="00187C57">
      <w:pPr>
        <w:ind w:firstLine="720"/>
        <w:rPr>
          <w:b/>
          <w:sz w:val="28"/>
          <w:szCs w:val="28"/>
        </w:rPr>
      </w:pPr>
      <w:r w:rsidRPr="00187C57">
        <w:rPr>
          <w:b/>
          <w:sz w:val="28"/>
          <w:szCs w:val="28"/>
        </w:rPr>
        <w:t xml:space="preserve">             </w:t>
      </w:r>
      <w:r>
        <w:rPr>
          <w:b/>
          <w:sz w:val="28"/>
          <w:szCs w:val="28"/>
        </w:rPr>
        <w:t xml:space="preserve">                        </w:t>
      </w:r>
      <w:r w:rsidRPr="00187C57">
        <w:rPr>
          <w:b/>
          <w:sz w:val="28"/>
          <w:szCs w:val="28"/>
        </w:rPr>
        <w:t xml:space="preserve">  </w:t>
      </w:r>
      <w:r w:rsidR="00E036A7" w:rsidRPr="00187C57">
        <w:rPr>
          <w:b/>
          <w:sz w:val="28"/>
          <w:szCs w:val="28"/>
        </w:rPr>
        <w:t xml:space="preserve">Kutina, </w:t>
      </w:r>
      <w:r w:rsidRPr="00187C57">
        <w:rPr>
          <w:b/>
          <w:sz w:val="28"/>
          <w:szCs w:val="28"/>
        </w:rPr>
        <w:t>svibanj</w:t>
      </w:r>
      <w:r w:rsidR="00E036A7" w:rsidRPr="00187C57">
        <w:rPr>
          <w:b/>
          <w:sz w:val="28"/>
          <w:szCs w:val="28"/>
        </w:rPr>
        <w:t xml:space="preserve"> 2019. </w:t>
      </w:r>
    </w:p>
    <w:p w:rsidR="00E036A7" w:rsidRDefault="00E036A7" w:rsidP="0017426A">
      <w:pPr>
        <w:pStyle w:val="Normal1"/>
        <w:shd w:val="clear" w:color="auto" w:fill="FFFFFF" w:themeFill="background1"/>
        <w:tabs>
          <w:tab w:val="left" w:pos="2552"/>
        </w:tabs>
        <w:jc w:val="both"/>
        <w:rPr>
          <w:rFonts w:ascii="Tw Cen MT" w:hAnsi="Tw Cen MT"/>
          <w:b/>
          <w:sz w:val="22"/>
          <w:szCs w:val="22"/>
        </w:rPr>
      </w:pPr>
    </w:p>
    <w:p w:rsidR="00E036A7" w:rsidRDefault="00E036A7" w:rsidP="0017426A">
      <w:pPr>
        <w:pStyle w:val="Normal1"/>
        <w:shd w:val="clear" w:color="auto" w:fill="FFFFFF" w:themeFill="background1"/>
        <w:tabs>
          <w:tab w:val="left" w:pos="2552"/>
        </w:tabs>
        <w:jc w:val="both"/>
        <w:rPr>
          <w:rFonts w:ascii="Tw Cen MT" w:hAnsi="Tw Cen MT"/>
          <w:b/>
          <w:sz w:val="22"/>
          <w:szCs w:val="22"/>
        </w:rPr>
      </w:pPr>
    </w:p>
    <w:p w:rsidR="007A3D50" w:rsidRDefault="007A3D50" w:rsidP="0017426A">
      <w:pPr>
        <w:pStyle w:val="Normal1"/>
        <w:shd w:val="clear" w:color="auto" w:fill="FFFFFF" w:themeFill="background1"/>
        <w:tabs>
          <w:tab w:val="left" w:pos="2552"/>
        </w:tabs>
        <w:jc w:val="both"/>
        <w:rPr>
          <w:rFonts w:ascii="Tw Cen MT" w:hAnsi="Tw Cen MT"/>
          <w:b/>
          <w:sz w:val="22"/>
          <w:szCs w:val="22"/>
        </w:rPr>
      </w:pPr>
    </w:p>
    <w:p w:rsidR="0050242D" w:rsidRPr="0017426A" w:rsidRDefault="0050242D" w:rsidP="0017426A">
      <w:pPr>
        <w:pStyle w:val="Normal1"/>
        <w:shd w:val="clear" w:color="auto" w:fill="FFFFFF" w:themeFill="background1"/>
        <w:tabs>
          <w:tab w:val="left" w:pos="2552"/>
        </w:tabs>
        <w:jc w:val="both"/>
        <w:rPr>
          <w:rFonts w:ascii="Tw Cen MT" w:hAnsi="Tw Cen MT"/>
          <w:b/>
          <w:sz w:val="22"/>
          <w:szCs w:val="22"/>
        </w:rPr>
      </w:pPr>
      <w:r w:rsidRPr="003073E2">
        <w:rPr>
          <w:rFonts w:ascii="Tw Cen MT" w:hAnsi="Tw Cen MT"/>
          <w:b/>
          <w:sz w:val="22"/>
          <w:szCs w:val="22"/>
        </w:rPr>
        <w:t xml:space="preserve">               </w:t>
      </w:r>
      <w:r w:rsidRPr="0017426A">
        <w:rPr>
          <w:rFonts w:ascii="Trebuchet MS" w:hAnsi="Trebuchet MS"/>
          <w:sz w:val="22"/>
          <w:szCs w:val="22"/>
        </w:rPr>
        <w:t>Na temelju članka 98. Zakona o odgoju i obrazovanju u osnovnoj i srednjoj školi („Narodne novine“ broj 87/08., 86/09., 92/10., 105/10., 90/11., 16/12., 86/12., 94</w:t>
      </w:r>
      <w:r w:rsidR="008E1E86" w:rsidRPr="0017426A">
        <w:rPr>
          <w:rFonts w:ascii="Trebuchet MS" w:hAnsi="Trebuchet MS"/>
          <w:sz w:val="22"/>
          <w:szCs w:val="22"/>
        </w:rPr>
        <w:t>/13., 7/17.,</w:t>
      </w:r>
      <w:r w:rsidRPr="0017426A">
        <w:rPr>
          <w:rFonts w:ascii="Trebuchet MS" w:hAnsi="Trebuchet MS"/>
          <w:sz w:val="22"/>
          <w:szCs w:val="22"/>
        </w:rPr>
        <w:t xml:space="preserve"> 152/14</w:t>
      </w:r>
      <w:r w:rsidR="008E1E86" w:rsidRPr="0017426A">
        <w:rPr>
          <w:rFonts w:ascii="Trebuchet MS" w:hAnsi="Trebuchet MS"/>
          <w:sz w:val="22"/>
          <w:szCs w:val="22"/>
        </w:rPr>
        <w:t>. i 68/18.</w:t>
      </w:r>
      <w:r w:rsidRPr="0017426A">
        <w:rPr>
          <w:rFonts w:ascii="Trebuchet MS" w:hAnsi="Trebuchet MS"/>
          <w:sz w:val="22"/>
          <w:szCs w:val="22"/>
        </w:rPr>
        <w:t>), članka 43. Zakona o strukovnom obrazovanju (NN br. 30/09.</w:t>
      </w:r>
      <w:r w:rsidR="00CD06CA" w:rsidRPr="0017426A">
        <w:rPr>
          <w:rFonts w:ascii="Trebuchet MS" w:hAnsi="Trebuchet MS"/>
          <w:sz w:val="22"/>
          <w:szCs w:val="22"/>
        </w:rPr>
        <w:t xml:space="preserve"> i 25/18.</w:t>
      </w:r>
      <w:r w:rsidRPr="0017426A">
        <w:rPr>
          <w:rFonts w:ascii="Trebuchet MS" w:hAnsi="Trebuchet MS"/>
          <w:sz w:val="22"/>
          <w:szCs w:val="22"/>
        </w:rPr>
        <w:t xml:space="preserve">)  te članka 38. Statuta Tehničke škole Kutina, Školski odbor Tehničke škole Kutina, Kutina uz prethodnu suglasnost Sisačko - moslavačke županije KLASA: </w:t>
      </w:r>
      <w:r w:rsidR="00187C57">
        <w:rPr>
          <w:rFonts w:ascii="Trebuchet MS" w:hAnsi="Trebuchet MS"/>
          <w:sz w:val="22"/>
          <w:szCs w:val="22"/>
        </w:rPr>
        <w:t>012-03/19-01/03</w:t>
      </w:r>
      <w:r w:rsidRPr="0017426A">
        <w:rPr>
          <w:rFonts w:ascii="Trebuchet MS" w:hAnsi="Trebuchet MS"/>
          <w:sz w:val="22"/>
          <w:szCs w:val="22"/>
        </w:rPr>
        <w:t xml:space="preserve"> URBROJ: </w:t>
      </w:r>
      <w:r w:rsidR="00187C57">
        <w:rPr>
          <w:rFonts w:ascii="Trebuchet MS" w:hAnsi="Trebuchet MS"/>
          <w:sz w:val="22"/>
          <w:szCs w:val="22"/>
        </w:rPr>
        <w:t>2176/01-02-19-3</w:t>
      </w:r>
      <w:r w:rsidRPr="0017426A">
        <w:rPr>
          <w:rFonts w:ascii="Trebuchet MS" w:hAnsi="Trebuchet MS"/>
          <w:sz w:val="22"/>
          <w:szCs w:val="22"/>
        </w:rPr>
        <w:t xml:space="preserve"> od  </w:t>
      </w:r>
      <w:r w:rsidR="00187C57">
        <w:rPr>
          <w:rFonts w:ascii="Trebuchet MS" w:hAnsi="Trebuchet MS"/>
          <w:sz w:val="22"/>
          <w:szCs w:val="22"/>
        </w:rPr>
        <w:t>5.ožujka 2019.</w:t>
      </w:r>
      <w:r w:rsidR="00CD06CA" w:rsidRPr="0017426A">
        <w:rPr>
          <w:rFonts w:ascii="Trebuchet MS" w:hAnsi="Trebuchet MS"/>
          <w:sz w:val="22"/>
          <w:szCs w:val="22"/>
        </w:rPr>
        <w:t xml:space="preserve"> </w:t>
      </w:r>
      <w:r w:rsidRPr="0017426A">
        <w:rPr>
          <w:rFonts w:ascii="Trebuchet MS" w:hAnsi="Trebuchet MS"/>
          <w:sz w:val="22"/>
          <w:szCs w:val="22"/>
        </w:rPr>
        <w:t xml:space="preserve">godine,  na sjednici održanoj  </w:t>
      </w:r>
      <w:r w:rsidR="00187C57">
        <w:rPr>
          <w:rFonts w:ascii="Trebuchet MS" w:hAnsi="Trebuchet MS"/>
          <w:sz w:val="22"/>
          <w:szCs w:val="22"/>
        </w:rPr>
        <w:t>24. svibnja 2019. g</w:t>
      </w:r>
      <w:r w:rsidR="0017426A" w:rsidRPr="0017426A">
        <w:rPr>
          <w:rFonts w:ascii="Trebuchet MS" w:hAnsi="Trebuchet MS"/>
          <w:sz w:val="22"/>
          <w:szCs w:val="22"/>
        </w:rPr>
        <w:t xml:space="preserve">odine </w:t>
      </w:r>
      <w:r w:rsidRPr="0017426A">
        <w:rPr>
          <w:rFonts w:ascii="Trebuchet MS" w:hAnsi="Trebuchet MS"/>
          <w:sz w:val="22"/>
          <w:szCs w:val="22"/>
        </w:rPr>
        <w:t xml:space="preserve">donio je </w:t>
      </w:r>
    </w:p>
    <w:p w:rsidR="0050242D" w:rsidRPr="0017426A" w:rsidRDefault="0050242D" w:rsidP="0017426A">
      <w:pPr>
        <w:pStyle w:val="Normal1"/>
        <w:keepNext/>
        <w:shd w:val="clear" w:color="auto" w:fill="FFFFFF" w:themeFill="background1"/>
        <w:jc w:val="center"/>
        <w:rPr>
          <w:rFonts w:ascii="Trebuchet MS" w:hAnsi="Trebuchet MS"/>
          <w:sz w:val="22"/>
          <w:szCs w:val="22"/>
        </w:rPr>
      </w:pPr>
    </w:p>
    <w:p w:rsidR="0050242D" w:rsidRPr="0017426A" w:rsidRDefault="0050242D" w:rsidP="0017426A">
      <w:pPr>
        <w:pStyle w:val="Normal1"/>
        <w:keepNext/>
        <w:shd w:val="clear" w:color="auto" w:fill="FFFFFF" w:themeFill="background1"/>
        <w:rPr>
          <w:rFonts w:ascii="Trebuchet MS" w:hAnsi="Trebuchet MS"/>
          <w:b/>
          <w:sz w:val="22"/>
          <w:szCs w:val="22"/>
        </w:rPr>
      </w:pPr>
    </w:p>
    <w:p w:rsidR="0050242D" w:rsidRPr="0017426A" w:rsidRDefault="0050242D" w:rsidP="0017426A">
      <w:pPr>
        <w:pStyle w:val="Normal1"/>
        <w:keepNext/>
        <w:shd w:val="clear" w:color="auto" w:fill="FFFFFF" w:themeFill="background1"/>
        <w:jc w:val="center"/>
        <w:rPr>
          <w:rFonts w:ascii="Trebuchet MS" w:hAnsi="Trebuchet MS"/>
          <w:b/>
          <w:sz w:val="22"/>
          <w:szCs w:val="22"/>
        </w:rPr>
      </w:pPr>
      <w:r w:rsidRPr="0017426A">
        <w:rPr>
          <w:rFonts w:ascii="Trebuchet MS" w:hAnsi="Trebuchet MS"/>
          <w:b/>
          <w:sz w:val="22"/>
          <w:szCs w:val="22"/>
        </w:rPr>
        <w:t xml:space="preserve">S T A T U T </w:t>
      </w:r>
    </w:p>
    <w:p w:rsidR="0050242D" w:rsidRDefault="0050242D" w:rsidP="0050242D">
      <w:pPr>
        <w:pStyle w:val="Normal1"/>
        <w:keepNext/>
        <w:jc w:val="center"/>
        <w:rPr>
          <w:rFonts w:ascii="Trebuchet MS" w:hAnsi="Trebuchet MS"/>
          <w:b/>
          <w:sz w:val="22"/>
          <w:szCs w:val="22"/>
        </w:rPr>
      </w:pPr>
      <w:r w:rsidRPr="0017426A">
        <w:rPr>
          <w:rFonts w:ascii="Trebuchet MS" w:hAnsi="Trebuchet MS"/>
          <w:b/>
          <w:sz w:val="22"/>
          <w:szCs w:val="22"/>
        </w:rPr>
        <w:t>TEHNIČKE  ŠKOLE  KUTINA</w:t>
      </w:r>
    </w:p>
    <w:p w:rsidR="0050242D" w:rsidRPr="003073E2" w:rsidRDefault="0050242D" w:rsidP="0050242D">
      <w:pPr>
        <w:pStyle w:val="Normal1"/>
        <w:keepNext/>
        <w:jc w:val="center"/>
        <w:rPr>
          <w:rFonts w:ascii="Trebuchet MS" w:hAnsi="Trebuchet MS"/>
          <w:b/>
          <w:sz w:val="22"/>
          <w:szCs w:val="22"/>
        </w:rPr>
      </w:pPr>
    </w:p>
    <w:p w:rsidR="0050242D" w:rsidRPr="003073E2" w:rsidRDefault="0050242D" w:rsidP="0050242D">
      <w:pPr>
        <w:pStyle w:val="Normal1"/>
        <w:tabs>
          <w:tab w:val="left" w:pos="8910"/>
        </w:tabs>
        <w:rPr>
          <w:rFonts w:ascii="Trebuchet MS" w:hAnsi="Trebuchet MS"/>
          <w:sz w:val="22"/>
          <w:szCs w:val="22"/>
        </w:rPr>
      </w:pPr>
      <w:r>
        <w:rPr>
          <w:rFonts w:ascii="Trebuchet MS" w:hAnsi="Trebuchet MS"/>
          <w:sz w:val="22"/>
          <w:szCs w:val="22"/>
        </w:rPr>
        <w:tab/>
      </w:r>
    </w:p>
    <w:p w:rsidR="0050242D" w:rsidRPr="003073E2" w:rsidRDefault="0050242D" w:rsidP="0050242D">
      <w:pPr>
        <w:pStyle w:val="Normal1"/>
        <w:keepNext/>
        <w:rPr>
          <w:rFonts w:ascii="Trebuchet MS" w:hAnsi="Trebuchet MS"/>
          <w:b/>
          <w:sz w:val="22"/>
          <w:szCs w:val="22"/>
        </w:rPr>
      </w:pPr>
      <w:r w:rsidRPr="003073E2">
        <w:rPr>
          <w:rFonts w:ascii="Trebuchet MS" w:hAnsi="Trebuchet MS"/>
          <w:b/>
          <w:sz w:val="22"/>
          <w:szCs w:val="22"/>
        </w:rPr>
        <w:t>I. OPĆE  ODREDBE</w:t>
      </w:r>
    </w:p>
    <w:p w:rsidR="0050242D" w:rsidRDefault="0050242D" w:rsidP="0050242D">
      <w:pPr>
        <w:pStyle w:val="Normal1"/>
        <w:jc w:val="center"/>
        <w:rPr>
          <w:rFonts w:ascii="Trebuchet MS" w:hAnsi="Trebuchet MS"/>
          <w:sz w:val="22"/>
          <w:szCs w:val="22"/>
        </w:rPr>
      </w:pPr>
      <w:r w:rsidRPr="003073E2">
        <w:rPr>
          <w:rFonts w:ascii="Trebuchet MS" w:hAnsi="Trebuchet MS"/>
          <w:sz w:val="22"/>
          <w:szCs w:val="22"/>
        </w:rPr>
        <w:t>Članak 1.</w:t>
      </w:r>
    </w:p>
    <w:p w:rsidR="0050242D" w:rsidRPr="003073E2" w:rsidRDefault="0050242D" w:rsidP="0050242D">
      <w:pPr>
        <w:pStyle w:val="Normal1"/>
        <w:jc w:val="center"/>
        <w:rPr>
          <w:rFonts w:ascii="Trebuchet MS" w:hAnsi="Trebuchet MS"/>
          <w:sz w:val="22"/>
          <w:szCs w:val="22"/>
        </w:rPr>
      </w:pPr>
    </w:p>
    <w:p w:rsidR="0050242D" w:rsidRPr="003073E2" w:rsidRDefault="0050242D" w:rsidP="0050242D">
      <w:pPr>
        <w:pStyle w:val="Normal1"/>
        <w:ind w:firstLine="708"/>
        <w:jc w:val="both"/>
        <w:rPr>
          <w:rFonts w:ascii="Trebuchet MS" w:hAnsi="Trebuchet MS"/>
          <w:sz w:val="22"/>
          <w:szCs w:val="22"/>
        </w:rPr>
      </w:pPr>
      <w:r w:rsidRPr="003073E2">
        <w:rPr>
          <w:rFonts w:ascii="Trebuchet MS" w:hAnsi="Trebuchet MS"/>
          <w:sz w:val="22"/>
          <w:szCs w:val="22"/>
        </w:rPr>
        <w:t>Ovim Statutom utvrđuju se statusna obilježja, ustrojstvo, naziv, sjedište i dj</w:t>
      </w:r>
      <w:r>
        <w:rPr>
          <w:rFonts w:ascii="Trebuchet MS" w:hAnsi="Trebuchet MS"/>
          <w:sz w:val="22"/>
          <w:szCs w:val="22"/>
        </w:rPr>
        <w:t>elatnost, zastupanje i predstav</w:t>
      </w:r>
      <w:r w:rsidRPr="003073E2">
        <w:rPr>
          <w:rFonts w:ascii="Trebuchet MS" w:hAnsi="Trebuchet MS"/>
          <w:sz w:val="22"/>
          <w:szCs w:val="22"/>
        </w:rPr>
        <w:t>ljanje, unutarnje ustrojstvo, ovlasti i način odlučivanja tijela upravljanja i stručnih tijela, položaj, prava i obveze učenika, nastavnika i roditelja, te druga pitanja od značenja za djelatnost i rad  Tehničke škole Kutina  (u daljem tekstu: Škola).</w:t>
      </w:r>
    </w:p>
    <w:p w:rsidR="0050242D" w:rsidRPr="003073E2" w:rsidRDefault="0050242D" w:rsidP="0050242D">
      <w:pPr>
        <w:pStyle w:val="Normal1"/>
        <w:jc w:val="both"/>
        <w:rPr>
          <w:rFonts w:ascii="Trebuchet MS" w:hAnsi="Trebuchet MS"/>
          <w:sz w:val="22"/>
          <w:szCs w:val="22"/>
        </w:rPr>
      </w:pPr>
      <w:r w:rsidRPr="003073E2">
        <w:rPr>
          <w:rFonts w:ascii="Trebuchet MS" w:hAnsi="Trebuchet MS"/>
          <w:sz w:val="22"/>
          <w:szCs w:val="22"/>
        </w:rPr>
        <w:t>Izrazi u ovom Statutu navedeni u muškom rodu neutralni su i odnose se na osobe oba spola.</w:t>
      </w:r>
    </w:p>
    <w:p w:rsidR="0050242D" w:rsidRDefault="0050242D" w:rsidP="0050242D">
      <w:pPr>
        <w:pStyle w:val="Normal1"/>
        <w:rPr>
          <w:rFonts w:ascii="Trebuchet MS" w:hAnsi="Trebuchet MS"/>
          <w:sz w:val="22"/>
          <w:szCs w:val="22"/>
        </w:rPr>
      </w:pPr>
    </w:p>
    <w:p w:rsidR="0050242D" w:rsidRPr="009C5599" w:rsidRDefault="0050242D" w:rsidP="0050242D">
      <w:pPr>
        <w:pStyle w:val="Normal1"/>
        <w:rPr>
          <w:rFonts w:ascii="Trebuchet MS" w:hAnsi="Trebuchet MS"/>
          <w:b/>
          <w:i/>
          <w:sz w:val="22"/>
          <w:szCs w:val="22"/>
        </w:rPr>
      </w:pPr>
      <w:r w:rsidRPr="009C5599">
        <w:rPr>
          <w:rFonts w:ascii="Trebuchet MS" w:hAnsi="Trebuchet MS"/>
          <w:b/>
          <w:i/>
          <w:sz w:val="22"/>
          <w:szCs w:val="22"/>
        </w:rPr>
        <w:t xml:space="preserve">OBILJEŽJE  </w:t>
      </w:r>
      <w:r w:rsidR="00B673A0">
        <w:rPr>
          <w:rFonts w:ascii="Trebuchet MS" w:hAnsi="Trebuchet MS"/>
          <w:b/>
          <w:i/>
          <w:sz w:val="22"/>
          <w:szCs w:val="22"/>
        </w:rPr>
        <w:t>Š</w:t>
      </w:r>
      <w:r w:rsidRPr="009C5599">
        <w:rPr>
          <w:rFonts w:ascii="Trebuchet MS" w:hAnsi="Trebuchet MS"/>
          <w:b/>
          <w:i/>
          <w:sz w:val="22"/>
          <w:szCs w:val="22"/>
        </w:rPr>
        <w:t>KOLE</w:t>
      </w:r>
    </w:p>
    <w:p w:rsidR="0050242D" w:rsidRPr="003073E2" w:rsidRDefault="0050242D" w:rsidP="0050242D">
      <w:pPr>
        <w:pStyle w:val="Normal1"/>
        <w:jc w:val="center"/>
        <w:rPr>
          <w:rFonts w:ascii="Trebuchet MS" w:hAnsi="Trebuchet MS"/>
          <w:sz w:val="22"/>
          <w:szCs w:val="22"/>
        </w:rPr>
      </w:pPr>
      <w:r>
        <w:rPr>
          <w:rFonts w:ascii="Trebuchet MS" w:hAnsi="Trebuchet MS"/>
          <w:sz w:val="22"/>
          <w:szCs w:val="22"/>
        </w:rPr>
        <w:t>Člana</w:t>
      </w:r>
      <w:r w:rsidRPr="003073E2">
        <w:rPr>
          <w:rFonts w:ascii="Trebuchet MS" w:hAnsi="Trebuchet MS"/>
          <w:sz w:val="22"/>
          <w:szCs w:val="22"/>
        </w:rPr>
        <w:t xml:space="preserve"> 2.</w:t>
      </w:r>
    </w:p>
    <w:p w:rsidR="0050242D" w:rsidRPr="003073E2" w:rsidRDefault="0050242D" w:rsidP="0050242D">
      <w:pPr>
        <w:pStyle w:val="Normal1"/>
        <w:jc w:val="center"/>
        <w:rPr>
          <w:rFonts w:ascii="Trebuchet MS" w:hAnsi="Trebuchet MS"/>
          <w:sz w:val="22"/>
          <w:szCs w:val="22"/>
        </w:rPr>
      </w:pPr>
    </w:p>
    <w:p w:rsidR="0050242D" w:rsidRPr="003073E2" w:rsidRDefault="0050242D" w:rsidP="0050242D">
      <w:pPr>
        <w:pStyle w:val="Normal1"/>
        <w:ind w:firstLine="708"/>
        <w:jc w:val="both"/>
        <w:rPr>
          <w:rFonts w:ascii="Trebuchet MS" w:hAnsi="Trebuchet MS"/>
          <w:sz w:val="22"/>
          <w:szCs w:val="22"/>
        </w:rPr>
      </w:pPr>
      <w:r w:rsidRPr="003073E2">
        <w:rPr>
          <w:rFonts w:ascii="Trebuchet MS" w:hAnsi="Trebuchet MS"/>
          <w:sz w:val="22"/>
          <w:szCs w:val="22"/>
        </w:rPr>
        <w:t xml:space="preserve">Škola je  javna ustanova  srednjeg odgoja i obrazovanja. </w:t>
      </w:r>
    </w:p>
    <w:p w:rsidR="0050242D" w:rsidRDefault="0050242D" w:rsidP="0050242D">
      <w:pPr>
        <w:pStyle w:val="Normal1"/>
        <w:jc w:val="both"/>
        <w:rPr>
          <w:rFonts w:ascii="Trebuchet MS" w:hAnsi="Trebuchet MS"/>
          <w:sz w:val="22"/>
          <w:szCs w:val="22"/>
        </w:rPr>
      </w:pPr>
    </w:p>
    <w:p w:rsidR="0050242D" w:rsidRPr="003073E2" w:rsidRDefault="0050242D" w:rsidP="0050242D">
      <w:pPr>
        <w:pStyle w:val="Normal1"/>
        <w:ind w:firstLine="708"/>
        <w:jc w:val="both"/>
        <w:rPr>
          <w:rFonts w:ascii="Trebuchet MS" w:hAnsi="Trebuchet MS"/>
          <w:sz w:val="22"/>
          <w:szCs w:val="22"/>
        </w:rPr>
      </w:pPr>
      <w:r w:rsidRPr="003073E2">
        <w:rPr>
          <w:rFonts w:ascii="Trebuchet MS" w:hAnsi="Trebuchet MS"/>
          <w:sz w:val="22"/>
          <w:szCs w:val="22"/>
        </w:rPr>
        <w:t>Škola je pravna osoba i upisan</w:t>
      </w:r>
      <w:r>
        <w:rPr>
          <w:rFonts w:ascii="Trebuchet MS" w:hAnsi="Trebuchet MS"/>
          <w:sz w:val="22"/>
          <w:szCs w:val="22"/>
        </w:rPr>
        <w:t xml:space="preserve">a je u sudski registar </w:t>
      </w:r>
      <w:r w:rsidRPr="003073E2">
        <w:rPr>
          <w:rFonts w:ascii="Trebuchet MS" w:hAnsi="Trebuchet MS"/>
          <w:sz w:val="22"/>
          <w:szCs w:val="22"/>
        </w:rPr>
        <w:t xml:space="preserve"> Trgovačkog suda </w:t>
      </w:r>
      <w:r>
        <w:rPr>
          <w:rFonts w:ascii="Trebuchet MS" w:hAnsi="Trebuchet MS"/>
          <w:sz w:val="22"/>
          <w:szCs w:val="22"/>
        </w:rPr>
        <w:t xml:space="preserve">u Zagrebu pod MBS: 080436008, </w:t>
      </w:r>
      <w:r w:rsidRPr="003073E2">
        <w:rPr>
          <w:rFonts w:ascii="Trebuchet MS" w:hAnsi="Trebuchet MS"/>
          <w:sz w:val="22"/>
          <w:szCs w:val="22"/>
        </w:rPr>
        <w:t>te u zajednički elektronski upisnik ustanova osnovnog i srednjeg školstva Ministarstva znanosti, obrazovanja i sporta.</w:t>
      </w:r>
    </w:p>
    <w:p w:rsidR="0050242D" w:rsidRDefault="0050242D" w:rsidP="0050242D">
      <w:pPr>
        <w:pStyle w:val="Normal1"/>
        <w:jc w:val="both"/>
        <w:rPr>
          <w:rFonts w:ascii="Trebuchet MS" w:hAnsi="Trebuchet MS"/>
          <w:sz w:val="22"/>
          <w:szCs w:val="22"/>
        </w:rPr>
      </w:pPr>
      <w:r w:rsidRPr="003073E2">
        <w:rPr>
          <w:rFonts w:ascii="Trebuchet MS" w:hAnsi="Trebuchet MS"/>
          <w:sz w:val="22"/>
          <w:szCs w:val="22"/>
        </w:rPr>
        <w:t xml:space="preserve"> </w:t>
      </w:r>
    </w:p>
    <w:p w:rsidR="0050242D" w:rsidRPr="009C5599" w:rsidRDefault="0050242D" w:rsidP="0050242D">
      <w:pPr>
        <w:pStyle w:val="Normal1"/>
        <w:jc w:val="both"/>
        <w:rPr>
          <w:rFonts w:ascii="Trebuchet MS" w:hAnsi="Trebuchet MS"/>
          <w:b/>
          <w:i/>
          <w:sz w:val="22"/>
          <w:szCs w:val="22"/>
        </w:rPr>
      </w:pPr>
      <w:r w:rsidRPr="009C5599">
        <w:rPr>
          <w:rFonts w:ascii="Trebuchet MS" w:hAnsi="Trebuchet MS"/>
          <w:b/>
          <w:i/>
          <w:sz w:val="22"/>
          <w:szCs w:val="22"/>
        </w:rPr>
        <w:t>OSNIVAČ</w:t>
      </w:r>
    </w:p>
    <w:p w:rsidR="0050242D" w:rsidRDefault="0050242D" w:rsidP="0050242D">
      <w:pPr>
        <w:pStyle w:val="Normal1"/>
        <w:jc w:val="center"/>
        <w:rPr>
          <w:rFonts w:ascii="Trebuchet MS" w:hAnsi="Trebuchet MS"/>
          <w:sz w:val="22"/>
          <w:szCs w:val="22"/>
        </w:rPr>
      </w:pPr>
      <w:r w:rsidRPr="003073E2">
        <w:rPr>
          <w:rFonts w:ascii="Trebuchet MS" w:hAnsi="Trebuchet MS"/>
          <w:sz w:val="22"/>
          <w:szCs w:val="22"/>
        </w:rPr>
        <w:t>Članak 3.</w:t>
      </w:r>
    </w:p>
    <w:p w:rsidR="0050242D" w:rsidRPr="003073E2" w:rsidRDefault="0050242D" w:rsidP="0050242D">
      <w:pPr>
        <w:pStyle w:val="Normal1"/>
        <w:jc w:val="center"/>
        <w:rPr>
          <w:rFonts w:ascii="Trebuchet MS" w:hAnsi="Trebuchet MS"/>
          <w:sz w:val="22"/>
          <w:szCs w:val="22"/>
        </w:rPr>
      </w:pPr>
    </w:p>
    <w:p w:rsidR="0050242D" w:rsidRPr="003073E2" w:rsidRDefault="0050242D" w:rsidP="0050242D">
      <w:pPr>
        <w:pStyle w:val="Normal1"/>
        <w:ind w:firstLine="708"/>
        <w:jc w:val="both"/>
        <w:rPr>
          <w:rFonts w:ascii="Trebuchet MS" w:hAnsi="Trebuchet MS"/>
          <w:sz w:val="22"/>
          <w:szCs w:val="22"/>
        </w:rPr>
      </w:pPr>
      <w:r w:rsidRPr="003073E2">
        <w:rPr>
          <w:rFonts w:ascii="Trebuchet MS" w:hAnsi="Trebuchet MS"/>
          <w:sz w:val="22"/>
          <w:szCs w:val="22"/>
        </w:rPr>
        <w:t>Osnivač Škole je Sisačko-moslavačka županija.</w:t>
      </w:r>
    </w:p>
    <w:p w:rsidR="0050242D" w:rsidRPr="003073E2" w:rsidRDefault="0050242D" w:rsidP="0050242D">
      <w:pPr>
        <w:pStyle w:val="Normal1"/>
        <w:ind w:firstLine="708"/>
        <w:jc w:val="both"/>
        <w:rPr>
          <w:rFonts w:ascii="Trebuchet MS" w:hAnsi="Trebuchet MS"/>
          <w:sz w:val="22"/>
          <w:szCs w:val="22"/>
        </w:rPr>
      </w:pPr>
      <w:r w:rsidRPr="003073E2">
        <w:rPr>
          <w:rFonts w:ascii="Trebuchet MS" w:hAnsi="Trebuchet MS"/>
          <w:sz w:val="22"/>
          <w:szCs w:val="22"/>
        </w:rPr>
        <w:t>Škola je pravni sl</w:t>
      </w:r>
      <w:r w:rsidR="00187C57">
        <w:rPr>
          <w:rFonts w:ascii="Trebuchet MS" w:hAnsi="Trebuchet MS"/>
          <w:sz w:val="22"/>
          <w:szCs w:val="22"/>
        </w:rPr>
        <w:t>i</w:t>
      </w:r>
      <w:r w:rsidRPr="003073E2">
        <w:rPr>
          <w:rFonts w:ascii="Trebuchet MS" w:hAnsi="Trebuchet MS"/>
          <w:sz w:val="22"/>
          <w:szCs w:val="22"/>
        </w:rPr>
        <w:t>jednik Školskog centra Tina Ujevića Kutina.</w:t>
      </w:r>
    </w:p>
    <w:p w:rsidR="0050242D" w:rsidRDefault="0050242D" w:rsidP="0050242D">
      <w:pPr>
        <w:pStyle w:val="Normal1"/>
        <w:jc w:val="both"/>
        <w:rPr>
          <w:rFonts w:ascii="Trebuchet MS" w:hAnsi="Trebuchet MS"/>
          <w:sz w:val="22"/>
          <w:szCs w:val="22"/>
        </w:rPr>
      </w:pPr>
    </w:p>
    <w:p w:rsidR="0050242D" w:rsidRPr="009C5599" w:rsidRDefault="0050242D" w:rsidP="0050242D">
      <w:pPr>
        <w:pStyle w:val="Normal1"/>
        <w:jc w:val="both"/>
        <w:rPr>
          <w:rFonts w:ascii="Trebuchet MS" w:hAnsi="Trebuchet MS"/>
          <w:b/>
          <w:i/>
          <w:sz w:val="22"/>
          <w:szCs w:val="22"/>
        </w:rPr>
      </w:pPr>
      <w:r w:rsidRPr="009C5599">
        <w:rPr>
          <w:rFonts w:ascii="Trebuchet MS" w:hAnsi="Trebuchet MS"/>
          <w:b/>
          <w:i/>
          <w:sz w:val="22"/>
          <w:szCs w:val="22"/>
        </w:rPr>
        <w:t>NAZIV I SJEDIŠTE</w:t>
      </w:r>
    </w:p>
    <w:p w:rsidR="0050242D" w:rsidRDefault="0050242D" w:rsidP="0050242D">
      <w:pPr>
        <w:pStyle w:val="Normal1"/>
        <w:jc w:val="center"/>
        <w:rPr>
          <w:rFonts w:ascii="Trebuchet MS" w:hAnsi="Trebuchet MS"/>
          <w:sz w:val="22"/>
          <w:szCs w:val="22"/>
        </w:rPr>
      </w:pPr>
      <w:r w:rsidRPr="003073E2">
        <w:rPr>
          <w:rFonts w:ascii="Trebuchet MS" w:hAnsi="Trebuchet MS"/>
          <w:sz w:val="22"/>
          <w:szCs w:val="22"/>
        </w:rPr>
        <w:t>Članak 4.</w:t>
      </w:r>
    </w:p>
    <w:p w:rsidR="0050242D" w:rsidRPr="003073E2" w:rsidRDefault="0050242D" w:rsidP="0050242D">
      <w:pPr>
        <w:pStyle w:val="Normal1"/>
        <w:jc w:val="center"/>
        <w:rPr>
          <w:rFonts w:ascii="Trebuchet MS" w:hAnsi="Trebuchet MS"/>
          <w:sz w:val="22"/>
          <w:szCs w:val="22"/>
        </w:rPr>
      </w:pPr>
    </w:p>
    <w:p w:rsidR="0050242D" w:rsidRPr="003073E2" w:rsidRDefault="0050242D" w:rsidP="0050242D">
      <w:pPr>
        <w:pStyle w:val="Normal1"/>
        <w:ind w:firstLine="708"/>
        <w:jc w:val="both"/>
        <w:rPr>
          <w:rFonts w:ascii="Trebuchet MS" w:hAnsi="Trebuchet MS"/>
          <w:sz w:val="22"/>
          <w:szCs w:val="22"/>
        </w:rPr>
      </w:pPr>
      <w:r w:rsidRPr="003073E2">
        <w:rPr>
          <w:rFonts w:ascii="Trebuchet MS" w:hAnsi="Trebuchet MS"/>
          <w:sz w:val="22"/>
          <w:szCs w:val="22"/>
        </w:rPr>
        <w:t>Naziv Škole je Tehnička škola Kutina.</w:t>
      </w:r>
    </w:p>
    <w:p w:rsidR="0050242D" w:rsidRPr="003073E2" w:rsidRDefault="0050242D" w:rsidP="0050242D">
      <w:pPr>
        <w:pStyle w:val="Normal1"/>
        <w:ind w:firstLine="708"/>
        <w:jc w:val="both"/>
        <w:rPr>
          <w:rFonts w:ascii="Trebuchet MS" w:hAnsi="Trebuchet MS"/>
          <w:sz w:val="22"/>
          <w:szCs w:val="22"/>
        </w:rPr>
      </w:pPr>
      <w:r w:rsidRPr="003073E2">
        <w:rPr>
          <w:rFonts w:ascii="Trebuchet MS" w:hAnsi="Trebuchet MS"/>
          <w:sz w:val="22"/>
          <w:szCs w:val="22"/>
        </w:rPr>
        <w:t>Sjedište Škole je u Kutini, Hrvatskih branitelja 6.</w:t>
      </w:r>
    </w:p>
    <w:p w:rsidR="0050242D" w:rsidRPr="003073E2" w:rsidRDefault="0050242D" w:rsidP="0050242D">
      <w:pPr>
        <w:pStyle w:val="Normal1"/>
        <w:ind w:firstLine="708"/>
        <w:jc w:val="both"/>
        <w:rPr>
          <w:rFonts w:ascii="Trebuchet MS" w:hAnsi="Trebuchet MS"/>
          <w:sz w:val="22"/>
          <w:szCs w:val="22"/>
        </w:rPr>
      </w:pPr>
      <w:r w:rsidRPr="003073E2">
        <w:rPr>
          <w:rFonts w:ascii="Trebuchet MS" w:hAnsi="Trebuchet MS"/>
          <w:sz w:val="22"/>
          <w:szCs w:val="22"/>
        </w:rPr>
        <w:t>Puni naziv Škola ističe na zgradi u kojoj je njezino sjedište i  školskim radionicama.</w:t>
      </w:r>
    </w:p>
    <w:p w:rsidR="0050242D" w:rsidRPr="003073E2" w:rsidRDefault="0050242D" w:rsidP="0050242D">
      <w:pPr>
        <w:pStyle w:val="Normal1"/>
        <w:jc w:val="both"/>
        <w:rPr>
          <w:rFonts w:ascii="Trebuchet MS" w:hAnsi="Trebuchet MS"/>
          <w:sz w:val="22"/>
          <w:szCs w:val="22"/>
        </w:rPr>
      </w:pPr>
    </w:p>
    <w:p w:rsidR="0050242D" w:rsidRPr="003073E2" w:rsidRDefault="0050242D" w:rsidP="0050242D">
      <w:pPr>
        <w:pStyle w:val="Normal1"/>
        <w:jc w:val="center"/>
        <w:rPr>
          <w:rFonts w:ascii="Tw Cen MT" w:hAnsi="Tw Cen MT"/>
          <w:sz w:val="22"/>
          <w:szCs w:val="22"/>
        </w:rPr>
      </w:pPr>
    </w:p>
    <w:p w:rsidR="0050242D" w:rsidRPr="003073E2" w:rsidRDefault="0050242D" w:rsidP="0050242D">
      <w:pPr>
        <w:ind w:left="3600" w:firstLine="720"/>
        <w:rPr>
          <w:rFonts w:ascii="Trebuchet MS" w:hAnsi="Trebuchet MS" w:cs="Arial"/>
          <w:sz w:val="22"/>
          <w:szCs w:val="22"/>
        </w:rPr>
      </w:pPr>
      <w:r w:rsidRPr="003073E2">
        <w:rPr>
          <w:rFonts w:ascii="Trebuchet MS" w:hAnsi="Trebuchet MS" w:cs="Arial"/>
          <w:sz w:val="22"/>
          <w:szCs w:val="22"/>
        </w:rPr>
        <w:t>Članak 5.</w:t>
      </w:r>
    </w:p>
    <w:p w:rsidR="0050242D" w:rsidRPr="003073E2" w:rsidRDefault="0050242D" w:rsidP="0050242D">
      <w:pPr>
        <w:rPr>
          <w:rFonts w:ascii="Trebuchet MS" w:hAnsi="Trebuchet MS" w:cs="Arial"/>
          <w:sz w:val="22"/>
          <w:szCs w:val="22"/>
        </w:rPr>
      </w:pPr>
      <w:r w:rsidRPr="003073E2">
        <w:rPr>
          <w:rFonts w:ascii="Trebuchet MS" w:hAnsi="Trebuchet MS" w:cs="Arial"/>
          <w:sz w:val="22"/>
          <w:szCs w:val="22"/>
        </w:rPr>
        <w:t>U radu i poslovanju Škola koristi:</w:t>
      </w:r>
    </w:p>
    <w:p w:rsidR="0050242D" w:rsidRPr="003073E2" w:rsidRDefault="0050242D" w:rsidP="0050242D">
      <w:pPr>
        <w:rPr>
          <w:rFonts w:ascii="Trebuchet MS" w:hAnsi="Trebuchet MS" w:cs="Arial"/>
          <w:sz w:val="22"/>
          <w:szCs w:val="22"/>
        </w:rPr>
      </w:pPr>
    </w:p>
    <w:p w:rsidR="0050242D" w:rsidRPr="003073E2" w:rsidRDefault="0050242D" w:rsidP="0050242D">
      <w:pPr>
        <w:jc w:val="both"/>
        <w:rPr>
          <w:rFonts w:ascii="Trebuchet MS" w:hAnsi="Trebuchet MS" w:cs="Arial"/>
          <w:sz w:val="22"/>
          <w:szCs w:val="22"/>
        </w:rPr>
      </w:pPr>
      <w:r w:rsidRPr="003073E2">
        <w:rPr>
          <w:rFonts w:ascii="Trebuchet MS" w:hAnsi="Trebuchet MS" w:cs="Arial"/>
          <w:sz w:val="22"/>
          <w:szCs w:val="22"/>
        </w:rPr>
        <w:t xml:space="preserve">- jedan pečat s grbom Republike Hrvatske, okruglog oblika, promjera </w:t>
      </w:r>
      <w:smartTag w:uri="urn:schemas-microsoft-com:office:smarttags" w:element="metricconverter">
        <w:smartTagPr>
          <w:attr w:name="ProductID" w:val="38 mm"/>
        </w:smartTagPr>
        <w:r w:rsidRPr="003073E2">
          <w:rPr>
            <w:rFonts w:ascii="Trebuchet MS" w:hAnsi="Trebuchet MS" w:cs="Arial"/>
            <w:sz w:val="22"/>
            <w:szCs w:val="22"/>
          </w:rPr>
          <w:t>38 mm</w:t>
        </w:r>
      </w:smartTag>
      <w:r w:rsidRPr="003073E2">
        <w:rPr>
          <w:rFonts w:ascii="Trebuchet MS" w:hAnsi="Trebuchet MS" w:cs="Arial"/>
          <w:sz w:val="22"/>
          <w:szCs w:val="22"/>
        </w:rPr>
        <w:t xml:space="preserve">, na kojem je uz rub </w:t>
      </w:r>
    </w:p>
    <w:p w:rsidR="0050242D" w:rsidRDefault="0050242D" w:rsidP="0050242D">
      <w:pPr>
        <w:jc w:val="both"/>
        <w:rPr>
          <w:rFonts w:ascii="Trebuchet MS" w:hAnsi="Trebuchet MS" w:cs="Arial"/>
          <w:sz w:val="22"/>
          <w:szCs w:val="22"/>
        </w:rPr>
      </w:pPr>
      <w:r w:rsidRPr="003073E2">
        <w:rPr>
          <w:rFonts w:ascii="Trebuchet MS" w:hAnsi="Trebuchet MS" w:cs="Arial"/>
          <w:sz w:val="22"/>
          <w:szCs w:val="22"/>
        </w:rPr>
        <w:t xml:space="preserve">  ispisan naziv Republika Hrvatska, naziv i sjedište Škole, a u sredini </w:t>
      </w:r>
      <w:r>
        <w:rPr>
          <w:rFonts w:ascii="Trebuchet MS" w:hAnsi="Trebuchet MS" w:cs="Arial"/>
          <w:sz w:val="22"/>
          <w:szCs w:val="22"/>
        </w:rPr>
        <w:t xml:space="preserve">pečata nalazi se grb </w:t>
      </w:r>
    </w:p>
    <w:p w:rsidR="0050242D" w:rsidRDefault="0050242D" w:rsidP="0050242D">
      <w:pPr>
        <w:jc w:val="both"/>
        <w:rPr>
          <w:rFonts w:ascii="Trebuchet MS" w:hAnsi="Trebuchet MS" w:cs="Arial"/>
          <w:sz w:val="22"/>
          <w:szCs w:val="22"/>
        </w:rPr>
      </w:pPr>
      <w:r>
        <w:rPr>
          <w:rFonts w:ascii="Trebuchet MS" w:hAnsi="Trebuchet MS" w:cs="Arial"/>
          <w:sz w:val="22"/>
          <w:szCs w:val="22"/>
        </w:rPr>
        <w:t xml:space="preserve">  Republike Hrvatske, označen je brojem 1</w:t>
      </w:r>
    </w:p>
    <w:p w:rsidR="0050242D" w:rsidRPr="003073E2" w:rsidRDefault="0050242D" w:rsidP="0050242D">
      <w:pPr>
        <w:jc w:val="both"/>
        <w:rPr>
          <w:rFonts w:ascii="Trebuchet MS" w:hAnsi="Trebuchet MS" w:cs="Arial"/>
          <w:sz w:val="22"/>
          <w:szCs w:val="22"/>
        </w:rPr>
      </w:pPr>
    </w:p>
    <w:p w:rsidR="0050242D" w:rsidRPr="003073E2" w:rsidRDefault="0050242D" w:rsidP="0050242D">
      <w:pPr>
        <w:jc w:val="both"/>
        <w:rPr>
          <w:rFonts w:ascii="Trebuchet MS" w:hAnsi="Trebuchet MS" w:cs="Arial"/>
          <w:sz w:val="22"/>
          <w:szCs w:val="22"/>
        </w:rPr>
      </w:pPr>
      <w:r w:rsidRPr="003073E2">
        <w:rPr>
          <w:rFonts w:ascii="Trebuchet MS" w:hAnsi="Trebuchet MS" w:cs="Arial"/>
          <w:sz w:val="22"/>
          <w:szCs w:val="22"/>
        </w:rPr>
        <w:t xml:space="preserve">- jedan pečat s grbom Republike Hrvatske, okruglog oblika, promjera </w:t>
      </w:r>
      <w:smartTag w:uri="urn:schemas-microsoft-com:office:smarttags" w:element="metricconverter">
        <w:smartTagPr>
          <w:attr w:name="ProductID" w:val="38 mm"/>
        </w:smartTagPr>
        <w:r w:rsidRPr="003073E2">
          <w:rPr>
            <w:rFonts w:ascii="Trebuchet MS" w:hAnsi="Trebuchet MS" w:cs="Arial"/>
            <w:sz w:val="22"/>
            <w:szCs w:val="22"/>
          </w:rPr>
          <w:t>38 mm</w:t>
        </w:r>
      </w:smartTag>
      <w:r w:rsidRPr="003073E2">
        <w:rPr>
          <w:rFonts w:ascii="Trebuchet MS" w:hAnsi="Trebuchet MS" w:cs="Arial"/>
          <w:sz w:val="22"/>
          <w:szCs w:val="22"/>
        </w:rPr>
        <w:t>, na kojem je uz rub</w:t>
      </w:r>
    </w:p>
    <w:p w:rsidR="0050242D" w:rsidRDefault="0050242D" w:rsidP="0050242D">
      <w:pPr>
        <w:jc w:val="both"/>
        <w:rPr>
          <w:rFonts w:ascii="Trebuchet MS" w:hAnsi="Trebuchet MS" w:cs="Arial"/>
          <w:sz w:val="22"/>
          <w:szCs w:val="22"/>
        </w:rPr>
      </w:pPr>
      <w:r w:rsidRPr="003073E2">
        <w:rPr>
          <w:rFonts w:ascii="Trebuchet MS" w:hAnsi="Trebuchet MS" w:cs="Arial"/>
          <w:sz w:val="22"/>
          <w:szCs w:val="22"/>
        </w:rPr>
        <w:t xml:space="preserve">  ispisan naziv Republika Hrvatska, naziv i sjedište škole, a u sredini </w:t>
      </w:r>
      <w:r>
        <w:rPr>
          <w:rFonts w:ascii="Trebuchet MS" w:hAnsi="Trebuchet MS" w:cs="Arial"/>
          <w:sz w:val="22"/>
          <w:szCs w:val="22"/>
        </w:rPr>
        <w:t xml:space="preserve">pečata nalazi se grb </w:t>
      </w:r>
    </w:p>
    <w:p w:rsidR="0050242D" w:rsidRDefault="0050242D" w:rsidP="0050242D">
      <w:pPr>
        <w:jc w:val="both"/>
        <w:rPr>
          <w:rFonts w:ascii="Trebuchet MS" w:hAnsi="Trebuchet MS" w:cs="Arial"/>
          <w:sz w:val="22"/>
          <w:szCs w:val="22"/>
        </w:rPr>
      </w:pPr>
      <w:r>
        <w:rPr>
          <w:rFonts w:ascii="Trebuchet MS" w:hAnsi="Trebuchet MS" w:cs="Arial"/>
          <w:sz w:val="22"/>
          <w:szCs w:val="22"/>
        </w:rPr>
        <w:t xml:space="preserve">  Republike </w:t>
      </w:r>
      <w:r w:rsidRPr="003073E2">
        <w:rPr>
          <w:rFonts w:ascii="Trebuchet MS" w:hAnsi="Trebuchet MS" w:cs="Arial"/>
          <w:sz w:val="22"/>
          <w:szCs w:val="22"/>
        </w:rPr>
        <w:t>Hrvatske, označen je brojem 2</w:t>
      </w:r>
    </w:p>
    <w:p w:rsidR="0050242D" w:rsidRPr="009033BE" w:rsidRDefault="0050242D" w:rsidP="009033BE">
      <w:pPr>
        <w:rPr>
          <w:rFonts w:ascii="Trebuchet MS" w:hAnsi="Trebuchet MS" w:cs="Arial"/>
          <w:sz w:val="22"/>
          <w:szCs w:val="22"/>
        </w:rPr>
      </w:pPr>
    </w:p>
    <w:p w:rsidR="0050242D" w:rsidRPr="003073E2" w:rsidRDefault="0050242D" w:rsidP="0050242D">
      <w:pPr>
        <w:jc w:val="both"/>
        <w:rPr>
          <w:rFonts w:ascii="Trebuchet MS" w:hAnsi="Trebuchet MS" w:cs="Arial"/>
          <w:sz w:val="22"/>
          <w:szCs w:val="22"/>
        </w:rPr>
      </w:pPr>
      <w:r w:rsidRPr="003073E2">
        <w:rPr>
          <w:rFonts w:ascii="Trebuchet MS" w:hAnsi="Trebuchet MS" w:cs="Arial"/>
          <w:sz w:val="22"/>
          <w:szCs w:val="22"/>
        </w:rPr>
        <w:lastRenderedPageBreak/>
        <w:t xml:space="preserve">- jedan pečat okruglog oblika, promjera </w:t>
      </w:r>
      <w:smartTag w:uri="urn:schemas-microsoft-com:office:smarttags" w:element="metricconverter">
        <w:smartTagPr>
          <w:attr w:name="ProductID" w:val="35 mm"/>
        </w:smartTagPr>
        <w:r w:rsidRPr="003073E2">
          <w:rPr>
            <w:rFonts w:ascii="Trebuchet MS" w:hAnsi="Trebuchet MS" w:cs="Arial"/>
            <w:sz w:val="22"/>
            <w:szCs w:val="22"/>
          </w:rPr>
          <w:t>35 mm</w:t>
        </w:r>
      </w:smartTag>
      <w:r w:rsidRPr="003073E2">
        <w:rPr>
          <w:rFonts w:ascii="Trebuchet MS" w:hAnsi="Trebuchet MS" w:cs="Arial"/>
          <w:sz w:val="22"/>
          <w:szCs w:val="22"/>
        </w:rPr>
        <w:t>, koji sadrži naziv i sjedište Škole</w:t>
      </w:r>
    </w:p>
    <w:p w:rsidR="0050242D" w:rsidRPr="003073E2" w:rsidRDefault="0050242D" w:rsidP="0050242D">
      <w:pPr>
        <w:jc w:val="both"/>
        <w:rPr>
          <w:rFonts w:ascii="Trebuchet MS" w:hAnsi="Trebuchet MS" w:cs="Arial"/>
          <w:sz w:val="22"/>
          <w:szCs w:val="22"/>
        </w:rPr>
      </w:pPr>
    </w:p>
    <w:p w:rsidR="0050242D" w:rsidRPr="003073E2" w:rsidRDefault="0050242D" w:rsidP="0050242D">
      <w:pPr>
        <w:jc w:val="both"/>
        <w:rPr>
          <w:rFonts w:ascii="Trebuchet MS" w:hAnsi="Trebuchet MS" w:cs="Arial"/>
          <w:sz w:val="22"/>
          <w:szCs w:val="22"/>
        </w:rPr>
      </w:pPr>
      <w:r w:rsidRPr="003073E2">
        <w:rPr>
          <w:rFonts w:ascii="Trebuchet MS" w:hAnsi="Trebuchet MS" w:cs="Arial"/>
          <w:sz w:val="22"/>
          <w:szCs w:val="22"/>
        </w:rPr>
        <w:t xml:space="preserve">- jedan pečat okruglog oblika, promjera </w:t>
      </w:r>
      <w:smartTag w:uri="urn:schemas-microsoft-com:office:smarttags" w:element="metricconverter">
        <w:smartTagPr>
          <w:attr w:name="ProductID" w:val="25 mm"/>
        </w:smartTagPr>
        <w:r w:rsidRPr="003073E2">
          <w:rPr>
            <w:rFonts w:ascii="Trebuchet MS" w:hAnsi="Trebuchet MS" w:cs="Arial"/>
            <w:sz w:val="22"/>
            <w:szCs w:val="22"/>
          </w:rPr>
          <w:t>25 mm</w:t>
        </w:r>
      </w:smartTag>
      <w:r w:rsidRPr="003073E2">
        <w:rPr>
          <w:rFonts w:ascii="Trebuchet MS" w:hAnsi="Trebuchet MS" w:cs="Arial"/>
          <w:sz w:val="22"/>
          <w:szCs w:val="22"/>
        </w:rPr>
        <w:t>, koji sadrži naziv i sjedište Škole</w:t>
      </w:r>
    </w:p>
    <w:p w:rsidR="0050242D" w:rsidRPr="0045497B" w:rsidRDefault="0050242D" w:rsidP="0050242D">
      <w:pPr>
        <w:jc w:val="both"/>
        <w:rPr>
          <w:rFonts w:ascii="Trebuchet MS" w:hAnsi="Trebuchet MS" w:cs="Arial"/>
          <w:sz w:val="22"/>
          <w:szCs w:val="22"/>
        </w:rPr>
      </w:pPr>
    </w:p>
    <w:p w:rsidR="0050242D" w:rsidRDefault="0050242D" w:rsidP="0050242D">
      <w:pPr>
        <w:jc w:val="both"/>
        <w:rPr>
          <w:rFonts w:ascii="Trebuchet MS" w:hAnsi="Trebuchet MS" w:cs="Arial"/>
          <w:sz w:val="22"/>
          <w:szCs w:val="22"/>
        </w:rPr>
      </w:pPr>
      <w:r w:rsidRPr="0045497B">
        <w:rPr>
          <w:rFonts w:ascii="Trebuchet MS" w:hAnsi="Trebuchet MS" w:cs="Arial"/>
          <w:sz w:val="22"/>
          <w:szCs w:val="22"/>
        </w:rPr>
        <w:t xml:space="preserve">- jedan pečat okruglog oblika, promjera </w:t>
      </w:r>
      <w:smartTag w:uri="urn:schemas-microsoft-com:office:smarttags" w:element="metricconverter">
        <w:smartTagPr>
          <w:attr w:name="ProductID" w:val="25 mm"/>
        </w:smartTagPr>
        <w:r w:rsidRPr="0045497B">
          <w:rPr>
            <w:rFonts w:ascii="Trebuchet MS" w:hAnsi="Trebuchet MS" w:cs="Arial"/>
            <w:sz w:val="22"/>
            <w:szCs w:val="22"/>
          </w:rPr>
          <w:t>25 mm</w:t>
        </w:r>
      </w:smartTag>
      <w:r w:rsidRPr="0045497B">
        <w:rPr>
          <w:rFonts w:ascii="Trebuchet MS" w:hAnsi="Trebuchet MS" w:cs="Arial"/>
          <w:sz w:val="22"/>
          <w:szCs w:val="22"/>
        </w:rPr>
        <w:t xml:space="preserve">, koji sadrži naziv i sjedište Škole. U sredini </w:t>
      </w:r>
      <w:r>
        <w:rPr>
          <w:rFonts w:ascii="Trebuchet MS" w:hAnsi="Trebuchet MS" w:cs="Arial"/>
          <w:sz w:val="22"/>
          <w:szCs w:val="22"/>
        </w:rPr>
        <w:t xml:space="preserve"> </w:t>
      </w:r>
    </w:p>
    <w:p w:rsidR="0050242D" w:rsidRPr="0045497B" w:rsidRDefault="0050242D" w:rsidP="0050242D">
      <w:pPr>
        <w:jc w:val="both"/>
        <w:rPr>
          <w:rFonts w:ascii="Trebuchet MS" w:hAnsi="Trebuchet MS" w:cs="Arial"/>
          <w:sz w:val="22"/>
          <w:szCs w:val="22"/>
        </w:rPr>
      </w:pPr>
      <w:r>
        <w:rPr>
          <w:rFonts w:ascii="Trebuchet MS" w:hAnsi="Trebuchet MS" w:cs="Arial"/>
          <w:sz w:val="22"/>
          <w:szCs w:val="22"/>
        </w:rPr>
        <w:t xml:space="preserve">  </w:t>
      </w:r>
      <w:r w:rsidRPr="0045497B">
        <w:rPr>
          <w:rFonts w:ascii="Trebuchet MS" w:hAnsi="Trebuchet MS" w:cs="Arial"/>
          <w:sz w:val="22"/>
          <w:szCs w:val="22"/>
        </w:rPr>
        <w:t>pečata</w:t>
      </w:r>
      <w:r>
        <w:rPr>
          <w:rFonts w:ascii="Trebuchet MS" w:hAnsi="Trebuchet MS" w:cs="Arial"/>
          <w:sz w:val="22"/>
          <w:szCs w:val="22"/>
        </w:rPr>
        <w:t xml:space="preserve"> </w:t>
      </w:r>
      <w:r w:rsidRPr="0045497B">
        <w:rPr>
          <w:rFonts w:ascii="Trebuchet MS" w:hAnsi="Trebuchet MS" w:cs="Arial"/>
          <w:sz w:val="22"/>
          <w:szCs w:val="22"/>
        </w:rPr>
        <w:t xml:space="preserve"> nalazi se natpis: računovodstvo</w:t>
      </w:r>
    </w:p>
    <w:p w:rsidR="0050242D" w:rsidRDefault="0050242D" w:rsidP="0050242D">
      <w:pPr>
        <w:jc w:val="both"/>
        <w:rPr>
          <w:rFonts w:ascii="Trebuchet MS" w:hAnsi="Trebuchet MS" w:cs="Arial"/>
          <w:sz w:val="22"/>
          <w:szCs w:val="22"/>
        </w:rPr>
      </w:pP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jedan štambi</w:t>
      </w:r>
      <w:r>
        <w:rPr>
          <w:rFonts w:ascii="Trebuchet MS" w:hAnsi="Trebuchet MS" w:cs="Arial"/>
          <w:sz w:val="22"/>
          <w:szCs w:val="22"/>
        </w:rPr>
        <w:t xml:space="preserve">lj četvrtastog oblika dužine </w:t>
      </w:r>
      <w:smartTag w:uri="urn:schemas-microsoft-com:office:smarttags" w:element="metricconverter">
        <w:smartTagPr>
          <w:attr w:name="ProductID" w:val="49 mm"/>
        </w:smartTagPr>
        <w:r>
          <w:rPr>
            <w:rFonts w:ascii="Trebuchet MS" w:hAnsi="Trebuchet MS" w:cs="Arial"/>
            <w:sz w:val="22"/>
            <w:szCs w:val="22"/>
          </w:rPr>
          <w:t xml:space="preserve">49 </w:t>
        </w:r>
        <w:r w:rsidRPr="0045497B">
          <w:rPr>
            <w:rFonts w:ascii="Trebuchet MS" w:hAnsi="Trebuchet MS" w:cs="Arial"/>
            <w:sz w:val="22"/>
            <w:szCs w:val="22"/>
          </w:rPr>
          <w:t>mm</w:t>
        </w:r>
      </w:smartTag>
      <w:r w:rsidRPr="0045497B">
        <w:rPr>
          <w:rFonts w:ascii="Trebuchet MS" w:hAnsi="Trebuchet MS" w:cs="Arial"/>
          <w:sz w:val="22"/>
          <w:szCs w:val="22"/>
        </w:rPr>
        <w:t xml:space="preserve"> i širine </w:t>
      </w:r>
      <w:smartTag w:uri="urn:schemas-microsoft-com:office:smarttags" w:element="metricconverter">
        <w:smartTagPr>
          <w:attr w:name="ProductID" w:val="8 mm"/>
        </w:smartTagPr>
        <w:r w:rsidRPr="0045497B">
          <w:rPr>
            <w:rFonts w:ascii="Trebuchet MS" w:hAnsi="Trebuchet MS" w:cs="Arial"/>
            <w:sz w:val="22"/>
            <w:szCs w:val="22"/>
          </w:rPr>
          <w:t>8 mm</w:t>
        </w:r>
      </w:smartTag>
      <w:r w:rsidRPr="0045497B">
        <w:rPr>
          <w:rFonts w:ascii="Trebuchet MS" w:hAnsi="Trebuchet MS" w:cs="Arial"/>
          <w:sz w:val="22"/>
          <w:szCs w:val="22"/>
        </w:rPr>
        <w:t>, koji sadrži naziv i sjedište Škole.</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xml:space="preserve">  Ispod sjedišta nalazi se natpis: računovodstvo</w:t>
      </w:r>
    </w:p>
    <w:p w:rsidR="0050242D" w:rsidRPr="0045497B" w:rsidRDefault="0050242D" w:rsidP="0050242D">
      <w:pPr>
        <w:jc w:val="both"/>
        <w:rPr>
          <w:rFonts w:ascii="Trebuchet MS" w:hAnsi="Trebuchet MS" w:cs="Arial"/>
          <w:sz w:val="22"/>
          <w:szCs w:val="22"/>
        </w:rPr>
      </w:pP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xml:space="preserve">- jedan štambilj četvrtastog oblika dužine </w:t>
      </w:r>
      <w:smartTag w:uri="urn:schemas-microsoft-com:office:smarttags" w:element="metricconverter">
        <w:smartTagPr>
          <w:attr w:name="ProductID" w:val="49 mm"/>
        </w:smartTagPr>
        <w:r w:rsidRPr="0045497B">
          <w:rPr>
            <w:rFonts w:ascii="Trebuchet MS" w:hAnsi="Trebuchet MS" w:cs="Arial"/>
            <w:sz w:val="22"/>
            <w:szCs w:val="22"/>
          </w:rPr>
          <w:t>49 mm</w:t>
        </w:r>
      </w:smartTag>
      <w:r w:rsidRPr="0045497B">
        <w:rPr>
          <w:rFonts w:ascii="Trebuchet MS" w:hAnsi="Trebuchet MS" w:cs="Arial"/>
          <w:sz w:val="22"/>
          <w:szCs w:val="22"/>
        </w:rPr>
        <w:t xml:space="preserve"> i širine </w:t>
      </w:r>
      <w:smartTag w:uri="urn:schemas-microsoft-com:office:smarttags" w:element="metricconverter">
        <w:smartTagPr>
          <w:attr w:name="ProductID" w:val="8 mm"/>
        </w:smartTagPr>
        <w:r w:rsidRPr="0045497B">
          <w:rPr>
            <w:rFonts w:ascii="Trebuchet MS" w:hAnsi="Trebuchet MS" w:cs="Arial"/>
            <w:sz w:val="22"/>
            <w:szCs w:val="22"/>
          </w:rPr>
          <w:t>8 mm</w:t>
        </w:r>
      </w:smartTag>
      <w:r w:rsidRPr="0045497B">
        <w:rPr>
          <w:rFonts w:ascii="Trebuchet MS" w:hAnsi="Trebuchet MS" w:cs="Arial"/>
          <w:sz w:val="22"/>
          <w:szCs w:val="22"/>
        </w:rPr>
        <w:t>, koji sadrži naziv i sjedište Škole</w:t>
      </w:r>
    </w:p>
    <w:p w:rsidR="0050242D" w:rsidRPr="0045497B" w:rsidRDefault="0050242D" w:rsidP="0050242D">
      <w:pPr>
        <w:jc w:val="both"/>
        <w:rPr>
          <w:rFonts w:ascii="Trebuchet MS" w:hAnsi="Trebuchet MS" w:cs="Arial"/>
          <w:sz w:val="22"/>
          <w:szCs w:val="22"/>
        </w:rPr>
      </w:pPr>
    </w:p>
    <w:p w:rsidR="0050242D" w:rsidRDefault="0050242D" w:rsidP="0050242D">
      <w:pPr>
        <w:jc w:val="both"/>
        <w:rPr>
          <w:rFonts w:ascii="Trebuchet MS" w:hAnsi="Trebuchet MS" w:cs="Arial"/>
          <w:sz w:val="22"/>
          <w:szCs w:val="22"/>
        </w:rPr>
      </w:pPr>
      <w:r w:rsidRPr="0045497B">
        <w:rPr>
          <w:rFonts w:ascii="Trebuchet MS" w:hAnsi="Trebuchet MS" w:cs="Arial"/>
          <w:sz w:val="22"/>
          <w:szCs w:val="22"/>
        </w:rPr>
        <w:t xml:space="preserve">- jedan štambilj četvrtastog oblika dužine </w:t>
      </w:r>
      <w:smartTag w:uri="urn:schemas-microsoft-com:office:smarttags" w:element="metricconverter">
        <w:smartTagPr>
          <w:attr w:name="ProductID" w:val="48 mm"/>
        </w:smartTagPr>
        <w:r w:rsidRPr="0045497B">
          <w:rPr>
            <w:rFonts w:ascii="Trebuchet MS" w:hAnsi="Trebuchet MS" w:cs="Arial"/>
            <w:sz w:val="22"/>
            <w:szCs w:val="22"/>
          </w:rPr>
          <w:t>48 mm</w:t>
        </w:r>
      </w:smartTag>
      <w:r w:rsidRPr="0045497B">
        <w:rPr>
          <w:rFonts w:ascii="Trebuchet MS" w:hAnsi="Trebuchet MS" w:cs="Arial"/>
          <w:sz w:val="22"/>
          <w:szCs w:val="22"/>
        </w:rPr>
        <w:t xml:space="preserve"> i širine </w:t>
      </w:r>
      <w:smartTag w:uri="urn:schemas-microsoft-com:office:smarttags" w:element="metricconverter">
        <w:smartTagPr>
          <w:attr w:name="ProductID" w:val="8 mm"/>
        </w:smartTagPr>
        <w:r w:rsidRPr="0045497B">
          <w:rPr>
            <w:rFonts w:ascii="Trebuchet MS" w:hAnsi="Trebuchet MS" w:cs="Arial"/>
            <w:sz w:val="22"/>
            <w:szCs w:val="22"/>
          </w:rPr>
          <w:t>8 mm</w:t>
        </w:r>
      </w:smartTag>
      <w:r>
        <w:rPr>
          <w:rFonts w:ascii="Trebuchet MS" w:hAnsi="Trebuchet MS" w:cs="Arial"/>
          <w:sz w:val="22"/>
          <w:szCs w:val="22"/>
        </w:rPr>
        <w:t>, koji sadrži naziv : R</w:t>
      </w:r>
      <w:r w:rsidRPr="0045497B">
        <w:rPr>
          <w:rFonts w:ascii="Trebuchet MS" w:hAnsi="Trebuchet MS" w:cs="Arial"/>
          <w:sz w:val="22"/>
          <w:szCs w:val="22"/>
        </w:rPr>
        <w:t xml:space="preserve">adionice </w:t>
      </w:r>
    </w:p>
    <w:p w:rsidR="0050242D" w:rsidRPr="0045497B" w:rsidRDefault="0050242D" w:rsidP="0050242D">
      <w:pPr>
        <w:jc w:val="both"/>
        <w:rPr>
          <w:rFonts w:ascii="Trebuchet MS" w:hAnsi="Trebuchet MS" w:cs="Arial"/>
          <w:sz w:val="22"/>
          <w:szCs w:val="22"/>
        </w:rPr>
      </w:pPr>
      <w:r>
        <w:rPr>
          <w:rFonts w:ascii="Trebuchet MS" w:hAnsi="Trebuchet MS" w:cs="Arial"/>
          <w:sz w:val="22"/>
          <w:szCs w:val="22"/>
        </w:rPr>
        <w:t xml:space="preserve">  </w:t>
      </w:r>
      <w:r w:rsidRPr="0045497B">
        <w:rPr>
          <w:rFonts w:ascii="Trebuchet MS" w:hAnsi="Trebuchet MS" w:cs="Arial"/>
          <w:sz w:val="22"/>
          <w:szCs w:val="22"/>
        </w:rPr>
        <w:t>Tehni</w:t>
      </w:r>
      <w:r>
        <w:rPr>
          <w:rFonts w:ascii="Trebuchet MS" w:hAnsi="Trebuchet MS" w:cs="Arial"/>
          <w:sz w:val="22"/>
          <w:szCs w:val="22"/>
        </w:rPr>
        <w:t xml:space="preserve">čke </w:t>
      </w:r>
      <w:r w:rsidRPr="0045497B">
        <w:rPr>
          <w:rFonts w:ascii="Trebuchet MS" w:hAnsi="Trebuchet MS" w:cs="Arial"/>
          <w:sz w:val="22"/>
          <w:szCs w:val="22"/>
        </w:rPr>
        <w:t>škole i sjedište Škole</w:t>
      </w:r>
    </w:p>
    <w:p w:rsidR="0050242D" w:rsidRPr="0045497B" w:rsidRDefault="0050242D" w:rsidP="0050242D">
      <w:pPr>
        <w:jc w:val="both"/>
        <w:rPr>
          <w:rFonts w:ascii="Trebuchet MS" w:hAnsi="Trebuchet MS" w:cs="Arial"/>
          <w:sz w:val="22"/>
          <w:szCs w:val="22"/>
        </w:rPr>
      </w:pPr>
    </w:p>
    <w:p w:rsidR="0050242D" w:rsidRDefault="0050242D" w:rsidP="0050242D">
      <w:pPr>
        <w:jc w:val="both"/>
        <w:rPr>
          <w:rFonts w:ascii="Trebuchet MS" w:hAnsi="Trebuchet MS" w:cs="Arial"/>
          <w:sz w:val="22"/>
          <w:szCs w:val="22"/>
        </w:rPr>
      </w:pPr>
      <w:r w:rsidRPr="0045497B">
        <w:rPr>
          <w:rFonts w:ascii="Trebuchet MS" w:hAnsi="Trebuchet MS" w:cs="Arial"/>
          <w:sz w:val="22"/>
          <w:szCs w:val="22"/>
        </w:rPr>
        <w:t xml:space="preserve">- jedan štambilj četvrtastog oblika dužine </w:t>
      </w:r>
      <w:smartTag w:uri="urn:schemas-microsoft-com:office:smarttags" w:element="metricconverter">
        <w:smartTagPr>
          <w:attr w:name="ProductID" w:val="67 mm"/>
        </w:smartTagPr>
        <w:r w:rsidRPr="0045497B">
          <w:rPr>
            <w:rFonts w:ascii="Trebuchet MS" w:hAnsi="Trebuchet MS" w:cs="Arial"/>
            <w:sz w:val="22"/>
            <w:szCs w:val="22"/>
          </w:rPr>
          <w:t>67 mm</w:t>
        </w:r>
      </w:smartTag>
      <w:r w:rsidRPr="0045497B">
        <w:rPr>
          <w:rFonts w:ascii="Trebuchet MS" w:hAnsi="Trebuchet MS" w:cs="Arial"/>
          <w:sz w:val="22"/>
          <w:szCs w:val="22"/>
        </w:rPr>
        <w:t xml:space="preserve"> i širine </w:t>
      </w:r>
      <w:smartTag w:uri="urn:schemas-microsoft-com:office:smarttags" w:element="metricconverter">
        <w:smartTagPr>
          <w:attr w:name="ProductID" w:val="36 mm"/>
        </w:smartTagPr>
        <w:r w:rsidRPr="0045497B">
          <w:rPr>
            <w:rFonts w:ascii="Trebuchet MS" w:hAnsi="Trebuchet MS" w:cs="Arial"/>
            <w:sz w:val="22"/>
            <w:szCs w:val="22"/>
          </w:rPr>
          <w:t>36 mm</w:t>
        </w:r>
      </w:smartTag>
      <w:r w:rsidRPr="0045497B">
        <w:rPr>
          <w:rFonts w:ascii="Trebuchet MS" w:hAnsi="Trebuchet MS" w:cs="Arial"/>
          <w:sz w:val="22"/>
          <w:szCs w:val="22"/>
        </w:rPr>
        <w:t xml:space="preserve">, koji sadrži naziv i sjedište </w:t>
      </w:r>
    </w:p>
    <w:p w:rsidR="0050242D" w:rsidRDefault="0050242D" w:rsidP="0050242D">
      <w:pPr>
        <w:jc w:val="both"/>
        <w:rPr>
          <w:rFonts w:ascii="Trebuchet MS" w:hAnsi="Trebuchet MS" w:cs="Arial"/>
          <w:sz w:val="22"/>
          <w:szCs w:val="22"/>
        </w:rPr>
      </w:pPr>
      <w:r>
        <w:rPr>
          <w:rFonts w:ascii="Trebuchet MS" w:hAnsi="Trebuchet MS" w:cs="Arial"/>
          <w:sz w:val="22"/>
          <w:szCs w:val="22"/>
        </w:rPr>
        <w:t xml:space="preserve">  Škole.</w:t>
      </w:r>
      <w:r w:rsidR="00187C57">
        <w:rPr>
          <w:rFonts w:ascii="Trebuchet MS" w:hAnsi="Trebuchet MS" w:cs="Arial"/>
          <w:sz w:val="22"/>
          <w:szCs w:val="22"/>
        </w:rPr>
        <w:t xml:space="preserve"> </w:t>
      </w:r>
      <w:r w:rsidRPr="0045497B">
        <w:rPr>
          <w:rFonts w:ascii="Trebuchet MS" w:hAnsi="Trebuchet MS" w:cs="Arial"/>
          <w:sz w:val="22"/>
          <w:szCs w:val="22"/>
        </w:rPr>
        <w:t xml:space="preserve">Ispod naslova se nalaze oznake: primljeno, klasifikacijska oznaka, urudžbeni broj, </w:t>
      </w:r>
      <w:proofErr w:type="spellStart"/>
      <w:r w:rsidRPr="0045497B">
        <w:rPr>
          <w:rFonts w:ascii="Trebuchet MS" w:hAnsi="Trebuchet MS" w:cs="Arial"/>
          <w:sz w:val="22"/>
          <w:szCs w:val="22"/>
        </w:rPr>
        <w:t>org</w:t>
      </w:r>
      <w:proofErr w:type="spellEnd"/>
      <w:r w:rsidRPr="0045497B">
        <w:rPr>
          <w:rFonts w:ascii="Trebuchet MS" w:hAnsi="Trebuchet MS" w:cs="Arial"/>
          <w:sz w:val="22"/>
          <w:szCs w:val="22"/>
        </w:rPr>
        <w:t xml:space="preserve">. </w:t>
      </w:r>
    </w:p>
    <w:p w:rsidR="0050242D" w:rsidRPr="0045497B" w:rsidRDefault="0050242D" w:rsidP="0050242D">
      <w:pPr>
        <w:jc w:val="both"/>
        <w:rPr>
          <w:rFonts w:ascii="Trebuchet MS" w:hAnsi="Trebuchet MS" w:cs="Arial"/>
          <w:sz w:val="22"/>
          <w:szCs w:val="22"/>
        </w:rPr>
      </w:pPr>
      <w:r>
        <w:rPr>
          <w:rFonts w:ascii="Trebuchet MS" w:hAnsi="Trebuchet MS" w:cs="Arial"/>
          <w:sz w:val="22"/>
          <w:szCs w:val="22"/>
        </w:rPr>
        <w:t xml:space="preserve">  </w:t>
      </w:r>
      <w:r w:rsidRPr="0045497B">
        <w:rPr>
          <w:rFonts w:ascii="Trebuchet MS" w:hAnsi="Trebuchet MS" w:cs="Arial"/>
          <w:sz w:val="22"/>
          <w:szCs w:val="22"/>
        </w:rPr>
        <w:t xml:space="preserve">jed., </w:t>
      </w:r>
      <w:r>
        <w:rPr>
          <w:rFonts w:ascii="Trebuchet MS" w:hAnsi="Trebuchet MS" w:cs="Arial"/>
          <w:sz w:val="22"/>
          <w:szCs w:val="22"/>
        </w:rPr>
        <w:t xml:space="preserve"> </w:t>
      </w:r>
      <w:proofErr w:type="spellStart"/>
      <w:r w:rsidRPr="0045497B">
        <w:rPr>
          <w:rFonts w:ascii="Trebuchet MS" w:hAnsi="Trebuchet MS" w:cs="Arial"/>
          <w:sz w:val="22"/>
          <w:szCs w:val="22"/>
        </w:rPr>
        <w:t>pril</w:t>
      </w:r>
      <w:proofErr w:type="spellEnd"/>
      <w:r w:rsidRPr="0045497B">
        <w:rPr>
          <w:rFonts w:ascii="Trebuchet MS" w:hAnsi="Trebuchet MS" w:cs="Arial"/>
          <w:sz w:val="22"/>
          <w:szCs w:val="22"/>
        </w:rPr>
        <w:t xml:space="preserve">., vrij. </w:t>
      </w:r>
    </w:p>
    <w:p w:rsidR="0050242D" w:rsidRPr="0045497B" w:rsidRDefault="0050242D" w:rsidP="0050242D">
      <w:pPr>
        <w:jc w:val="both"/>
        <w:rPr>
          <w:rFonts w:ascii="Trebuchet MS" w:hAnsi="Trebuchet MS" w:cs="Arial"/>
          <w:sz w:val="22"/>
          <w:szCs w:val="22"/>
        </w:rPr>
      </w:pPr>
    </w:p>
    <w:p w:rsidR="0050242D" w:rsidRDefault="0050242D" w:rsidP="0050242D">
      <w:pPr>
        <w:jc w:val="both"/>
        <w:rPr>
          <w:rFonts w:ascii="Trebuchet MS" w:hAnsi="Trebuchet MS" w:cs="Arial"/>
          <w:sz w:val="22"/>
          <w:szCs w:val="22"/>
        </w:rPr>
      </w:pPr>
      <w:r w:rsidRPr="0045497B">
        <w:rPr>
          <w:rFonts w:ascii="Trebuchet MS" w:hAnsi="Trebuchet MS" w:cs="Arial"/>
          <w:sz w:val="22"/>
          <w:szCs w:val="22"/>
        </w:rPr>
        <w:t xml:space="preserve">- jedan štambilj četvrtastog oblika dužine </w:t>
      </w:r>
      <w:smartTag w:uri="urn:schemas-microsoft-com:office:smarttags" w:element="metricconverter">
        <w:smartTagPr>
          <w:attr w:name="ProductID" w:val="75 mm"/>
        </w:smartTagPr>
        <w:r w:rsidRPr="0045497B">
          <w:rPr>
            <w:rFonts w:ascii="Trebuchet MS" w:hAnsi="Trebuchet MS" w:cs="Arial"/>
            <w:sz w:val="22"/>
            <w:szCs w:val="22"/>
          </w:rPr>
          <w:t>75 mm</w:t>
        </w:r>
      </w:smartTag>
      <w:r w:rsidRPr="0045497B">
        <w:rPr>
          <w:rFonts w:ascii="Trebuchet MS" w:hAnsi="Trebuchet MS" w:cs="Arial"/>
          <w:sz w:val="22"/>
          <w:szCs w:val="22"/>
        </w:rPr>
        <w:t xml:space="preserve"> i širine </w:t>
      </w:r>
      <w:smartTag w:uri="urn:schemas-microsoft-com:office:smarttags" w:element="metricconverter">
        <w:smartTagPr>
          <w:attr w:name="ProductID" w:val="48 mm"/>
        </w:smartTagPr>
        <w:r w:rsidRPr="0045497B">
          <w:rPr>
            <w:rFonts w:ascii="Trebuchet MS" w:hAnsi="Trebuchet MS" w:cs="Arial"/>
            <w:sz w:val="22"/>
            <w:szCs w:val="22"/>
          </w:rPr>
          <w:t>48 mm</w:t>
        </w:r>
      </w:smartTag>
      <w:r w:rsidRPr="0045497B">
        <w:rPr>
          <w:rFonts w:ascii="Trebuchet MS" w:hAnsi="Trebuchet MS" w:cs="Arial"/>
          <w:sz w:val="22"/>
          <w:szCs w:val="22"/>
        </w:rPr>
        <w:t xml:space="preserve">, koji sadrži naziv i sjedište </w:t>
      </w:r>
    </w:p>
    <w:p w:rsidR="0050242D" w:rsidRDefault="0050242D" w:rsidP="0050242D">
      <w:pPr>
        <w:jc w:val="both"/>
        <w:rPr>
          <w:rFonts w:ascii="Trebuchet MS" w:hAnsi="Trebuchet MS" w:cs="Arial"/>
          <w:sz w:val="22"/>
          <w:szCs w:val="22"/>
        </w:rPr>
      </w:pPr>
      <w:r>
        <w:rPr>
          <w:rFonts w:ascii="Trebuchet MS" w:hAnsi="Trebuchet MS" w:cs="Arial"/>
          <w:sz w:val="22"/>
          <w:szCs w:val="22"/>
        </w:rPr>
        <w:t xml:space="preserve">  Škole. </w:t>
      </w:r>
      <w:r w:rsidRPr="0045497B">
        <w:rPr>
          <w:rFonts w:ascii="Trebuchet MS" w:hAnsi="Trebuchet MS" w:cs="Arial"/>
          <w:sz w:val="22"/>
          <w:szCs w:val="22"/>
        </w:rPr>
        <w:t>Ispod naslova se nalaze oznake: uvedeno u knjigu ulaznih rač</w:t>
      </w:r>
      <w:r>
        <w:rPr>
          <w:rFonts w:ascii="Trebuchet MS" w:hAnsi="Trebuchet MS" w:cs="Arial"/>
          <w:sz w:val="22"/>
          <w:szCs w:val="22"/>
        </w:rPr>
        <w:t xml:space="preserve">una redni broj, datum, u </w:t>
      </w:r>
    </w:p>
    <w:p w:rsidR="0050242D" w:rsidRDefault="0050242D" w:rsidP="0050242D">
      <w:pPr>
        <w:jc w:val="both"/>
        <w:rPr>
          <w:rFonts w:ascii="Trebuchet MS" w:hAnsi="Trebuchet MS" w:cs="Arial"/>
          <w:sz w:val="22"/>
          <w:szCs w:val="22"/>
        </w:rPr>
      </w:pPr>
      <w:r>
        <w:rPr>
          <w:rFonts w:ascii="Trebuchet MS" w:hAnsi="Trebuchet MS" w:cs="Arial"/>
          <w:sz w:val="22"/>
          <w:szCs w:val="22"/>
        </w:rPr>
        <w:t xml:space="preserve">  iznosu,</w:t>
      </w:r>
      <w:r w:rsidRPr="0045497B">
        <w:rPr>
          <w:rFonts w:ascii="Trebuchet MS" w:hAnsi="Trebuchet MS" w:cs="Arial"/>
          <w:sz w:val="22"/>
          <w:szCs w:val="22"/>
        </w:rPr>
        <w:t xml:space="preserve"> kontrolirao nastalu poslovnu promjenu dana, na iznos, financijski kontrolor, plaćanje </w:t>
      </w:r>
    </w:p>
    <w:p w:rsidR="0050242D" w:rsidRPr="0045497B" w:rsidRDefault="0050242D" w:rsidP="0050242D">
      <w:pPr>
        <w:jc w:val="both"/>
        <w:rPr>
          <w:rFonts w:ascii="Trebuchet MS" w:hAnsi="Trebuchet MS" w:cs="Arial"/>
          <w:sz w:val="22"/>
          <w:szCs w:val="22"/>
        </w:rPr>
      </w:pPr>
      <w:r>
        <w:rPr>
          <w:rFonts w:ascii="Trebuchet MS" w:hAnsi="Trebuchet MS" w:cs="Arial"/>
          <w:sz w:val="22"/>
          <w:szCs w:val="22"/>
        </w:rPr>
        <w:t xml:space="preserve">  </w:t>
      </w:r>
      <w:r w:rsidRPr="0045497B">
        <w:rPr>
          <w:rFonts w:ascii="Trebuchet MS" w:hAnsi="Trebuchet MS" w:cs="Arial"/>
          <w:sz w:val="22"/>
          <w:szCs w:val="22"/>
        </w:rPr>
        <w:t xml:space="preserve">odobrio, </w:t>
      </w:r>
      <w:proofErr w:type="spellStart"/>
      <w:r w:rsidRPr="0045497B">
        <w:rPr>
          <w:rFonts w:ascii="Trebuchet MS" w:hAnsi="Trebuchet MS" w:cs="Arial"/>
          <w:sz w:val="22"/>
          <w:szCs w:val="22"/>
        </w:rPr>
        <w:t>računopolagatelj</w:t>
      </w:r>
      <w:proofErr w:type="spellEnd"/>
      <w:r w:rsidRPr="0045497B">
        <w:rPr>
          <w:rFonts w:ascii="Trebuchet MS" w:hAnsi="Trebuchet MS" w:cs="Arial"/>
          <w:sz w:val="22"/>
          <w:szCs w:val="22"/>
        </w:rPr>
        <w:t>, potpis ovlaštene osobe</w:t>
      </w:r>
    </w:p>
    <w:p w:rsidR="0050242D" w:rsidRPr="0045497B" w:rsidRDefault="0050242D" w:rsidP="0050242D">
      <w:pPr>
        <w:jc w:val="both"/>
        <w:rPr>
          <w:rFonts w:ascii="Trebuchet MS" w:hAnsi="Trebuchet MS" w:cs="Arial"/>
          <w:sz w:val="22"/>
          <w:szCs w:val="22"/>
        </w:rPr>
      </w:pPr>
    </w:p>
    <w:p w:rsidR="0050242D" w:rsidRDefault="0050242D" w:rsidP="0050242D">
      <w:pPr>
        <w:rPr>
          <w:rFonts w:ascii="Trebuchet MS" w:hAnsi="Trebuchet MS" w:cs="Arial"/>
          <w:sz w:val="22"/>
          <w:szCs w:val="22"/>
        </w:rPr>
      </w:pPr>
      <w:r w:rsidRPr="0045497B">
        <w:rPr>
          <w:rFonts w:ascii="Trebuchet MS" w:hAnsi="Trebuchet MS" w:cs="Arial"/>
          <w:sz w:val="22"/>
          <w:szCs w:val="22"/>
        </w:rPr>
        <w:t xml:space="preserve">- jedan štambilj četvrtastog oblika dužine </w:t>
      </w:r>
      <w:smartTag w:uri="urn:schemas-microsoft-com:office:smarttags" w:element="metricconverter">
        <w:smartTagPr>
          <w:attr w:name="ProductID" w:val="61 mm"/>
        </w:smartTagPr>
        <w:r w:rsidRPr="0045497B">
          <w:rPr>
            <w:rFonts w:ascii="Trebuchet MS" w:hAnsi="Trebuchet MS" w:cs="Arial"/>
            <w:sz w:val="22"/>
            <w:szCs w:val="22"/>
          </w:rPr>
          <w:t>61 mm</w:t>
        </w:r>
      </w:smartTag>
      <w:r w:rsidRPr="0045497B">
        <w:rPr>
          <w:rFonts w:ascii="Trebuchet MS" w:hAnsi="Trebuchet MS" w:cs="Arial"/>
          <w:sz w:val="22"/>
          <w:szCs w:val="22"/>
        </w:rPr>
        <w:t xml:space="preserve"> i širine </w:t>
      </w:r>
      <w:smartTag w:uri="urn:schemas-microsoft-com:office:smarttags" w:element="metricconverter">
        <w:smartTagPr>
          <w:attr w:name="ProductID" w:val="28 mm"/>
        </w:smartTagPr>
        <w:r w:rsidRPr="0045497B">
          <w:rPr>
            <w:rFonts w:ascii="Trebuchet MS" w:hAnsi="Trebuchet MS" w:cs="Arial"/>
            <w:sz w:val="22"/>
            <w:szCs w:val="22"/>
          </w:rPr>
          <w:t>28 mm</w:t>
        </w:r>
      </w:smartTag>
      <w:r w:rsidRPr="0045497B">
        <w:rPr>
          <w:rFonts w:ascii="Trebuchet MS" w:hAnsi="Trebuchet MS" w:cs="Arial"/>
          <w:sz w:val="22"/>
          <w:szCs w:val="22"/>
        </w:rPr>
        <w:t>, koji</w:t>
      </w:r>
      <w:r>
        <w:rPr>
          <w:rFonts w:ascii="Trebuchet MS" w:hAnsi="Trebuchet MS" w:cs="Arial"/>
          <w:sz w:val="22"/>
          <w:szCs w:val="22"/>
        </w:rPr>
        <w:t xml:space="preserve"> sadrži naziv i sjedište </w:t>
      </w:r>
    </w:p>
    <w:p w:rsidR="0050242D" w:rsidRDefault="0050242D" w:rsidP="0050242D">
      <w:pPr>
        <w:rPr>
          <w:rFonts w:ascii="Trebuchet MS" w:hAnsi="Trebuchet MS" w:cs="Arial"/>
          <w:sz w:val="22"/>
          <w:szCs w:val="22"/>
        </w:rPr>
      </w:pPr>
      <w:r>
        <w:rPr>
          <w:rFonts w:ascii="Trebuchet MS" w:hAnsi="Trebuchet MS" w:cs="Arial"/>
          <w:sz w:val="22"/>
          <w:szCs w:val="22"/>
        </w:rPr>
        <w:t xml:space="preserve">  Škole.</w:t>
      </w:r>
      <w:r w:rsidRPr="0045497B">
        <w:rPr>
          <w:rFonts w:ascii="Trebuchet MS" w:hAnsi="Trebuchet MS" w:cs="Arial"/>
          <w:sz w:val="22"/>
          <w:szCs w:val="22"/>
        </w:rPr>
        <w:t xml:space="preserve">  Ispod naslova se nalaze oznake: fotokopija svjedodžbe je ovjerena u jednom primjerku </w:t>
      </w:r>
    </w:p>
    <w:p w:rsidR="0050242D" w:rsidRPr="0045497B" w:rsidRDefault="0050242D" w:rsidP="0050242D">
      <w:pPr>
        <w:rPr>
          <w:rFonts w:ascii="Trebuchet MS" w:hAnsi="Trebuchet MS" w:cs="Arial"/>
          <w:sz w:val="22"/>
          <w:szCs w:val="22"/>
        </w:rPr>
      </w:pPr>
      <w:r>
        <w:rPr>
          <w:rFonts w:ascii="Trebuchet MS" w:hAnsi="Trebuchet MS" w:cs="Arial"/>
          <w:sz w:val="22"/>
          <w:szCs w:val="22"/>
        </w:rPr>
        <w:t xml:space="preserve">  </w:t>
      </w:r>
      <w:r w:rsidRPr="0045497B">
        <w:rPr>
          <w:rFonts w:ascii="Trebuchet MS" w:hAnsi="Trebuchet MS" w:cs="Arial"/>
          <w:sz w:val="22"/>
          <w:szCs w:val="22"/>
        </w:rPr>
        <w:t xml:space="preserve">pod </w:t>
      </w:r>
      <w:r>
        <w:rPr>
          <w:rFonts w:ascii="Trebuchet MS" w:hAnsi="Trebuchet MS" w:cs="Arial"/>
          <w:sz w:val="22"/>
          <w:szCs w:val="22"/>
        </w:rPr>
        <w:t xml:space="preserve"> </w:t>
      </w:r>
      <w:r w:rsidRPr="0045497B">
        <w:rPr>
          <w:rFonts w:ascii="Trebuchet MS" w:hAnsi="Trebuchet MS" w:cs="Arial"/>
          <w:sz w:val="22"/>
          <w:szCs w:val="22"/>
        </w:rPr>
        <w:t>brojem, ravnatelj</w:t>
      </w:r>
    </w:p>
    <w:p w:rsidR="0050242D" w:rsidRPr="0045497B" w:rsidRDefault="0050242D" w:rsidP="0050242D">
      <w:pPr>
        <w:jc w:val="both"/>
        <w:rPr>
          <w:rFonts w:ascii="Trebuchet MS" w:hAnsi="Trebuchet MS" w:cs="Arial"/>
          <w:sz w:val="22"/>
          <w:szCs w:val="22"/>
        </w:rPr>
      </w:pP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xml:space="preserve">- jedan štambilj četvrtastog oblika dužine </w:t>
      </w:r>
      <w:smartTag w:uri="urn:schemas-microsoft-com:office:smarttags" w:element="metricconverter">
        <w:smartTagPr>
          <w:attr w:name="ProductID" w:val="44 mm"/>
        </w:smartTagPr>
        <w:r w:rsidRPr="0045497B">
          <w:rPr>
            <w:rFonts w:ascii="Trebuchet MS" w:hAnsi="Trebuchet MS" w:cs="Arial"/>
            <w:sz w:val="22"/>
            <w:szCs w:val="22"/>
          </w:rPr>
          <w:t>44 mm</w:t>
        </w:r>
      </w:smartTag>
      <w:r w:rsidRPr="0045497B">
        <w:rPr>
          <w:rFonts w:ascii="Trebuchet MS" w:hAnsi="Trebuchet MS" w:cs="Arial"/>
          <w:sz w:val="22"/>
          <w:szCs w:val="22"/>
        </w:rPr>
        <w:t xml:space="preserve"> i širine </w:t>
      </w:r>
      <w:smartTag w:uri="urn:schemas-microsoft-com:office:smarttags" w:element="metricconverter">
        <w:smartTagPr>
          <w:attr w:name="ProductID" w:val="13 mm"/>
        </w:smartTagPr>
        <w:r w:rsidRPr="0045497B">
          <w:rPr>
            <w:rFonts w:ascii="Trebuchet MS" w:hAnsi="Trebuchet MS" w:cs="Arial"/>
            <w:sz w:val="22"/>
            <w:szCs w:val="22"/>
          </w:rPr>
          <w:t>13 mm</w:t>
        </w:r>
      </w:smartTag>
      <w:r w:rsidRPr="0045497B">
        <w:rPr>
          <w:rFonts w:ascii="Trebuchet MS" w:hAnsi="Trebuchet MS" w:cs="Arial"/>
          <w:sz w:val="22"/>
          <w:szCs w:val="22"/>
        </w:rPr>
        <w:t>, koji sadrži naziv Škole.</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xml:space="preserve">  Ispod naziva nalazi se natpis: školska knjižnica</w:t>
      </w:r>
    </w:p>
    <w:p w:rsidR="0050242D" w:rsidRPr="0045497B" w:rsidRDefault="0050242D" w:rsidP="0050242D">
      <w:pPr>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Pr>
          <w:rFonts w:ascii="Trebuchet MS" w:hAnsi="Trebuchet MS" w:cs="Arial"/>
          <w:sz w:val="22"/>
          <w:szCs w:val="22"/>
        </w:rPr>
        <w:t>Pečatom iz stavka 1. točke</w:t>
      </w:r>
      <w:r w:rsidRPr="0045497B">
        <w:rPr>
          <w:rFonts w:ascii="Trebuchet MS" w:hAnsi="Trebuchet MS" w:cs="Arial"/>
          <w:sz w:val="22"/>
          <w:szCs w:val="22"/>
        </w:rPr>
        <w:t xml:space="preserve"> 1. </w:t>
      </w:r>
      <w:r>
        <w:rPr>
          <w:rFonts w:ascii="Trebuchet MS" w:hAnsi="Trebuchet MS" w:cs="Arial"/>
          <w:sz w:val="22"/>
          <w:szCs w:val="22"/>
        </w:rPr>
        <w:t xml:space="preserve">i  2. </w:t>
      </w:r>
      <w:r w:rsidRPr="0045497B">
        <w:rPr>
          <w:rFonts w:ascii="Trebuchet MS" w:hAnsi="Trebuchet MS" w:cs="Arial"/>
          <w:sz w:val="22"/>
          <w:szCs w:val="22"/>
        </w:rPr>
        <w:t>ovoga članka ovjeravaju se javne isprave koje Škola izdaje i akti koje Škola donosi u okviru javnih ovlasti.</w:t>
      </w:r>
    </w:p>
    <w:p w:rsidR="0050242D" w:rsidRPr="0045497B" w:rsidRDefault="0050242D" w:rsidP="0050242D">
      <w:pPr>
        <w:ind w:firstLine="720"/>
        <w:jc w:val="both"/>
        <w:rPr>
          <w:rFonts w:ascii="Trebuchet MS" w:hAnsi="Trebuchet MS" w:cs="Arial"/>
          <w:sz w:val="22"/>
          <w:szCs w:val="22"/>
        </w:rPr>
      </w:pPr>
      <w:r>
        <w:rPr>
          <w:rFonts w:ascii="Trebuchet MS" w:hAnsi="Trebuchet MS" w:cs="Arial"/>
          <w:sz w:val="22"/>
          <w:szCs w:val="22"/>
        </w:rPr>
        <w:t xml:space="preserve">Pečati  iz   stavka  1.  točke  3.,  4. </w:t>
      </w:r>
      <w:r w:rsidRPr="0045497B">
        <w:rPr>
          <w:rFonts w:ascii="Trebuchet MS" w:hAnsi="Trebuchet MS" w:cs="Arial"/>
          <w:sz w:val="22"/>
          <w:szCs w:val="22"/>
        </w:rPr>
        <w:t xml:space="preserve"> i</w:t>
      </w:r>
      <w:r>
        <w:rPr>
          <w:rFonts w:ascii="Trebuchet MS" w:hAnsi="Trebuchet MS" w:cs="Arial"/>
          <w:sz w:val="22"/>
          <w:szCs w:val="22"/>
        </w:rPr>
        <w:t xml:space="preserve">  5.  ovoga   članka  rabe</w:t>
      </w:r>
      <w:r w:rsidRPr="0045497B">
        <w:rPr>
          <w:rFonts w:ascii="Trebuchet MS" w:hAnsi="Trebuchet MS" w:cs="Arial"/>
          <w:sz w:val="22"/>
          <w:szCs w:val="22"/>
        </w:rPr>
        <w:t xml:space="preserve"> se za  redovito  administrativno - financijsko poslovanje.</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Štambilji</w:t>
      </w:r>
      <w:r>
        <w:rPr>
          <w:rFonts w:ascii="Trebuchet MS" w:hAnsi="Trebuchet MS" w:cs="Arial"/>
          <w:sz w:val="22"/>
          <w:szCs w:val="22"/>
        </w:rPr>
        <w:t xml:space="preserve"> se rabe </w:t>
      </w:r>
      <w:r w:rsidRPr="0045497B">
        <w:rPr>
          <w:rFonts w:ascii="Trebuchet MS" w:hAnsi="Trebuchet MS" w:cs="Arial"/>
          <w:sz w:val="22"/>
          <w:szCs w:val="22"/>
        </w:rPr>
        <w:t>za uredsko poslovanje Škole.</w:t>
      </w:r>
    </w:p>
    <w:p w:rsidR="0050242D" w:rsidRPr="00D74242" w:rsidRDefault="0050242D" w:rsidP="0050242D">
      <w:pPr>
        <w:ind w:firstLine="720"/>
        <w:rPr>
          <w:rFonts w:ascii="Trebuchet MS" w:hAnsi="Trebuchet MS" w:cs="Arial"/>
          <w:sz w:val="22"/>
          <w:szCs w:val="22"/>
        </w:rPr>
      </w:pPr>
      <w:r w:rsidRPr="0045497B">
        <w:rPr>
          <w:rFonts w:ascii="Trebuchet MS" w:hAnsi="Trebuchet MS" w:cs="Arial"/>
          <w:sz w:val="22"/>
          <w:szCs w:val="22"/>
        </w:rPr>
        <w:t>O broju, uporabi i čuvanju pečata i štambilja odlučuje ravnatelj.</w:t>
      </w:r>
    </w:p>
    <w:p w:rsidR="0050242D" w:rsidRDefault="0050242D" w:rsidP="0050242D">
      <w:pPr>
        <w:pStyle w:val="Normal1"/>
        <w:rPr>
          <w:rFonts w:ascii="Tw Cen MT" w:hAnsi="Tw Cen MT"/>
          <w:sz w:val="24"/>
        </w:rPr>
      </w:pPr>
    </w:p>
    <w:p w:rsidR="0050242D" w:rsidRDefault="0050242D" w:rsidP="0050242D">
      <w:pPr>
        <w:pStyle w:val="Normal1"/>
        <w:jc w:val="center"/>
        <w:rPr>
          <w:rFonts w:ascii="Trebuchet MS" w:hAnsi="Trebuchet MS"/>
          <w:sz w:val="24"/>
        </w:rPr>
      </w:pPr>
    </w:p>
    <w:p w:rsidR="0050242D" w:rsidRDefault="0050242D" w:rsidP="0050242D">
      <w:pPr>
        <w:pStyle w:val="Normal1"/>
        <w:jc w:val="center"/>
        <w:rPr>
          <w:rFonts w:ascii="Trebuchet MS" w:hAnsi="Trebuchet MS"/>
          <w:sz w:val="24"/>
        </w:rPr>
      </w:pPr>
      <w:r w:rsidRPr="006C56D6">
        <w:rPr>
          <w:rFonts w:ascii="Trebuchet MS" w:hAnsi="Trebuchet MS"/>
          <w:sz w:val="24"/>
        </w:rPr>
        <w:t>Članak 6.</w:t>
      </w:r>
    </w:p>
    <w:p w:rsidR="0050242D" w:rsidRPr="006C56D6" w:rsidRDefault="0050242D" w:rsidP="0050242D">
      <w:pPr>
        <w:pStyle w:val="Normal1"/>
        <w:jc w:val="center"/>
        <w:rPr>
          <w:rFonts w:ascii="Trebuchet MS" w:hAnsi="Trebuchet MS"/>
        </w:rPr>
      </w:pPr>
    </w:p>
    <w:p w:rsidR="0050242D" w:rsidRPr="006C56D6" w:rsidRDefault="0050242D" w:rsidP="0050242D">
      <w:pPr>
        <w:pStyle w:val="Normal1"/>
        <w:jc w:val="both"/>
        <w:rPr>
          <w:rFonts w:ascii="Trebuchet MS" w:hAnsi="Trebuchet MS"/>
        </w:rPr>
      </w:pPr>
      <w:r w:rsidRPr="006C56D6">
        <w:rPr>
          <w:rFonts w:ascii="Trebuchet MS" w:hAnsi="Trebuchet MS"/>
          <w:sz w:val="24"/>
        </w:rPr>
        <w:t>Školu zastupa i predstavlja ravnatelj</w:t>
      </w:r>
      <w:r>
        <w:rPr>
          <w:rFonts w:ascii="Trebuchet MS" w:hAnsi="Trebuchet MS"/>
          <w:sz w:val="24"/>
        </w:rPr>
        <w:t xml:space="preserve"> ili osoba koju ravnatelj za to pisano opunomoći.</w:t>
      </w:r>
    </w:p>
    <w:p w:rsidR="0050242D" w:rsidRPr="006C56D6" w:rsidRDefault="0050242D" w:rsidP="0050242D">
      <w:pPr>
        <w:pStyle w:val="Normal1"/>
        <w:jc w:val="both"/>
        <w:rPr>
          <w:rFonts w:ascii="Trebuchet MS" w:hAnsi="Trebuchet MS"/>
        </w:rPr>
      </w:pPr>
      <w:r>
        <w:rPr>
          <w:rFonts w:ascii="Trebuchet MS" w:hAnsi="Trebuchet MS"/>
          <w:sz w:val="24"/>
        </w:rPr>
        <w:t>U slučaju parničnog  ili upravnog spora između Škole i ravnatelja, Školu zastupa predsjednik Školskog odbora  ili osoba koju on pisano opunomoći.</w:t>
      </w:r>
    </w:p>
    <w:p w:rsidR="0050242D" w:rsidRPr="006C56D6" w:rsidRDefault="0050242D" w:rsidP="0050242D">
      <w:pPr>
        <w:pStyle w:val="Normal1"/>
        <w:jc w:val="both"/>
        <w:rPr>
          <w:rFonts w:ascii="Trebuchet MS" w:hAnsi="Trebuchet MS"/>
        </w:rPr>
      </w:pPr>
    </w:p>
    <w:p w:rsidR="0050242D" w:rsidRPr="006C56D6" w:rsidRDefault="0050242D" w:rsidP="0050242D">
      <w:pPr>
        <w:pStyle w:val="Normal1"/>
        <w:jc w:val="both"/>
        <w:rPr>
          <w:rFonts w:ascii="Trebuchet MS" w:hAnsi="Trebuchet MS"/>
        </w:rPr>
      </w:pPr>
    </w:p>
    <w:p w:rsidR="0050242D" w:rsidRPr="006C56D6" w:rsidRDefault="0050242D" w:rsidP="0050242D">
      <w:pPr>
        <w:pStyle w:val="Normal1"/>
        <w:jc w:val="center"/>
        <w:rPr>
          <w:rFonts w:ascii="Trebuchet MS" w:hAnsi="Trebuchet MS"/>
          <w:sz w:val="24"/>
        </w:rPr>
      </w:pPr>
      <w:r w:rsidRPr="006C56D6">
        <w:rPr>
          <w:rFonts w:ascii="Trebuchet MS" w:hAnsi="Trebuchet MS"/>
          <w:sz w:val="24"/>
        </w:rPr>
        <w:t>Članak 7.</w:t>
      </w:r>
    </w:p>
    <w:p w:rsidR="0050242D" w:rsidRPr="006C56D6" w:rsidRDefault="0050242D" w:rsidP="0050242D">
      <w:pPr>
        <w:pStyle w:val="Normal1"/>
        <w:jc w:val="center"/>
        <w:rPr>
          <w:rFonts w:ascii="Trebuchet MS" w:hAnsi="Trebuchet MS"/>
        </w:rPr>
      </w:pPr>
    </w:p>
    <w:p w:rsidR="0050242D" w:rsidRPr="006C56D6" w:rsidRDefault="0050242D" w:rsidP="0050242D">
      <w:pPr>
        <w:pStyle w:val="Normal1"/>
        <w:jc w:val="both"/>
        <w:rPr>
          <w:rFonts w:ascii="Trebuchet MS" w:hAnsi="Trebuchet MS"/>
        </w:rPr>
      </w:pPr>
      <w:r w:rsidRPr="006C56D6">
        <w:rPr>
          <w:rFonts w:ascii="Trebuchet MS" w:hAnsi="Trebuchet MS"/>
          <w:sz w:val="24"/>
        </w:rPr>
        <w:t>U slučaju privremene spriječenosti obavljanja ravnateljskih poslova, ra</w:t>
      </w:r>
      <w:r>
        <w:rPr>
          <w:rFonts w:ascii="Trebuchet MS" w:hAnsi="Trebuchet MS"/>
          <w:sz w:val="24"/>
        </w:rPr>
        <w:t xml:space="preserve">vnatelja Škole zamjenjuje  osoba </w:t>
      </w:r>
      <w:r w:rsidRPr="006C56D6">
        <w:rPr>
          <w:rFonts w:ascii="Trebuchet MS" w:hAnsi="Trebuchet MS"/>
          <w:sz w:val="24"/>
        </w:rPr>
        <w:t>iz reda članova Nas</w:t>
      </w:r>
      <w:r>
        <w:rPr>
          <w:rFonts w:ascii="Trebuchet MS" w:hAnsi="Trebuchet MS"/>
          <w:sz w:val="24"/>
        </w:rPr>
        <w:t>t</w:t>
      </w:r>
      <w:r w:rsidRPr="006C56D6">
        <w:rPr>
          <w:rFonts w:ascii="Trebuchet MS" w:hAnsi="Trebuchet MS"/>
          <w:sz w:val="24"/>
        </w:rPr>
        <w:t>avničkog vijeća.</w:t>
      </w:r>
    </w:p>
    <w:p w:rsidR="0050242D" w:rsidRPr="006C56D6" w:rsidRDefault="0050242D" w:rsidP="0050242D">
      <w:pPr>
        <w:pStyle w:val="Normal1"/>
        <w:jc w:val="both"/>
        <w:rPr>
          <w:rFonts w:ascii="Trebuchet MS" w:hAnsi="Trebuchet MS"/>
        </w:rPr>
      </w:pPr>
      <w:r w:rsidRPr="006C56D6">
        <w:rPr>
          <w:rFonts w:ascii="Trebuchet MS" w:hAnsi="Trebuchet MS"/>
          <w:sz w:val="24"/>
        </w:rPr>
        <w:t>Kandidata za zamjenika ravnatelja predlaže ravnatelj Škole.</w:t>
      </w:r>
    </w:p>
    <w:p w:rsidR="0050242D" w:rsidRPr="00E127FB" w:rsidRDefault="0050242D" w:rsidP="0050242D">
      <w:pPr>
        <w:pStyle w:val="Normal1"/>
        <w:jc w:val="both"/>
        <w:rPr>
          <w:rFonts w:ascii="Trebuchet MS" w:hAnsi="Trebuchet MS"/>
        </w:rPr>
      </w:pPr>
      <w:r w:rsidRPr="006C56D6">
        <w:rPr>
          <w:rFonts w:ascii="Trebuchet MS" w:hAnsi="Trebuchet MS"/>
          <w:sz w:val="24"/>
        </w:rPr>
        <w:t xml:space="preserve">U slučaju spriječenosti ravnatelja (iznenadna bolest, nezgoda i sl.) kandidata za zamjenika ravnatelja predlaže Školski odbor. </w:t>
      </w:r>
    </w:p>
    <w:p w:rsidR="0050242D" w:rsidRDefault="0050242D" w:rsidP="00BA5182">
      <w:pPr>
        <w:pStyle w:val="Normal1"/>
        <w:ind w:left="360"/>
        <w:rPr>
          <w:rFonts w:ascii="Trebuchet MS" w:hAnsi="Trebuchet MS"/>
          <w:sz w:val="24"/>
        </w:rPr>
      </w:pPr>
      <w:r>
        <w:rPr>
          <w:rFonts w:ascii="Trebuchet MS" w:hAnsi="Trebuchet MS"/>
          <w:sz w:val="24"/>
        </w:rPr>
        <w:t xml:space="preserve">                        </w:t>
      </w:r>
      <w:r w:rsidR="00E036A7">
        <w:rPr>
          <w:rFonts w:ascii="Trebuchet MS" w:hAnsi="Trebuchet MS"/>
          <w:sz w:val="24"/>
        </w:rPr>
        <w:t xml:space="preserve">                       </w:t>
      </w:r>
      <w:r>
        <w:rPr>
          <w:rFonts w:ascii="Trebuchet MS" w:hAnsi="Trebuchet MS"/>
          <w:sz w:val="24"/>
        </w:rPr>
        <w:t xml:space="preserve">                            </w:t>
      </w:r>
      <w:r w:rsidR="00B05596">
        <w:rPr>
          <w:rFonts w:ascii="Trebuchet MS" w:hAnsi="Trebuchet MS"/>
          <w:sz w:val="24"/>
        </w:rPr>
        <w:t xml:space="preserve">                              </w:t>
      </w:r>
    </w:p>
    <w:p w:rsidR="007A3D50" w:rsidRDefault="007A3D50" w:rsidP="0050242D">
      <w:pPr>
        <w:pStyle w:val="Normal1"/>
        <w:jc w:val="center"/>
        <w:rPr>
          <w:rFonts w:ascii="Trebuchet MS" w:hAnsi="Trebuchet MS"/>
          <w:sz w:val="24"/>
        </w:rPr>
      </w:pPr>
    </w:p>
    <w:p w:rsidR="007A3D50" w:rsidRDefault="007A3D50" w:rsidP="0050242D">
      <w:pPr>
        <w:pStyle w:val="Normal1"/>
        <w:jc w:val="center"/>
        <w:rPr>
          <w:rFonts w:ascii="Trebuchet MS" w:hAnsi="Trebuchet MS"/>
          <w:sz w:val="24"/>
        </w:rPr>
      </w:pPr>
    </w:p>
    <w:p w:rsidR="0050242D" w:rsidRDefault="0050242D" w:rsidP="0050242D">
      <w:pPr>
        <w:pStyle w:val="Normal1"/>
        <w:jc w:val="center"/>
        <w:rPr>
          <w:rFonts w:ascii="Trebuchet MS" w:hAnsi="Trebuchet MS"/>
          <w:sz w:val="24"/>
        </w:rPr>
      </w:pPr>
      <w:r w:rsidRPr="006C56D6">
        <w:rPr>
          <w:rFonts w:ascii="Trebuchet MS" w:hAnsi="Trebuchet MS"/>
          <w:sz w:val="24"/>
        </w:rPr>
        <w:lastRenderedPageBreak/>
        <w:t>Članak 8.</w:t>
      </w:r>
    </w:p>
    <w:p w:rsidR="0050242D" w:rsidRPr="006C56D6" w:rsidRDefault="0050242D" w:rsidP="0050242D">
      <w:pPr>
        <w:pStyle w:val="Normal1"/>
        <w:jc w:val="center"/>
        <w:rPr>
          <w:rFonts w:ascii="Trebuchet MS" w:hAnsi="Trebuchet MS"/>
        </w:rPr>
      </w:pPr>
    </w:p>
    <w:p w:rsidR="0050242D" w:rsidRPr="006C56D6" w:rsidRDefault="0050242D" w:rsidP="0050242D">
      <w:pPr>
        <w:pStyle w:val="Normal1"/>
        <w:jc w:val="both"/>
        <w:rPr>
          <w:rFonts w:ascii="Trebuchet MS" w:hAnsi="Trebuchet MS"/>
        </w:rPr>
      </w:pPr>
      <w:r w:rsidRPr="006C56D6">
        <w:rPr>
          <w:rFonts w:ascii="Trebuchet MS" w:hAnsi="Trebuchet MS"/>
          <w:sz w:val="24"/>
        </w:rPr>
        <w:t>Predloženi kandidat treba biti suglasan s kandidiranjem te obavljanjem poslova zamjenika ravnatelja.</w:t>
      </w:r>
    </w:p>
    <w:p w:rsidR="0050242D" w:rsidRPr="006C56D6" w:rsidRDefault="0050242D" w:rsidP="0050242D">
      <w:pPr>
        <w:pStyle w:val="Normal1"/>
        <w:jc w:val="both"/>
        <w:rPr>
          <w:rFonts w:ascii="Trebuchet MS" w:hAnsi="Trebuchet MS"/>
        </w:rPr>
      </w:pPr>
      <w:r w:rsidRPr="006C56D6">
        <w:rPr>
          <w:rFonts w:ascii="Trebuchet MS" w:hAnsi="Trebuchet MS"/>
          <w:sz w:val="24"/>
        </w:rPr>
        <w:t xml:space="preserve">Odluku o izboru zamjenika ravnatelja Školski odbor donosi javnim glasovanjem. </w:t>
      </w:r>
    </w:p>
    <w:p w:rsidR="0050242D" w:rsidRPr="006C56D6" w:rsidRDefault="0050242D" w:rsidP="0050242D">
      <w:pPr>
        <w:pStyle w:val="Normal1"/>
        <w:jc w:val="both"/>
        <w:rPr>
          <w:rFonts w:ascii="Trebuchet MS" w:hAnsi="Trebuchet MS"/>
        </w:rPr>
      </w:pPr>
      <w:r w:rsidRPr="006C56D6">
        <w:rPr>
          <w:rFonts w:ascii="Trebuchet MS" w:hAnsi="Trebuchet MS"/>
          <w:sz w:val="24"/>
        </w:rPr>
        <w:t>Zamjenik ravnatelja ima pravo i dužnost obavljati one poslove ravnatelja čije se izvršenje ne može odgađati do ravnateljeva povratka</w:t>
      </w:r>
      <w:r w:rsidRPr="006C56D6">
        <w:rPr>
          <w:rFonts w:ascii="Trebuchet MS" w:hAnsi="Trebuchet MS"/>
          <w:i/>
          <w:sz w:val="24"/>
        </w:rPr>
        <w:t xml:space="preserve">. </w:t>
      </w:r>
    </w:p>
    <w:p w:rsidR="0050242D" w:rsidRPr="006C56D6" w:rsidRDefault="0050242D" w:rsidP="0050242D">
      <w:pPr>
        <w:pStyle w:val="Normal1"/>
        <w:jc w:val="both"/>
        <w:rPr>
          <w:rFonts w:ascii="Trebuchet MS" w:hAnsi="Trebuchet MS"/>
        </w:rPr>
      </w:pPr>
      <w:r w:rsidRPr="006C56D6">
        <w:rPr>
          <w:rFonts w:ascii="Trebuchet MS" w:hAnsi="Trebuchet MS"/>
          <w:sz w:val="24"/>
        </w:rPr>
        <w:t>Zamjenika ravnatelja imenuje se najduže do isteka mandata ravnatelja.</w:t>
      </w:r>
    </w:p>
    <w:p w:rsidR="0050242D" w:rsidRDefault="0050242D" w:rsidP="0050242D">
      <w:pPr>
        <w:pStyle w:val="Normal1"/>
        <w:jc w:val="both"/>
        <w:rPr>
          <w:rFonts w:ascii="Tw Cen MT" w:hAnsi="Tw Cen MT"/>
        </w:rPr>
      </w:pPr>
    </w:p>
    <w:p w:rsidR="0050242D" w:rsidRPr="00E73808" w:rsidRDefault="0050242D" w:rsidP="0050242D">
      <w:pPr>
        <w:pStyle w:val="Normal1"/>
        <w:jc w:val="both"/>
        <w:rPr>
          <w:rFonts w:ascii="Trebuchet MS" w:hAnsi="Trebuchet MS"/>
          <w:sz w:val="18"/>
        </w:rPr>
      </w:pPr>
    </w:p>
    <w:p w:rsidR="0050242D" w:rsidRPr="006C56D6" w:rsidRDefault="0050242D" w:rsidP="0050242D">
      <w:pPr>
        <w:pStyle w:val="Normal1"/>
        <w:jc w:val="both"/>
        <w:rPr>
          <w:rFonts w:ascii="Trebuchet MS" w:hAnsi="Trebuchet MS"/>
        </w:rPr>
      </w:pPr>
    </w:p>
    <w:p w:rsidR="0050242D" w:rsidRPr="00D272AC" w:rsidRDefault="0050242D" w:rsidP="0050242D">
      <w:pPr>
        <w:rPr>
          <w:rFonts w:ascii="Trebuchet MS" w:hAnsi="Trebuchet MS" w:cs="Arial"/>
          <w:b/>
          <w:sz w:val="26"/>
          <w:szCs w:val="26"/>
        </w:rPr>
      </w:pPr>
      <w:r w:rsidRPr="00D272AC">
        <w:rPr>
          <w:rFonts w:ascii="Trebuchet MS" w:hAnsi="Trebuchet MS" w:cs="Arial"/>
          <w:b/>
          <w:sz w:val="26"/>
          <w:szCs w:val="26"/>
        </w:rPr>
        <w:t>II. OBAVLJANJE DJELATNOSTI</w:t>
      </w:r>
    </w:p>
    <w:p w:rsidR="0050242D" w:rsidRPr="0045497B" w:rsidRDefault="0050242D" w:rsidP="0050242D">
      <w:pPr>
        <w:rPr>
          <w:rFonts w:ascii="Trebuchet MS" w:hAnsi="Trebuchet MS" w:cs="Arial"/>
          <w:b/>
          <w:b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DJELATNOST</w:t>
      </w:r>
    </w:p>
    <w:p w:rsidR="0050242D" w:rsidRPr="0045497B" w:rsidRDefault="0050242D" w:rsidP="0050242D">
      <w:pPr>
        <w:rPr>
          <w:rFonts w:ascii="Trebuchet MS" w:hAnsi="Trebuchet MS" w:cs="Arial"/>
          <w:b/>
          <w:b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9</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rPr>
          <w:rFonts w:ascii="Trebuchet MS" w:hAnsi="Trebuchet MS" w:cs="Arial"/>
          <w:sz w:val="22"/>
          <w:szCs w:val="22"/>
        </w:rPr>
      </w:pPr>
      <w:r w:rsidRPr="0045497B">
        <w:rPr>
          <w:rFonts w:ascii="Trebuchet MS" w:hAnsi="Trebuchet MS" w:cs="Arial"/>
          <w:sz w:val="22"/>
          <w:szCs w:val="22"/>
        </w:rPr>
        <w:t>Djelatnost Škole je:</w:t>
      </w:r>
    </w:p>
    <w:p w:rsidR="0050242D" w:rsidRPr="0045497B" w:rsidRDefault="0050242D" w:rsidP="0050242D">
      <w:pPr>
        <w:rPr>
          <w:rFonts w:ascii="Trebuchet MS" w:hAnsi="Trebuchet MS" w:cs="Arial"/>
          <w:sz w:val="22"/>
          <w:szCs w:val="22"/>
        </w:rPr>
      </w:pPr>
    </w:p>
    <w:p w:rsidR="0050242D" w:rsidRDefault="0050242D" w:rsidP="0050242D">
      <w:pPr>
        <w:numPr>
          <w:ilvl w:val="0"/>
          <w:numId w:val="2"/>
        </w:numPr>
        <w:rPr>
          <w:rFonts w:ascii="Trebuchet MS" w:hAnsi="Trebuchet MS" w:cs="Arial"/>
          <w:sz w:val="22"/>
          <w:szCs w:val="22"/>
        </w:rPr>
      </w:pPr>
      <w:r w:rsidRPr="0045497B">
        <w:rPr>
          <w:rFonts w:ascii="Trebuchet MS" w:hAnsi="Trebuchet MS" w:cs="Arial"/>
          <w:sz w:val="22"/>
          <w:szCs w:val="22"/>
        </w:rPr>
        <w:t xml:space="preserve">odgoj </w:t>
      </w:r>
      <w:r>
        <w:rPr>
          <w:rFonts w:ascii="Trebuchet MS" w:hAnsi="Trebuchet MS" w:cs="Arial"/>
          <w:sz w:val="22"/>
          <w:szCs w:val="22"/>
        </w:rPr>
        <w:t xml:space="preserve"> </w:t>
      </w:r>
      <w:r w:rsidRPr="0045497B">
        <w:rPr>
          <w:rFonts w:ascii="Trebuchet MS" w:hAnsi="Trebuchet MS" w:cs="Arial"/>
          <w:sz w:val="22"/>
          <w:szCs w:val="22"/>
        </w:rPr>
        <w:t xml:space="preserve">i </w:t>
      </w:r>
      <w:r>
        <w:rPr>
          <w:rFonts w:ascii="Trebuchet MS" w:hAnsi="Trebuchet MS" w:cs="Arial"/>
          <w:sz w:val="22"/>
          <w:szCs w:val="22"/>
        </w:rPr>
        <w:t xml:space="preserve"> </w:t>
      </w:r>
      <w:r w:rsidRPr="0045497B">
        <w:rPr>
          <w:rFonts w:ascii="Trebuchet MS" w:hAnsi="Trebuchet MS" w:cs="Arial"/>
          <w:sz w:val="22"/>
          <w:szCs w:val="22"/>
        </w:rPr>
        <w:t xml:space="preserve">obrazovanje učenika </w:t>
      </w:r>
      <w:r>
        <w:rPr>
          <w:rFonts w:ascii="Trebuchet MS" w:hAnsi="Trebuchet MS" w:cs="Arial"/>
          <w:sz w:val="22"/>
          <w:szCs w:val="22"/>
        </w:rPr>
        <w:t xml:space="preserve"> za  </w:t>
      </w:r>
      <w:r w:rsidRPr="0045497B">
        <w:rPr>
          <w:rFonts w:ascii="Trebuchet MS" w:hAnsi="Trebuchet MS" w:cs="Arial"/>
          <w:sz w:val="22"/>
          <w:szCs w:val="22"/>
        </w:rPr>
        <w:t>stjecanje sred</w:t>
      </w:r>
      <w:r>
        <w:rPr>
          <w:rFonts w:ascii="Trebuchet MS" w:hAnsi="Trebuchet MS" w:cs="Arial"/>
          <w:sz w:val="22"/>
          <w:szCs w:val="22"/>
        </w:rPr>
        <w:t xml:space="preserve">njeg  strukovnog </w:t>
      </w:r>
      <w:r w:rsidRPr="0045497B">
        <w:rPr>
          <w:rFonts w:ascii="Trebuchet MS" w:hAnsi="Trebuchet MS" w:cs="Arial"/>
          <w:sz w:val="22"/>
          <w:szCs w:val="22"/>
        </w:rPr>
        <w:t xml:space="preserve"> obrazovanja u sljedećim </w:t>
      </w:r>
      <w:r>
        <w:rPr>
          <w:rFonts w:ascii="Trebuchet MS" w:hAnsi="Trebuchet MS" w:cs="Arial"/>
          <w:sz w:val="22"/>
          <w:szCs w:val="22"/>
        </w:rPr>
        <w:t xml:space="preserve"> </w:t>
      </w:r>
    </w:p>
    <w:p w:rsidR="0050242D" w:rsidRDefault="0050242D" w:rsidP="0050242D">
      <w:pPr>
        <w:ind w:left="720"/>
        <w:rPr>
          <w:rFonts w:ascii="Trebuchet MS" w:hAnsi="Trebuchet MS" w:cs="Arial"/>
          <w:sz w:val="22"/>
          <w:szCs w:val="22"/>
        </w:rPr>
      </w:pPr>
      <w:r>
        <w:rPr>
          <w:rFonts w:ascii="Trebuchet MS" w:hAnsi="Trebuchet MS" w:cs="Arial"/>
          <w:sz w:val="22"/>
          <w:szCs w:val="22"/>
        </w:rPr>
        <w:t xml:space="preserve">strukovnim  kvalifikacijama / </w:t>
      </w:r>
      <w:r w:rsidRPr="0045497B">
        <w:rPr>
          <w:rFonts w:ascii="Trebuchet MS" w:hAnsi="Trebuchet MS" w:cs="Arial"/>
          <w:sz w:val="22"/>
          <w:szCs w:val="22"/>
        </w:rPr>
        <w:t>zanimanjima</w:t>
      </w:r>
      <w:r>
        <w:rPr>
          <w:rFonts w:ascii="Trebuchet MS" w:hAnsi="Trebuchet MS" w:cs="Arial"/>
          <w:sz w:val="22"/>
          <w:szCs w:val="22"/>
        </w:rPr>
        <w:t xml:space="preserve"> </w:t>
      </w:r>
      <w:r w:rsidRPr="0045497B">
        <w:rPr>
          <w:rFonts w:ascii="Trebuchet MS" w:hAnsi="Trebuchet MS" w:cs="Arial"/>
          <w:sz w:val="22"/>
          <w:szCs w:val="22"/>
        </w:rPr>
        <w:t>:</w:t>
      </w:r>
    </w:p>
    <w:p w:rsidR="0050242D" w:rsidRPr="0045497B" w:rsidRDefault="0050242D" w:rsidP="0050242D">
      <w:pPr>
        <w:ind w:left="360"/>
        <w:rPr>
          <w:rFonts w:ascii="Trebuchet MS" w:hAnsi="Trebuchet MS" w:cs="Arial"/>
          <w:sz w:val="22"/>
          <w:szCs w:val="22"/>
        </w:rPr>
      </w:pPr>
    </w:p>
    <w:p w:rsidR="0050242D" w:rsidRDefault="0050242D" w:rsidP="0050242D">
      <w:pPr>
        <w:numPr>
          <w:ilvl w:val="0"/>
          <w:numId w:val="1"/>
        </w:numPr>
        <w:rPr>
          <w:rFonts w:ascii="Trebuchet MS" w:hAnsi="Trebuchet MS" w:cs="Arial"/>
          <w:sz w:val="22"/>
          <w:szCs w:val="22"/>
        </w:rPr>
      </w:pPr>
      <w:r w:rsidRPr="0045497B">
        <w:rPr>
          <w:rFonts w:ascii="Trebuchet MS" w:hAnsi="Trebuchet MS" w:cs="Arial"/>
          <w:sz w:val="22"/>
          <w:szCs w:val="22"/>
        </w:rPr>
        <w:t>strojarski tehničar</w:t>
      </w:r>
    </w:p>
    <w:p w:rsidR="000516B8" w:rsidRDefault="000516B8" w:rsidP="0050242D">
      <w:pPr>
        <w:numPr>
          <w:ilvl w:val="0"/>
          <w:numId w:val="1"/>
        </w:numPr>
        <w:rPr>
          <w:rFonts w:ascii="Trebuchet MS" w:hAnsi="Trebuchet MS" w:cs="Arial"/>
          <w:sz w:val="22"/>
          <w:szCs w:val="22"/>
        </w:rPr>
      </w:pPr>
      <w:r>
        <w:rPr>
          <w:rFonts w:ascii="Trebuchet MS" w:hAnsi="Trebuchet MS" w:cs="Arial"/>
          <w:sz w:val="22"/>
          <w:szCs w:val="22"/>
        </w:rPr>
        <w:t>strojarski računalni tehničar</w:t>
      </w:r>
    </w:p>
    <w:p w:rsidR="0050242D" w:rsidRPr="0045497B" w:rsidRDefault="0050242D" w:rsidP="0050242D">
      <w:pPr>
        <w:numPr>
          <w:ilvl w:val="0"/>
          <w:numId w:val="1"/>
        </w:numPr>
        <w:rPr>
          <w:rFonts w:ascii="Trebuchet MS" w:hAnsi="Trebuchet MS" w:cs="Arial"/>
          <w:sz w:val="22"/>
          <w:szCs w:val="22"/>
        </w:rPr>
      </w:pPr>
      <w:r>
        <w:rPr>
          <w:rFonts w:ascii="Trebuchet MS" w:hAnsi="Trebuchet MS" w:cs="Arial"/>
          <w:sz w:val="22"/>
          <w:szCs w:val="22"/>
        </w:rPr>
        <w:t>računalni tehničar za strojarstvo</w:t>
      </w:r>
    </w:p>
    <w:p w:rsidR="0050242D" w:rsidRPr="0045497B" w:rsidRDefault="0050242D" w:rsidP="0050242D">
      <w:pPr>
        <w:numPr>
          <w:ilvl w:val="0"/>
          <w:numId w:val="1"/>
        </w:numPr>
        <w:rPr>
          <w:rFonts w:ascii="Trebuchet MS" w:hAnsi="Trebuchet MS" w:cs="Arial"/>
          <w:sz w:val="22"/>
          <w:szCs w:val="22"/>
        </w:rPr>
      </w:pPr>
      <w:r w:rsidRPr="0045497B">
        <w:rPr>
          <w:rFonts w:ascii="Trebuchet MS" w:hAnsi="Trebuchet MS" w:cs="Arial"/>
          <w:sz w:val="22"/>
          <w:szCs w:val="22"/>
        </w:rPr>
        <w:t>tehničar za elektrostrojarstvo</w:t>
      </w:r>
    </w:p>
    <w:p w:rsidR="0050242D" w:rsidRPr="0045497B" w:rsidRDefault="0050242D" w:rsidP="0050242D">
      <w:pPr>
        <w:numPr>
          <w:ilvl w:val="0"/>
          <w:numId w:val="1"/>
        </w:numPr>
        <w:rPr>
          <w:rFonts w:ascii="Trebuchet MS" w:hAnsi="Trebuchet MS" w:cs="Arial"/>
          <w:sz w:val="22"/>
          <w:szCs w:val="22"/>
        </w:rPr>
      </w:pPr>
      <w:r w:rsidRPr="0045497B">
        <w:rPr>
          <w:rFonts w:ascii="Trebuchet MS" w:hAnsi="Trebuchet MS" w:cs="Arial"/>
          <w:sz w:val="22"/>
          <w:szCs w:val="22"/>
        </w:rPr>
        <w:t>tehničar za procesnu tehniku</w:t>
      </w:r>
    </w:p>
    <w:p w:rsidR="0050242D" w:rsidRPr="0045497B" w:rsidRDefault="0050242D" w:rsidP="0050242D">
      <w:pPr>
        <w:numPr>
          <w:ilvl w:val="0"/>
          <w:numId w:val="1"/>
        </w:numPr>
        <w:rPr>
          <w:rFonts w:ascii="Trebuchet MS" w:hAnsi="Trebuchet MS" w:cs="Arial"/>
          <w:sz w:val="22"/>
          <w:szCs w:val="22"/>
        </w:rPr>
      </w:pPr>
      <w:r w:rsidRPr="0045497B">
        <w:rPr>
          <w:rFonts w:ascii="Trebuchet MS" w:hAnsi="Trebuchet MS" w:cs="Arial"/>
          <w:sz w:val="22"/>
          <w:szCs w:val="22"/>
        </w:rPr>
        <w:t>tehničar za računalstvo</w:t>
      </w:r>
    </w:p>
    <w:p w:rsidR="0050242D" w:rsidRPr="0045497B" w:rsidRDefault="0050242D" w:rsidP="0050242D">
      <w:pPr>
        <w:numPr>
          <w:ilvl w:val="0"/>
          <w:numId w:val="1"/>
        </w:numPr>
        <w:rPr>
          <w:rFonts w:ascii="Trebuchet MS" w:hAnsi="Trebuchet MS" w:cs="Arial"/>
          <w:sz w:val="22"/>
          <w:szCs w:val="22"/>
        </w:rPr>
      </w:pPr>
      <w:r w:rsidRPr="0045497B">
        <w:rPr>
          <w:rFonts w:ascii="Trebuchet MS" w:hAnsi="Trebuchet MS" w:cs="Arial"/>
          <w:sz w:val="22"/>
          <w:szCs w:val="22"/>
        </w:rPr>
        <w:t xml:space="preserve">tehničar za </w:t>
      </w:r>
      <w:proofErr w:type="spellStart"/>
      <w:r w:rsidRPr="0045497B">
        <w:rPr>
          <w:rFonts w:ascii="Trebuchet MS" w:hAnsi="Trebuchet MS" w:cs="Arial"/>
          <w:sz w:val="22"/>
          <w:szCs w:val="22"/>
        </w:rPr>
        <w:t>mehatroniku</w:t>
      </w:r>
      <w:proofErr w:type="spellEnd"/>
    </w:p>
    <w:p w:rsidR="0050242D" w:rsidRPr="0045497B" w:rsidRDefault="0050242D" w:rsidP="0050242D">
      <w:pPr>
        <w:numPr>
          <w:ilvl w:val="0"/>
          <w:numId w:val="1"/>
        </w:numPr>
        <w:rPr>
          <w:rFonts w:ascii="Trebuchet MS" w:hAnsi="Trebuchet MS" w:cs="Arial"/>
          <w:sz w:val="22"/>
          <w:szCs w:val="22"/>
        </w:rPr>
      </w:pPr>
      <w:r w:rsidRPr="0045497B">
        <w:rPr>
          <w:rFonts w:ascii="Trebuchet MS" w:hAnsi="Trebuchet MS" w:cs="Arial"/>
          <w:sz w:val="22"/>
          <w:szCs w:val="22"/>
        </w:rPr>
        <w:t>tehničar za električne strojeve s primijenjenim računalstvom</w:t>
      </w:r>
    </w:p>
    <w:p w:rsidR="0050242D" w:rsidRPr="0045497B" w:rsidRDefault="0050242D" w:rsidP="0050242D">
      <w:pPr>
        <w:numPr>
          <w:ilvl w:val="0"/>
          <w:numId w:val="1"/>
        </w:numPr>
        <w:rPr>
          <w:rFonts w:ascii="Trebuchet MS" w:hAnsi="Trebuchet MS" w:cs="Arial"/>
          <w:sz w:val="22"/>
          <w:szCs w:val="22"/>
        </w:rPr>
      </w:pPr>
      <w:r w:rsidRPr="0045497B">
        <w:rPr>
          <w:rFonts w:ascii="Trebuchet MS" w:hAnsi="Trebuchet MS" w:cs="Arial"/>
          <w:sz w:val="22"/>
          <w:szCs w:val="22"/>
        </w:rPr>
        <w:t>kemijski tehničar</w:t>
      </w:r>
    </w:p>
    <w:p w:rsidR="0050242D" w:rsidRPr="0045497B" w:rsidRDefault="0050242D" w:rsidP="0050242D">
      <w:pPr>
        <w:numPr>
          <w:ilvl w:val="0"/>
          <w:numId w:val="1"/>
        </w:numPr>
        <w:rPr>
          <w:rFonts w:ascii="Trebuchet MS" w:hAnsi="Trebuchet MS" w:cs="Arial"/>
          <w:sz w:val="22"/>
          <w:szCs w:val="22"/>
        </w:rPr>
      </w:pPr>
      <w:r w:rsidRPr="0045497B">
        <w:rPr>
          <w:rFonts w:ascii="Trebuchet MS" w:hAnsi="Trebuchet MS" w:cs="Arial"/>
          <w:sz w:val="22"/>
          <w:szCs w:val="22"/>
        </w:rPr>
        <w:t>ekološki tehničar</w:t>
      </w:r>
    </w:p>
    <w:p w:rsidR="0050242D" w:rsidRPr="0045497B" w:rsidRDefault="0050242D" w:rsidP="0050242D">
      <w:pPr>
        <w:numPr>
          <w:ilvl w:val="0"/>
          <w:numId w:val="1"/>
        </w:numPr>
        <w:rPr>
          <w:rFonts w:ascii="Trebuchet MS" w:hAnsi="Trebuchet MS" w:cs="Arial"/>
          <w:sz w:val="22"/>
          <w:szCs w:val="22"/>
        </w:rPr>
      </w:pPr>
      <w:r w:rsidRPr="0045497B">
        <w:rPr>
          <w:rFonts w:ascii="Trebuchet MS" w:hAnsi="Trebuchet MS" w:cs="Arial"/>
          <w:sz w:val="22"/>
          <w:szCs w:val="22"/>
        </w:rPr>
        <w:t>elektrotehničar</w:t>
      </w:r>
    </w:p>
    <w:p w:rsidR="0050242D" w:rsidRPr="0045497B" w:rsidRDefault="0050242D" w:rsidP="0050242D">
      <w:pPr>
        <w:numPr>
          <w:ilvl w:val="0"/>
          <w:numId w:val="1"/>
        </w:numPr>
        <w:rPr>
          <w:rFonts w:ascii="Trebuchet MS" w:hAnsi="Trebuchet MS" w:cs="Arial"/>
          <w:sz w:val="22"/>
          <w:szCs w:val="22"/>
        </w:rPr>
      </w:pPr>
      <w:r w:rsidRPr="0045497B">
        <w:rPr>
          <w:rFonts w:ascii="Trebuchet MS" w:hAnsi="Trebuchet MS" w:cs="Arial"/>
          <w:sz w:val="22"/>
          <w:szCs w:val="22"/>
        </w:rPr>
        <w:t>industrijski mehaničar</w:t>
      </w:r>
    </w:p>
    <w:p w:rsidR="0050242D" w:rsidRPr="0045497B" w:rsidRDefault="0050242D" w:rsidP="0050242D">
      <w:pPr>
        <w:numPr>
          <w:ilvl w:val="0"/>
          <w:numId w:val="1"/>
        </w:numPr>
        <w:rPr>
          <w:rFonts w:ascii="Trebuchet MS" w:hAnsi="Trebuchet MS" w:cs="Arial"/>
          <w:sz w:val="22"/>
          <w:szCs w:val="22"/>
        </w:rPr>
      </w:pPr>
      <w:r w:rsidRPr="0045497B">
        <w:rPr>
          <w:rFonts w:ascii="Trebuchet MS" w:hAnsi="Trebuchet MS" w:cs="Arial"/>
          <w:sz w:val="22"/>
          <w:szCs w:val="22"/>
        </w:rPr>
        <w:t>obrađivač odvajanjem čestica</w:t>
      </w:r>
    </w:p>
    <w:p w:rsidR="0050242D" w:rsidRPr="0045497B" w:rsidRDefault="0050242D" w:rsidP="0050242D">
      <w:pPr>
        <w:numPr>
          <w:ilvl w:val="0"/>
          <w:numId w:val="1"/>
        </w:numPr>
        <w:rPr>
          <w:rFonts w:ascii="Trebuchet MS" w:hAnsi="Trebuchet MS" w:cs="Arial"/>
          <w:sz w:val="22"/>
          <w:szCs w:val="22"/>
        </w:rPr>
      </w:pPr>
      <w:r w:rsidRPr="0045497B">
        <w:rPr>
          <w:rFonts w:ascii="Trebuchet MS" w:hAnsi="Trebuchet MS" w:cs="Arial"/>
          <w:sz w:val="22"/>
          <w:szCs w:val="22"/>
        </w:rPr>
        <w:t>automehaničar</w:t>
      </w:r>
    </w:p>
    <w:p w:rsidR="0050242D" w:rsidRPr="0045497B" w:rsidRDefault="0050242D" w:rsidP="0050242D">
      <w:pPr>
        <w:numPr>
          <w:ilvl w:val="0"/>
          <w:numId w:val="1"/>
        </w:numPr>
        <w:rPr>
          <w:rFonts w:ascii="Trebuchet MS" w:hAnsi="Trebuchet MS" w:cs="Arial"/>
          <w:sz w:val="22"/>
          <w:szCs w:val="22"/>
        </w:rPr>
      </w:pPr>
      <w:r w:rsidRPr="0045497B">
        <w:rPr>
          <w:rFonts w:ascii="Trebuchet MS" w:hAnsi="Trebuchet MS" w:cs="Arial"/>
          <w:sz w:val="22"/>
          <w:szCs w:val="22"/>
        </w:rPr>
        <w:t>autolimar</w:t>
      </w:r>
    </w:p>
    <w:p w:rsidR="0050242D" w:rsidRPr="0045497B" w:rsidRDefault="0050242D" w:rsidP="0050242D">
      <w:pPr>
        <w:numPr>
          <w:ilvl w:val="0"/>
          <w:numId w:val="1"/>
        </w:numPr>
        <w:rPr>
          <w:rFonts w:ascii="Trebuchet MS" w:hAnsi="Trebuchet MS" w:cs="Arial"/>
          <w:sz w:val="22"/>
          <w:szCs w:val="22"/>
        </w:rPr>
      </w:pPr>
      <w:proofErr w:type="spellStart"/>
      <w:r w:rsidRPr="0045497B">
        <w:rPr>
          <w:rFonts w:ascii="Trebuchet MS" w:hAnsi="Trebuchet MS" w:cs="Arial"/>
          <w:sz w:val="22"/>
          <w:szCs w:val="22"/>
        </w:rPr>
        <w:t>plinoinstalater</w:t>
      </w:r>
      <w:proofErr w:type="spellEnd"/>
    </w:p>
    <w:p w:rsidR="0050242D" w:rsidRPr="0045497B" w:rsidRDefault="0050242D" w:rsidP="0050242D">
      <w:pPr>
        <w:numPr>
          <w:ilvl w:val="0"/>
          <w:numId w:val="1"/>
        </w:numPr>
        <w:rPr>
          <w:rFonts w:ascii="Trebuchet MS" w:hAnsi="Trebuchet MS" w:cs="Arial"/>
          <w:sz w:val="22"/>
          <w:szCs w:val="22"/>
        </w:rPr>
      </w:pPr>
      <w:r w:rsidRPr="0045497B">
        <w:rPr>
          <w:rFonts w:ascii="Trebuchet MS" w:hAnsi="Trebuchet MS" w:cs="Arial"/>
          <w:sz w:val="22"/>
          <w:szCs w:val="22"/>
        </w:rPr>
        <w:t>instalater grijanja i klimatizacije</w:t>
      </w:r>
    </w:p>
    <w:p w:rsidR="0050242D" w:rsidRPr="0045497B" w:rsidRDefault="0050242D" w:rsidP="0050242D">
      <w:pPr>
        <w:numPr>
          <w:ilvl w:val="0"/>
          <w:numId w:val="1"/>
        </w:numPr>
        <w:rPr>
          <w:rFonts w:ascii="Trebuchet MS" w:hAnsi="Trebuchet MS" w:cs="Arial"/>
          <w:sz w:val="22"/>
          <w:szCs w:val="22"/>
        </w:rPr>
      </w:pPr>
      <w:r w:rsidRPr="0045497B">
        <w:rPr>
          <w:rFonts w:ascii="Trebuchet MS" w:hAnsi="Trebuchet MS" w:cs="Arial"/>
          <w:sz w:val="22"/>
          <w:szCs w:val="22"/>
        </w:rPr>
        <w:t>autoelektričar</w:t>
      </w:r>
    </w:p>
    <w:p w:rsidR="0050242D" w:rsidRPr="0045497B" w:rsidRDefault="0050242D" w:rsidP="0050242D">
      <w:pPr>
        <w:numPr>
          <w:ilvl w:val="0"/>
          <w:numId w:val="1"/>
        </w:numPr>
        <w:rPr>
          <w:rFonts w:ascii="Trebuchet MS" w:hAnsi="Trebuchet MS" w:cs="Arial"/>
          <w:sz w:val="22"/>
          <w:szCs w:val="22"/>
        </w:rPr>
      </w:pPr>
      <w:r w:rsidRPr="0045497B">
        <w:rPr>
          <w:rFonts w:ascii="Trebuchet MS" w:hAnsi="Trebuchet MS" w:cs="Arial"/>
          <w:sz w:val="22"/>
          <w:szCs w:val="22"/>
        </w:rPr>
        <w:t>elektromehaničar</w:t>
      </w:r>
    </w:p>
    <w:p w:rsidR="0050242D" w:rsidRPr="0045497B" w:rsidRDefault="0050242D" w:rsidP="0050242D">
      <w:pPr>
        <w:numPr>
          <w:ilvl w:val="0"/>
          <w:numId w:val="1"/>
        </w:numPr>
        <w:rPr>
          <w:rFonts w:ascii="Trebuchet MS" w:hAnsi="Trebuchet MS" w:cs="Arial"/>
          <w:sz w:val="22"/>
          <w:szCs w:val="22"/>
        </w:rPr>
      </w:pPr>
      <w:r w:rsidRPr="0045497B">
        <w:rPr>
          <w:rFonts w:ascii="Trebuchet MS" w:hAnsi="Trebuchet MS" w:cs="Arial"/>
          <w:sz w:val="22"/>
          <w:szCs w:val="22"/>
        </w:rPr>
        <w:t>elektroinstalater</w:t>
      </w:r>
    </w:p>
    <w:p w:rsidR="0050242D" w:rsidRPr="0045497B" w:rsidRDefault="0050242D" w:rsidP="0050242D">
      <w:pPr>
        <w:numPr>
          <w:ilvl w:val="0"/>
          <w:numId w:val="1"/>
        </w:numPr>
        <w:rPr>
          <w:rFonts w:ascii="Trebuchet MS" w:hAnsi="Trebuchet MS" w:cs="Arial"/>
          <w:sz w:val="22"/>
          <w:szCs w:val="22"/>
        </w:rPr>
      </w:pPr>
      <w:r w:rsidRPr="0045497B">
        <w:rPr>
          <w:rFonts w:ascii="Trebuchet MS" w:hAnsi="Trebuchet MS" w:cs="Arial"/>
          <w:sz w:val="22"/>
          <w:szCs w:val="22"/>
        </w:rPr>
        <w:t>kemijski laborant</w:t>
      </w:r>
    </w:p>
    <w:p w:rsidR="0050242D" w:rsidRPr="0045497B" w:rsidRDefault="0050242D" w:rsidP="0050242D">
      <w:pPr>
        <w:numPr>
          <w:ilvl w:val="0"/>
          <w:numId w:val="1"/>
        </w:numPr>
        <w:rPr>
          <w:rFonts w:ascii="Trebuchet MS" w:hAnsi="Trebuchet MS" w:cs="Arial"/>
          <w:sz w:val="22"/>
          <w:szCs w:val="22"/>
        </w:rPr>
      </w:pPr>
      <w:r w:rsidRPr="0045497B">
        <w:rPr>
          <w:rFonts w:ascii="Trebuchet MS" w:hAnsi="Trebuchet MS" w:cs="Arial"/>
          <w:sz w:val="22"/>
          <w:szCs w:val="22"/>
        </w:rPr>
        <w:t>elektroničar – mehaničar</w:t>
      </w:r>
    </w:p>
    <w:p w:rsidR="0050242D" w:rsidRPr="0045497B" w:rsidRDefault="0050242D" w:rsidP="0050242D">
      <w:pPr>
        <w:numPr>
          <w:ilvl w:val="0"/>
          <w:numId w:val="1"/>
        </w:numPr>
        <w:rPr>
          <w:rFonts w:ascii="Trebuchet MS" w:hAnsi="Trebuchet MS" w:cs="Arial"/>
          <w:sz w:val="22"/>
          <w:szCs w:val="22"/>
        </w:rPr>
      </w:pPr>
      <w:r w:rsidRPr="0045497B">
        <w:rPr>
          <w:rFonts w:ascii="Trebuchet MS" w:hAnsi="Trebuchet MS" w:cs="Arial"/>
          <w:sz w:val="22"/>
          <w:szCs w:val="22"/>
        </w:rPr>
        <w:t>alatničar</w:t>
      </w:r>
    </w:p>
    <w:p w:rsidR="0050242D" w:rsidRDefault="0050242D" w:rsidP="0050242D">
      <w:pPr>
        <w:numPr>
          <w:ilvl w:val="0"/>
          <w:numId w:val="1"/>
        </w:numPr>
        <w:rPr>
          <w:rFonts w:ascii="Trebuchet MS" w:hAnsi="Trebuchet MS" w:cs="Arial"/>
          <w:sz w:val="22"/>
          <w:szCs w:val="22"/>
        </w:rPr>
      </w:pPr>
      <w:r w:rsidRPr="0045497B">
        <w:rPr>
          <w:rFonts w:ascii="Trebuchet MS" w:hAnsi="Trebuchet MS" w:cs="Arial"/>
          <w:sz w:val="22"/>
          <w:szCs w:val="22"/>
        </w:rPr>
        <w:t>mehaničar poljoprivredne mehanizacije</w:t>
      </w:r>
    </w:p>
    <w:p w:rsidR="0050242D" w:rsidRPr="0045497B" w:rsidRDefault="0050242D" w:rsidP="0050242D">
      <w:pPr>
        <w:numPr>
          <w:ilvl w:val="0"/>
          <w:numId w:val="1"/>
        </w:numPr>
        <w:rPr>
          <w:rFonts w:ascii="Trebuchet MS" w:hAnsi="Trebuchet MS" w:cs="Arial"/>
          <w:sz w:val="22"/>
          <w:szCs w:val="22"/>
        </w:rPr>
      </w:pPr>
      <w:r>
        <w:rPr>
          <w:rFonts w:ascii="Trebuchet MS" w:hAnsi="Trebuchet MS" w:cs="Arial"/>
          <w:sz w:val="22"/>
          <w:szCs w:val="22"/>
        </w:rPr>
        <w:t>instalater kućnih instalacija</w:t>
      </w:r>
    </w:p>
    <w:p w:rsidR="0050242D" w:rsidRPr="0045497B" w:rsidRDefault="0050242D" w:rsidP="0050242D">
      <w:pPr>
        <w:rPr>
          <w:rFonts w:ascii="Trebuchet MS" w:hAnsi="Trebuchet MS" w:cs="Arial"/>
          <w:sz w:val="22"/>
          <w:szCs w:val="22"/>
        </w:rPr>
      </w:pPr>
    </w:p>
    <w:p w:rsidR="0050242D" w:rsidRPr="0045497B" w:rsidRDefault="0050242D" w:rsidP="0050242D">
      <w:pPr>
        <w:ind w:left="360"/>
        <w:rPr>
          <w:rFonts w:ascii="Trebuchet MS" w:hAnsi="Trebuchet MS" w:cs="Arial"/>
          <w:sz w:val="22"/>
          <w:szCs w:val="22"/>
        </w:rPr>
      </w:pPr>
      <w:r>
        <w:rPr>
          <w:rFonts w:ascii="Trebuchet MS" w:hAnsi="Trebuchet MS" w:cs="Arial"/>
          <w:b/>
        </w:rPr>
        <w:t xml:space="preserve"> </w:t>
      </w:r>
      <w:r w:rsidRPr="000852B0">
        <w:rPr>
          <w:rFonts w:ascii="Trebuchet MS" w:hAnsi="Trebuchet MS" w:cs="Arial"/>
          <w:b/>
        </w:rPr>
        <w:sym w:font="Wingdings" w:char="F076"/>
      </w:r>
      <w:r>
        <w:rPr>
          <w:rFonts w:ascii="Trebuchet MS" w:hAnsi="Trebuchet MS" w:cs="Arial"/>
          <w:sz w:val="22"/>
          <w:szCs w:val="22"/>
        </w:rPr>
        <w:t xml:space="preserve"> </w:t>
      </w:r>
      <w:r w:rsidRPr="0045497B">
        <w:rPr>
          <w:rFonts w:ascii="Trebuchet MS" w:hAnsi="Trebuchet MS" w:cs="Arial"/>
          <w:sz w:val="22"/>
          <w:szCs w:val="22"/>
        </w:rPr>
        <w:t>Srednje obrazovanje odraslih.</w:t>
      </w:r>
    </w:p>
    <w:p w:rsidR="0050242D" w:rsidRDefault="0050242D" w:rsidP="0050242D">
      <w:pPr>
        <w:rPr>
          <w:rFonts w:ascii="Trebuchet MS" w:hAnsi="Trebuchet MS" w:cs="Arial"/>
          <w:sz w:val="22"/>
          <w:szCs w:val="22"/>
        </w:rPr>
      </w:pPr>
    </w:p>
    <w:p w:rsidR="0050242D" w:rsidRPr="0045497B" w:rsidRDefault="0050242D" w:rsidP="0050242D">
      <w:pPr>
        <w:rPr>
          <w:rFonts w:ascii="Trebuchet MS" w:hAnsi="Trebuchet MS" w:cs="Arial"/>
          <w:sz w:val="22"/>
          <w:szCs w:val="22"/>
        </w:rPr>
      </w:pPr>
    </w:p>
    <w:p w:rsidR="0050242D" w:rsidRDefault="0050242D" w:rsidP="0050242D">
      <w:pPr>
        <w:rPr>
          <w:rFonts w:ascii="Trebuchet MS" w:hAnsi="Trebuchet MS" w:cs="Arial"/>
          <w:sz w:val="22"/>
          <w:szCs w:val="22"/>
        </w:rPr>
      </w:pPr>
      <w:r w:rsidRPr="0045497B">
        <w:rPr>
          <w:rFonts w:ascii="Trebuchet MS" w:hAnsi="Trebuchet MS" w:cs="Arial"/>
          <w:sz w:val="22"/>
          <w:szCs w:val="22"/>
        </w:rPr>
        <w:t>Djelatnost iz stavka 1. ovoga članka Škola obavlja kao javnu službu.</w:t>
      </w:r>
    </w:p>
    <w:p w:rsidR="0050242D" w:rsidRPr="005C0E76" w:rsidRDefault="0050242D" w:rsidP="005C0E76">
      <w:pPr>
        <w:pStyle w:val="Normal1"/>
        <w:ind w:left="360"/>
        <w:jc w:val="right"/>
        <w:rPr>
          <w:rFonts w:ascii="Trebuchet MS" w:hAnsi="Trebuchet MS"/>
          <w:sz w:val="24"/>
        </w:rPr>
      </w:pPr>
      <w:r>
        <w:rPr>
          <w:rFonts w:ascii="Trebuchet MS" w:hAnsi="Trebuchet MS"/>
          <w:sz w:val="24"/>
        </w:rPr>
        <w:t xml:space="preserve">                           </w:t>
      </w:r>
      <w:r w:rsidR="00B05596">
        <w:rPr>
          <w:rFonts w:ascii="Trebuchet MS" w:hAnsi="Trebuchet MS"/>
          <w:sz w:val="24"/>
        </w:rPr>
        <w:t xml:space="preserve">                             </w:t>
      </w:r>
      <w:r w:rsidRPr="00657A71">
        <w:rPr>
          <w:rFonts w:ascii="Trebuchet MS" w:hAnsi="Trebuchet MS"/>
          <w:b/>
          <w:sz w:val="24"/>
        </w:rPr>
        <w:t xml:space="preserve">                          </w:t>
      </w:r>
    </w:p>
    <w:p w:rsidR="0050242D" w:rsidRPr="00310A7E" w:rsidRDefault="0050242D" w:rsidP="0050242D">
      <w:pPr>
        <w:pStyle w:val="Odlomakpopisa"/>
        <w:ind w:left="1440"/>
        <w:rPr>
          <w:rFonts w:ascii="Trebuchet MS" w:hAnsi="Trebuchet MS" w:cs="Arial"/>
          <w:sz w:val="22"/>
          <w:szCs w:val="22"/>
        </w:rPr>
      </w:pPr>
    </w:p>
    <w:p w:rsidR="0050242D" w:rsidRDefault="0050242D" w:rsidP="0050242D">
      <w:pPr>
        <w:rPr>
          <w:rFonts w:ascii="Trebuchet MS" w:hAnsi="Trebuchet MS" w:cs="Arial"/>
          <w:sz w:val="22"/>
          <w:szCs w:val="22"/>
        </w:rPr>
      </w:pPr>
      <w:r>
        <w:rPr>
          <w:rFonts w:ascii="Trebuchet MS" w:hAnsi="Trebuchet MS" w:cs="Arial"/>
          <w:sz w:val="22"/>
          <w:szCs w:val="22"/>
        </w:rPr>
        <w:t xml:space="preserve">          Škola može dio nastavnih predmeta i sadržaja utvrđenih nastavnim planom i programom, osim na hrvatskom jeziku, izvoditi i na nekom od svjetskih jezika, uz odobrenje Ministarstva.</w:t>
      </w:r>
    </w:p>
    <w:p w:rsidR="0050242D" w:rsidRDefault="0050242D" w:rsidP="0050242D">
      <w:pPr>
        <w:ind w:firstLine="708"/>
        <w:jc w:val="both"/>
        <w:rPr>
          <w:rFonts w:ascii="Trebuchet MS" w:hAnsi="Trebuchet MS" w:cs="Arial"/>
          <w:sz w:val="22"/>
          <w:szCs w:val="22"/>
        </w:rPr>
      </w:pPr>
      <w:r>
        <w:rPr>
          <w:rFonts w:ascii="Trebuchet MS" w:hAnsi="Trebuchet MS" w:cs="Arial"/>
          <w:sz w:val="22"/>
          <w:szCs w:val="22"/>
        </w:rPr>
        <w:lastRenderedPageBreak/>
        <w:t>Način i postupak utvrđivanja uvjeta za izvođenje nastave iz stavka 3. ovoga članka pravilnikom utvrđuje ministar.</w:t>
      </w:r>
    </w:p>
    <w:p w:rsidR="0050242D" w:rsidRDefault="0050242D" w:rsidP="0050242D">
      <w:pPr>
        <w:jc w:val="both"/>
        <w:rPr>
          <w:rFonts w:ascii="Trebuchet MS" w:hAnsi="Trebuchet MS" w:cs="Arial"/>
          <w:sz w:val="22"/>
          <w:szCs w:val="22"/>
        </w:rPr>
      </w:pPr>
      <w:r>
        <w:rPr>
          <w:rFonts w:ascii="Trebuchet MS" w:hAnsi="Trebuchet MS" w:cs="Arial"/>
          <w:sz w:val="22"/>
          <w:szCs w:val="22"/>
        </w:rPr>
        <w:tab/>
        <w:t>Škola može staviti u promet proizvode i usluge koji nastaju kao rezultat djelatnosti, a ukoliko u obavljanju svoje djelatnosti ustanovi ostvari dobit, ta se dobit upotrebljava isključivo za obavljanje i razvoj djelatnosti Škole u skladu sa aktom o osnivanju i Statutom škole.</w:t>
      </w:r>
    </w:p>
    <w:p w:rsidR="0050242D" w:rsidRDefault="0050242D" w:rsidP="0050242D">
      <w:pPr>
        <w:rPr>
          <w:rFonts w:ascii="Trebuchet MS" w:hAnsi="Trebuchet MS" w:cs="Arial"/>
          <w:sz w:val="22"/>
          <w:szCs w:val="22"/>
        </w:rPr>
      </w:pPr>
    </w:p>
    <w:p w:rsidR="0050242D" w:rsidRDefault="0050242D" w:rsidP="0050242D">
      <w:pPr>
        <w:jc w:val="center"/>
        <w:rPr>
          <w:rFonts w:ascii="Trebuchet MS" w:hAnsi="Trebuchet MS" w:cs="Arial"/>
          <w:sz w:val="22"/>
          <w:szCs w:val="22"/>
        </w:rPr>
      </w:pPr>
    </w:p>
    <w:p w:rsidR="0050242D" w:rsidRDefault="0050242D" w:rsidP="0050242D">
      <w:pPr>
        <w:jc w:val="center"/>
        <w:rPr>
          <w:rFonts w:ascii="Trebuchet MS" w:hAnsi="Trebuchet MS" w:cs="Arial"/>
          <w:sz w:val="22"/>
          <w:szCs w:val="22"/>
        </w:rPr>
      </w:pPr>
      <w:r>
        <w:rPr>
          <w:rFonts w:ascii="Trebuchet MS" w:hAnsi="Trebuchet MS" w:cs="Arial"/>
          <w:sz w:val="22"/>
          <w:szCs w:val="22"/>
        </w:rPr>
        <w:t>Članak 10.</w:t>
      </w:r>
    </w:p>
    <w:p w:rsidR="0050242D" w:rsidRDefault="0050242D" w:rsidP="0050242D">
      <w:pPr>
        <w:jc w:val="center"/>
        <w:rPr>
          <w:rFonts w:ascii="Trebuchet MS" w:hAnsi="Trebuchet MS" w:cs="Arial"/>
          <w:sz w:val="22"/>
          <w:szCs w:val="22"/>
        </w:rPr>
      </w:pPr>
    </w:p>
    <w:p w:rsidR="0050242D" w:rsidRDefault="0050242D" w:rsidP="0050242D">
      <w:pPr>
        <w:ind w:firstLine="708"/>
        <w:jc w:val="both"/>
        <w:rPr>
          <w:rFonts w:ascii="Trebuchet MS" w:hAnsi="Trebuchet MS" w:cs="Arial"/>
          <w:sz w:val="22"/>
          <w:szCs w:val="22"/>
        </w:rPr>
      </w:pPr>
      <w:r>
        <w:rPr>
          <w:rFonts w:ascii="Trebuchet MS" w:hAnsi="Trebuchet MS" w:cs="Arial"/>
          <w:sz w:val="22"/>
          <w:szCs w:val="22"/>
        </w:rPr>
        <w:t>Škola u okviru djelatnosti strukovnog obrazovanja obavlja i sljedeće poslove:</w:t>
      </w:r>
    </w:p>
    <w:p w:rsidR="0050242D" w:rsidRDefault="0050242D" w:rsidP="0050242D">
      <w:pPr>
        <w:ind w:firstLine="708"/>
        <w:jc w:val="both"/>
        <w:rPr>
          <w:rFonts w:ascii="Trebuchet MS" w:hAnsi="Trebuchet MS" w:cs="Arial"/>
          <w:sz w:val="22"/>
          <w:szCs w:val="22"/>
        </w:rPr>
      </w:pPr>
    </w:p>
    <w:p w:rsidR="0050242D" w:rsidRDefault="0050242D" w:rsidP="0050242D">
      <w:pPr>
        <w:jc w:val="both"/>
        <w:rPr>
          <w:rFonts w:ascii="Trebuchet MS" w:hAnsi="Trebuchet MS" w:cs="Arial"/>
          <w:sz w:val="22"/>
          <w:szCs w:val="22"/>
        </w:rPr>
      </w:pPr>
      <w:r>
        <w:rPr>
          <w:rFonts w:ascii="Trebuchet MS" w:hAnsi="Trebuchet MS" w:cs="Arial"/>
          <w:sz w:val="22"/>
          <w:szCs w:val="22"/>
        </w:rPr>
        <w:t xml:space="preserve">- obavlja djelatnost strukovnog obrazovanja redovitih učenika i djelatnost strukovnog </w:t>
      </w:r>
    </w:p>
    <w:p w:rsidR="0050242D" w:rsidRDefault="0050242D" w:rsidP="0050242D">
      <w:pPr>
        <w:jc w:val="both"/>
        <w:rPr>
          <w:rFonts w:ascii="Trebuchet MS" w:hAnsi="Trebuchet MS" w:cs="Arial"/>
          <w:sz w:val="22"/>
          <w:szCs w:val="22"/>
        </w:rPr>
      </w:pPr>
      <w:r>
        <w:rPr>
          <w:rFonts w:ascii="Trebuchet MS" w:hAnsi="Trebuchet MS" w:cs="Arial"/>
          <w:sz w:val="22"/>
          <w:szCs w:val="22"/>
        </w:rPr>
        <w:t xml:space="preserve">  obrazovanja odraslih</w:t>
      </w:r>
    </w:p>
    <w:p w:rsidR="0050242D" w:rsidRDefault="0050242D" w:rsidP="0050242D">
      <w:pPr>
        <w:jc w:val="both"/>
        <w:rPr>
          <w:rFonts w:ascii="Trebuchet MS" w:hAnsi="Trebuchet MS" w:cs="Arial"/>
          <w:sz w:val="22"/>
          <w:szCs w:val="22"/>
        </w:rPr>
      </w:pPr>
      <w:r>
        <w:rPr>
          <w:rFonts w:ascii="Trebuchet MS" w:hAnsi="Trebuchet MS" w:cs="Arial"/>
          <w:sz w:val="22"/>
          <w:szCs w:val="22"/>
        </w:rPr>
        <w:t>- obrazovnu ponudu usklađuje s potrebama tržišta rada</w:t>
      </w:r>
    </w:p>
    <w:p w:rsidR="0050242D" w:rsidRPr="0045497B" w:rsidRDefault="0050242D" w:rsidP="0050242D">
      <w:pPr>
        <w:jc w:val="both"/>
        <w:rPr>
          <w:rFonts w:ascii="Trebuchet MS" w:hAnsi="Trebuchet MS" w:cs="Arial"/>
          <w:sz w:val="22"/>
          <w:szCs w:val="22"/>
        </w:rPr>
      </w:pPr>
      <w:r>
        <w:rPr>
          <w:rFonts w:ascii="Trebuchet MS" w:hAnsi="Trebuchet MS" w:cs="Arial"/>
          <w:sz w:val="22"/>
          <w:szCs w:val="22"/>
        </w:rPr>
        <w:t>- uspostavlja lokalna partnerstva</w:t>
      </w:r>
    </w:p>
    <w:p w:rsidR="0050242D" w:rsidRDefault="0050242D" w:rsidP="0050242D">
      <w:pPr>
        <w:jc w:val="both"/>
        <w:rPr>
          <w:rFonts w:ascii="Trebuchet MS" w:hAnsi="Trebuchet MS" w:cs="Arial"/>
          <w:sz w:val="22"/>
          <w:szCs w:val="22"/>
        </w:rPr>
      </w:pPr>
      <w:r>
        <w:rPr>
          <w:rFonts w:ascii="Trebuchet MS" w:hAnsi="Trebuchet MS" w:cs="Arial"/>
          <w:sz w:val="22"/>
          <w:szCs w:val="22"/>
        </w:rPr>
        <w:t xml:space="preserve">- izrađuje dio  kurikuluma  sukladno lokalnim i  regionalnim potrebama u skladu  sa  Zakonom o </w:t>
      </w:r>
    </w:p>
    <w:p w:rsidR="0050242D" w:rsidRDefault="0050242D" w:rsidP="0050242D">
      <w:pPr>
        <w:jc w:val="both"/>
        <w:rPr>
          <w:rFonts w:ascii="Trebuchet MS" w:hAnsi="Trebuchet MS" w:cs="Arial"/>
          <w:sz w:val="22"/>
          <w:szCs w:val="22"/>
        </w:rPr>
      </w:pPr>
      <w:r>
        <w:rPr>
          <w:rFonts w:ascii="Trebuchet MS" w:hAnsi="Trebuchet MS" w:cs="Arial"/>
          <w:sz w:val="22"/>
          <w:szCs w:val="22"/>
        </w:rPr>
        <w:t xml:space="preserve">  strukovnom obrazovanju</w:t>
      </w:r>
    </w:p>
    <w:p w:rsidR="0050242D" w:rsidRPr="0045497B" w:rsidRDefault="0050242D" w:rsidP="0050242D">
      <w:pPr>
        <w:jc w:val="both"/>
        <w:rPr>
          <w:rFonts w:ascii="Trebuchet MS" w:hAnsi="Trebuchet MS" w:cs="Arial"/>
          <w:sz w:val="22"/>
          <w:szCs w:val="22"/>
        </w:rPr>
      </w:pPr>
      <w:r>
        <w:rPr>
          <w:rFonts w:ascii="Trebuchet MS" w:hAnsi="Trebuchet MS" w:cs="Arial"/>
          <w:sz w:val="22"/>
          <w:szCs w:val="22"/>
        </w:rPr>
        <w:t>- obavlja i druge poslove u skladu sa Zakonom.</w:t>
      </w:r>
    </w:p>
    <w:p w:rsidR="0050242D" w:rsidRDefault="0050242D" w:rsidP="0050242D">
      <w:pPr>
        <w:jc w:val="both"/>
        <w:rPr>
          <w:rFonts w:ascii="Trebuchet MS" w:hAnsi="Trebuchet MS" w:cs="Arial"/>
          <w:b/>
          <w:bCs/>
          <w:i/>
          <w:iCs/>
          <w:sz w:val="22"/>
          <w:szCs w:val="22"/>
        </w:rPr>
      </w:pPr>
    </w:p>
    <w:p w:rsidR="0050242D" w:rsidRDefault="0050242D" w:rsidP="0050242D">
      <w:pPr>
        <w:jc w:val="both"/>
        <w:rPr>
          <w:rFonts w:ascii="Trebuchet MS" w:hAnsi="Trebuchet MS" w:cs="Arial"/>
          <w:b/>
          <w:bCs/>
          <w:i/>
          <w:iCs/>
          <w:sz w:val="22"/>
          <w:szCs w:val="22"/>
        </w:rPr>
      </w:pPr>
    </w:p>
    <w:p w:rsidR="0050242D" w:rsidRPr="0045497B" w:rsidRDefault="0050242D" w:rsidP="0050242D">
      <w:pPr>
        <w:jc w:val="both"/>
        <w:rPr>
          <w:rFonts w:ascii="Trebuchet MS" w:hAnsi="Trebuchet MS" w:cs="Arial"/>
          <w:b/>
          <w:bCs/>
          <w:i/>
          <w:iCs/>
          <w:sz w:val="22"/>
          <w:szCs w:val="22"/>
        </w:rPr>
      </w:pPr>
      <w:r w:rsidRPr="0045497B">
        <w:rPr>
          <w:rFonts w:ascii="Trebuchet MS" w:hAnsi="Trebuchet MS" w:cs="Arial"/>
          <w:b/>
          <w:bCs/>
          <w:i/>
          <w:iCs/>
          <w:sz w:val="22"/>
          <w:szCs w:val="22"/>
        </w:rPr>
        <w:t>OSTVARIVANJE OBRAZOVANJA</w:t>
      </w:r>
    </w:p>
    <w:p w:rsidR="0050242D" w:rsidRPr="0045497B" w:rsidRDefault="0050242D" w:rsidP="0050242D">
      <w:pPr>
        <w:jc w:val="both"/>
        <w:rPr>
          <w:rFonts w:ascii="Trebuchet MS" w:hAnsi="Trebuchet MS" w:cs="Arial"/>
          <w:sz w:val="22"/>
          <w:szCs w:val="22"/>
        </w:rPr>
      </w:pPr>
    </w:p>
    <w:p w:rsidR="0050242D" w:rsidRDefault="0050242D" w:rsidP="0050242D">
      <w:pPr>
        <w:ind w:left="3600" w:firstLine="720"/>
        <w:jc w:val="both"/>
        <w:rPr>
          <w:rFonts w:ascii="Trebuchet MS" w:hAnsi="Trebuchet MS" w:cs="Arial"/>
          <w:sz w:val="22"/>
          <w:szCs w:val="22"/>
        </w:rPr>
      </w:pPr>
      <w:r>
        <w:rPr>
          <w:rFonts w:ascii="Trebuchet MS" w:hAnsi="Trebuchet MS" w:cs="Arial"/>
          <w:sz w:val="22"/>
          <w:szCs w:val="22"/>
        </w:rPr>
        <w:t>Članak 11.</w:t>
      </w:r>
    </w:p>
    <w:p w:rsidR="0050242D" w:rsidRPr="0045497B" w:rsidRDefault="0050242D" w:rsidP="0050242D">
      <w:pPr>
        <w:ind w:left="3600" w:firstLine="720"/>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Pr>
          <w:rFonts w:ascii="Trebuchet MS" w:hAnsi="Trebuchet MS" w:cs="Arial"/>
          <w:sz w:val="22"/>
          <w:szCs w:val="22"/>
        </w:rPr>
        <w:t>Odgoj i obrazovanje iz članka 9</w:t>
      </w:r>
      <w:r w:rsidRPr="0045497B">
        <w:rPr>
          <w:rFonts w:ascii="Trebuchet MS" w:hAnsi="Trebuchet MS" w:cs="Arial"/>
          <w:sz w:val="22"/>
          <w:szCs w:val="22"/>
        </w:rPr>
        <w:t>. ovoga Statuta o</w:t>
      </w:r>
      <w:r>
        <w:rPr>
          <w:rFonts w:ascii="Trebuchet MS" w:hAnsi="Trebuchet MS" w:cs="Arial"/>
          <w:sz w:val="22"/>
          <w:szCs w:val="22"/>
        </w:rPr>
        <w:t>stvaruje se u Školi na temelju Nacionalnog kurikuluma</w:t>
      </w:r>
      <w:r w:rsidR="00036E24">
        <w:rPr>
          <w:rFonts w:ascii="Trebuchet MS" w:hAnsi="Trebuchet MS" w:cs="Arial"/>
          <w:sz w:val="22"/>
          <w:szCs w:val="22"/>
        </w:rPr>
        <w:t xml:space="preserve"> za strukovno obrazovanje</w:t>
      </w:r>
      <w:r>
        <w:rPr>
          <w:rFonts w:ascii="Trebuchet MS" w:hAnsi="Trebuchet MS" w:cs="Arial"/>
          <w:sz w:val="22"/>
          <w:szCs w:val="22"/>
        </w:rPr>
        <w:t>, Nastavnog plana i programa i Š</w:t>
      </w:r>
      <w:r w:rsidRPr="0045497B">
        <w:rPr>
          <w:rFonts w:ascii="Trebuchet MS" w:hAnsi="Trebuchet MS" w:cs="Arial"/>
          <w:sz w:val="22"/>
          <w:szCs w:val="22"/>
        </w:rPr>
        <w:t>kolskog</w:t>
      </w:r>
      <w:r w:rsidR="00036E24">
        <w:rPr>
          <w:rFonts w:ascii="Trebuchet MS" w:hAnsi="Trebuchet MS" w:cs="Arial"/>
          <w:sz w:val="22"/>
          <w:szCs w:val="22"/>
        </w:rPr>
        <w:t xml:space="preserve"> strukovnog</w:t>
      </w:r>
      <w:r w:rsidRPr="0045497B">
        <w:rPr>
          <w:rFonts w:ascii="Trebuchet MS" w:hAnsi="Trebuchet MS" w:cs="Arial"/>
          <w:sz w:val="22"/>
          <w:szCs w:val="22"/>
        </w:rPr>
        <w:t xml:space="preserve"> kurikuluma.</w:t>
      </w:r>
    </w:p>
    <w:p w:rsidR="0050242D" w:rsidRDefault="0050242D" w:rsidP="0050242D">
      <w:pPr>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ŠKOLSKI KURIKULUM I GODIŠNJI PLAN I PROGRAM RADA</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12.</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Pr>
          <w:rFonts w:ascii="Trebuchet MS" w:hAnsi="Trebuchet MS" w:cs="Arial"/>
          <w:sz w:val="22"/>
          <w:szCs w:val="22"/>
        </w:rPr>
        <w:t xml:space="preserve">Škola radi na temelju Školskog </w:t>
      </w:r>
      <w:r w:rsidR="00036E24">
        <w:rPr>
          <w:rFonts w:ascii="Trebuchet MS" w:hAnsi="Trebuchet MS" w:cs="Arial"/>
          <w:sz w:val="22"/>
          <w:szCs w:val="22"/>
        </w:rPr>
        <w:t xml:space="preserve">strukovnog </w:t>
      </w:r>
      <w:r>
        <w:rPr>
          <w:rFonts w:ascii="Trebuchet MS" w:hAnsi="Trebuchet MS" w:cs="Arial"/>
          <w:sz w:val="22"/>
          <w:szCs w:val="22"/>
        </w:rPr>
        <w:t>kurikuluma i G</w:t>
      </w:r>
      <w:r w:rsidRPr="0045497B">
        <w:rPr>
          <w:rFonts w:ascii="Trebuchet MS" w:hAnsi="Trebuchet MS" w:cs="Arial"/>
          <w:sz w:val="22"/>
          <w:szCs w:val="22"/>
        </w:rPr>
        <w:t>odišnjeg plana i programa rada.</w:t>
      </w:r>
    </w:p>
    <w:p w:rsidR="0050242D" w:rsidRPr="0045497B" w:rsidRDefault="0050242D" w:rsidP="0050242D">
      <w:pPr>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 xml:space="preserve">Školski </w:t>
      </w:r>
      <w:r w:rsidR="00036E24">
        <w:rPr>
          <w:rFonts w:ascii="Trebuchet MS" w:hAnsi="Trebuchet MS" w:cs="Arial"/>
          <w:sz w:val="22"/>
          <w:szCs w:val="22"/>
        </w:rPr>
        <w:t xml:space="preserve">strukovni </w:t>
      </w:r>
      <w:r w:rsidRPr="0045497B">
        <w:rPr>
          <w:rFonts w:ascii="Trebuchet MS" w:hAnsi="Trebuchet MS" w:cs="Arial"/>
          <w:sz w:val="22"/>
          <w:szCs w:val="22"/>
        </w:rPr>
        <w:t xml:space="preserve"> kurik</w:t>
      </w:r>
      <w:r>
        <w:rPr>
          <w:rFonts w:ascii="Trebuchet MS" w:hAnsi="Trebuchet MS" w:cs="Arial"/>
          <w:sz w:val="22"/>
          <w:szCs w:val="22"/>
        </w:rPr>
        <w:t xml:space="preserve">ulum  donosi  se  na  temelju  Nacionalnog  </w:t>
      </w:r>
      <w:r w:rsidR="00714C61">
        <w:rPr>
          <w:rFonts w:ascii="Trebuchet MS" w:hAnsi="Trebuchet MS" w:cs="Arial"/>
          <w:sz w:val="22"/>
          <w:szCs w:val="22"/>
        </w:rPr>
        <w:t>kurikuluma za strukovno obrazovanje,</w:t>
      </w:r>
      <w:r>
        <w:rPr>
          <w:rFonts w:ascii="Trebuchet MS" w:hAnsi="Trebuchet MS" w:cs="Arial"/>
          <w:sz w:val="22"/>
          <w:szCs w:val="22"/>
        </w:rPr>
        <w:t xml:space="preserve"> a  utvrđuje dugoročne i kratkoročne planove i programa rada Škole s izvannastavnim i izvanškolskim aktivnostima, nastavni plan i program izbornih predmeta i druge odgojno-obrazovne aktivnosti te programe i projekte prema smjernicama Hrvatskog nacionalnog obrazovnog standarda.</w:t>
      </w:r>
    </w:p>
    <w:p w:rsidR="0050242D" w:rsidRPr="0045497B" w:rsidRDefault="0050242D" w:rsidP="0050242D">
      <w:pPr>
        <w:jc w:val="both"/>
        <w:rPr>
          <w:rFonts w:ascii="Trebuchet MS" w:hAnsi="Trebuchet MS" w:cs="Arial"/>
          <w:sz w:val="22"/>
          <w:szCs w:val="22"/>
        </w:rPr>
      </w:pPr>
    </w:p>
    <w:p w:rsidR="0050242D" w:rsidRDefault="0050242D" w:rsidP="0050242D">
      <w:pPr>
        <w:ind w:firstLine="708"/>
        <w:jc w:val="both"/>
        <w:rPr>
          <w:rFonts w:ascii="Trebuchet MS" w:hAnsi="Trebuchet MS" w:cs="Arial"/>
          <w:sz w:val="22"/>
          <w:szCs w:val="22"/>
        </w:rPr>
      </w:pPr>
      <w:r w:rsidRPr="0045497B">
        <w:rPr>
          <w:rFonts w:ascii="Trebuchet MS" w:hAnsi="Trebuchet MS" w:cs="Arial"/>
          <w:sz w:val="22"/>
          <w:szCs w:val="22"/>
        </w:rPr>
        <w:t xml:space="preserve">Školski </w:t>
      </w:r>
      <w:r w:rsidR="00036E24">
        <w:rPr>
          <w:rFonts w:ascii="Trebuchet MS" w:hAnsi="Trebuchet MS" w:cs="Arial"/>
          <w:sz w:val="22"/>
          <w:szCs w:val="22"/>
        </w:rPr>
        <w:t xml:space="preserve">strukovni </w:t>
      </w:r>
      <w:r w:rsidRPr="0045497B">
        <w:rPr>
          <w:rFonts w:ascii="Trebuchet MS" w:hAnsi="Trebuchet MS" w:cs="Arial"/>
          <w:sz w:val="22"/>
          <w:szCs w:val="22"/>
        </w:rPr>
        <w:t>kur</w:t>
      </w:r>
      <w:r>
        <w:rPr>
          <w:rFonts w:ascii="Trebuchet MS" w:hAnsi="Trebuchet MS" w:cs="Arial"/>
          <w:sz w:val="22"/>
          <w:szCs w:val="22"/>
        </w:rPr>
        <w:t>ik</w:t>
      </w:r>
      <w:r w:rsidR="00EF38E9">
        <w:rPr>
          <w:rFonts w:ascii="Trebuchet MS" w:hAnsi="Trebuchet MS" w:cs="Arial"/>
          <w:sz w:val="22"/>
          <w:szCs w:val="22"/>
        </w:rPr>
        <w:t>ulum donosi  Školski odbor do 7</w:t>
      </w:r>
      <w:r w:rsidRPr="0045497B">
        <w:rPr>
          <w:rFonts w:ascii="Trebuchet MS" w:hAnsi="Trebuchet MS" w:cs="Arial"/>
          <w:sz w:val="22"/>
          <w:szCs w:val="22"/>
        </w:rPr>
        <w:t xml:space="preserve">. </w:t>
      </w:r>
      <w:r w:rsidR="00EF38E9">
        <w:rPr>
          <w:rFonts w:ascii="Trebuchet MS" w:hAnsi="Trebuchet MS" w:cs="Arial"/>
          <w:sz w:val="22"/>
          <w:szCs w:val="22"/>
        </w:rPr>
        <w:t>listopada</w:t>
      </w:r>
      <w:r w:rsidRPr="0045497B">
        <w:rPr>
          <w:rFonts w:ascii="Trebuchet MS" w:hAnsi="Trebuchet MS" w:cs="Arial"/>
          <w:sz w:val="22"/>
          <w:szCs w:val="22"/>
        </w:rPr>
        <w:t xml:space="preserve">  tekuće</w:t>
      </w:r>
      <w:r>
        <w:rPr>
          <w:rFonts w:ascii="Trebuchet MS" w:hAnsi="Trebuchet MS" w:cs="Arial"/>
          <w:sz w:val="22"/>
          <w:szCs w:val="22"/>
        </w:rPr>
        <w:t xml:space="preserve"> školske godine na prijedlog Nastavničkog vijeća.</w:t>
      </w:r>
    </w:p>
    <w:p w:rsidR="0050242D" w:rsidRPr="0045497B" w:rsidRDefault="0050242D" w:rsidP="0050242D">
      <w:pPr>
        <w:ind w:firstLine="708"/>
        <w:jc w:val="both"/>
        <w:rPr>
          <w:rFonts w:ascii="Trebuchet MS" w:hAnsi="Trebuchet MS" w:cs="Arial"/>
          <w:sz w:val="22"/>
          <w:szCs w:val="22"/>
        </w:rPr>
      </w:pPr>
      <w:r>
        <w:rPr>
          <w:rFonts w:ascii="Trebuchet MS" w:hAnsi="Trebuchet MS" w:cs="Arial"/>
          <w:sz w:val="22"/>
          <w:szCs w:val="22"/>
        </w:rPr>
        <w:t xml:space="preserve">Školski </w:t>
      </w:r>
      <w:r w:rsidR="00036E24">
        <w:rPr>
          <w:rFonts w:ascii="Trebuchet MS" w:hAnsi="Trebuchet MS" w:cs="Arial"/>
          <w:sz w:val="22"/>
          <w:szCs w:val="22"/>
        </w:rPr>
        <w:t xml:space="preserve">strukovni </w:t>
      </w:r>
      <w:r>
        <w:rPr>
          <w:rFonts w:ascii="Trebuchet MS" w:hAnsi="Trebuchet MS" w:cs="Arial"/>
          <w:sz w:val="22"/>
          <w:szCs w:val="22"/>
        </w:rPr>
        <w:t xml:space="preserve">kurikulum obvezno je elektroničkim putem dostaviti Ministarstvu znanosti, obrazovanja i sporta do </w:t>
      </w:r>
      <w:r w:rsidR="00EF38E9">
        <w:rPr>
          <w:rFonts w:ascii="Trebuchet MS" w:hAnsi="Trebuchet MS" w:cs="Arial"/>
          <w:sz w:val="22"/>
          <w:szCs w:val="22"/>
        </w:rPr>
        <w:t>1</w:t>
      </w:r>
      <w:r>
        <w:rPr>
          <w:rFonts w:ascii="Trebuchet MS" w:hAnsi="Trebuchet MS" w:cs="Arial"/>
          <w:sz w:val="22"/>
          <w:szCs w:val="22"/>
        </w:rPr>
        <w:t>5. listopada tekuće godine, te objaviti na web stranci Škole u skladu s propisima vezanim za zaštitu osobnih podataka.</w:t>
      </w:r>
    </w:p>
    <w:p w:rsidR="0050242D" w:rsidRPr="0045497B" w:rsidRDefault="0050242D" w:rsidP="0050242D">
      <w:pPr>
        <w:jc w:val="both"/>
        <w:rPr>
          <w:rFonts w:ascii="Trebuchet MS" w:hAnsi="Trebuchet MS" w:cs="Arial"/>
          <w:sz w:val="22"/>
          <w:szCs w:val="22"/>
        </w:rPr>
      </w:pPr>
    </w:p>
    <w:p w:rsidR="0050242D"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 xml:space="preserve">Godišnji plan i </w:t>
      </w:r>
      <w:r>
        <w:rPr>
          <w:rFonts w:ascii="Trebuchet MS" w:hAnsi="Trebuchet MS" w:cs="Arial"/>
          <w:sz w:val="22"/>
          <w:szCs w:val="22"/>
        </w:rPr>
        <w:t>program rada Škole, na temelju Nastavnog plana i programa i Š</w:t>
      </w:r>
      <w:r w:rsidRPr="0045497B">
        <w:rPr>
          <w:rFonts w:ascii="Trebuchet MS" w:hAnsi="Trebuchet MS" w:cs="Arial"/>
          <w:sz w:val="22"/>
          <w:szCs w:val="22"/>
        </w:rPr>
        <w:t xml:space="preserve">kolskog </w:t>
      </w:r>
      <w:r w:rsidR="00036E24">
        <w:rPr>
          <w:rFonts w:ascii="Trebuchet MS" w:hAnsi="Trebuchet MS" w:cs="Arial"/>
          <w:sz w:val="22"/>
          <w:szCs w:val="22"/>
        </w:rPr>
        <w:t xml:space="preserve">strukovnog </w:t>
      </w:r>
      <w:r w:rsidRPr="0045497B">
        <w:rPr>
          <w:rFonts w:ascii="Trebuchet MS" w:hAnsi="Trebuchet MS" w:cs="Arial"/>
          <w:sz w:val="22"/>
          <w:szCs w:val="22"/>
        </w:rPr>
        <w:t>kurikuluma, prema prijedlogu rav</w:t>
      </w:r>
      <w:r>
        <w:rPr>
          <w:rFonts w:ascii="Trebuchet MS" w:hAnsi="Trebuchet MS" w:cs="Arial"/>
          <w:sz w:val="22"/>
          <w:szCs w:val="22"/>
        </w:rPr>
        <w:t>natelja donosi Š</w:t>
      </w:r>
      <w:r w:rsidR="00EF38E9">
        <w:rPr>
          <w:rFonts w:ascii="Trebuchet MS" w:hAnsi="Trebuchet MS" w:cs="Arial"/>
          <w:sz w:val="22"/>
          <w:szCs w:val="22"/>
        </w:rPr>
        <w:t>kolski odbor najkasnije do 7</w:t>
      </w:r>
      <w:r w:rsidRPr="0045497B">
        <w:rPr>
          <w:rFonts w:ascii="Trebuchet MS" w:hAnsi="Trebuchet MS" w:cs="Arial"/>
          <w:sz w:val="22"/>
          <w:szCs w:val="22"/>
        </w:rPr>
        <w:t xml:space="preserve">. </w:t>
      </w:r>
      <w:r w:rsidR="00EF38E9">
        <w:rPr>
          <w:rFonts w:ascii="Trebuchet MS" w:hAnsi="Trebuchet MS" w:cs="Arial"/>
          <w:sz w:val="22"/>
          <w:szCs w:val="22"/>
        </w:rPr>
        <w:t>listopada</w:t>
      </w:r>
      <w:r w:rsidRPr="0045497B">
        <w:rPr>
          <w:rFonts w:ascii="Trebuchet MS" w:hAnsi="Trebuchet MS" w:cs="Arial"/>
          <w:sz w:val="22"/>
          <w:szCs w:val="22"/>
        </w:rPr>
        <w:t xml:space="preserve"> tekuće godine.</w:t>
      </w:r>
    </w:p>
    <w:p w:rsidR="0050242D" w:rsidRPr="0045497B" w:rsidRDefault="0050242D" w:rsidP="0050242D">
      <w:pPr>
        <w:ind w:firstLine="720"/>
        <w:jc w:val="both"/>
        <w:rPr>
          <w:rFonts w:ascii="Trebuchet MS" w:hAnsi="Trebuchet MS" w:cs="Arial"/>
          <w:sz w:val="22"/>
          <w:szCs w:val="22"/>
        </w:rPr>
      </w:pPr>
      <w:r>
        <w:rPr>
          <w:rFonts w:ascii="Trebuchet MS" w:hAnsi="Trebuchet MS" w:cs="Arial"/>
          <w:sz w:val="22"/>
          <w:szCs w:val="22"/>
        </w:rPr>
        <w:t>Godišnji plan i program rada obvezno je elektroničkim putem dostaviti Ministarstvu znanosti, obrazovanja i sporta do 5. listopada tekuće godine, te objaviti na web stranici Škole u skladu s propisima vezanim uz zaštitu osobnih podataka.</w:t>
      </w:r>
    </w:p>
    <w:p w:rsidR="0050242D" w:rsidRPr="00465D23" w:rsidRDefault="0050242D" w:rsidP="0050242D">
      <w:pPr>
        <w:pStyle w:val="Normal1"/>
        <w:ind w:left="360"/>
        <w:jc w:val="right"/>
        <w:rPr>
          <w:rFonts w:ascii="Trebuchet MS" w:hAnsi="Trebuchet MS"/>
          <w:sz w:val="24"/>
        </w:rPr>
      </w:pPr>
      <w:r>
        <w:rPr>
          <w:rFonts w:ascii="Trebuchet MS" w:hAnsi="Trebuchet MS"/>
          <w:sz w:val="24"/>
        </w:rPr>
        <w:t xml:space="preserve">                            </w:t>
      </w:r>
      <w:r w:rsidR="00B05596">
        <w:rPr>
          <w:rFonts w:ascii="Trebuchet MS" w:hAnsi="Trebuchet MS"/>
          <w:sz w:val="24"/>
        </w:rPr>
        <w:t xml:space="preserve">                              </w:t>
      </w:r>
    </w:p>
    <w:p w:rsidR="0050242D" w:rsidRDefault="0050242D" w:rsidP="0050242D">
      <w:pPr>
        <w:rPr>
          <w:rFonts w:ascii="Trebuchet MS" w:hAnsi="Trebuchet MS" w:cs="Arial"/>
          <w:b/>
          <w:i/>
          <w:sz w:val="22"/>
          <w:szCs w:val="22"/>
        </w:rPr>
      </w:pPr>
      <w:r>
        <w:rPr>
          <w:rFonts w:ascii="Trebuchet MS" w:hAnsi="Trebuchet MS" w:cs="Arial"/>
          <w:b/>
          <w:i/>
          <w:sz w:val="22"/>
          <w:szCs w:val="22"/>
        </w:rPr>
        <w:t xml:space="preserve">                                                                                                                                            </w:t>
      </w:r>
    </w:p>
    <w:p w:rsidR="00BA5182" w:rsidRDefault="00BA5182" w:rsidP="0050242D">
      <w:pPr>
        <w:rPr>
          <w:rFonts w:ascii="Trebuchet MS" w:hAnsi="Trebuchet MS" w:cs="Arial"/>
          <w:b/>
          <w:i/>
          <w:sz w:val="22"/>
          <w:szCs w:val="22"/>
        </w:rPr>
      </w:pPr>
    </w:p>
    <w:p w:rsidR="00BA5182" w:rsidRDefault="00BA5182" w:rsidP="0050242D">
      <w:pPr>
        <w:rPr>
          <w:rFonts w:ascii="Trebuchet MS" w:hAnsi="Trebuchet MS" w:cs="Arial"/>
          <w:b/>
          <w:i/>
          <w:sz w:val="22"/>
          <w:szCs w:val="22"/>
        </w:rPr>
      </w:pPr>
    </w:p>
    <w:p w:rsidR="0050242D" w:rsidRDefault="0050242D" w:rsidP="0050242D">
      <w:pPr>
        <w:rPr>
          <w:rFonts w:ascii="Trebuchet MS" w:hAnsi="Trebuchet MS" w:cs="Arial"/>
          <w:b/>
          <w:i/>
          <w:sz w:val="22"/>
          <w:szCs w:val="22"/>
        </w:rPr>
      </w:pPr>
      <w:r w:rsidRPr="007B2871">
        <w:rPr>
          <w:rFonts w:ascii="Trebuchet MS" w:hAnsi="Trebuchet MS" w:cs="Arial"/>
          <w:b/>
          <w:i/>
          <w:sz w:val="22"/>
          <w:szCs w:val="22"/>
        </w:rPr>
        <w:lastRenderedPageBreak/>
        <w:t>SAMOVREDNOVANJE</w:t>
      </w:r>
      <w:r>
        <w:rPr>
          <w:rFonts w:ascii="Trebuchet MS" w:hAnsi="Trebuchet MS" w:cs="Arial"/>
          <w:b/>
          <w:i/>
          <w:sz w:val="22"/>
          <w:szCs w:val="22"/>
        </w:rPr>
        <w:t xml:space="preserve"> </w:t>
      </w:r>
      <w:r w:rsidRPr="007B2871">
        <w:rPr>
          <w:rFonts w:ascii="Trebuchet MS" w:hAnsi="Trebuchet MS" w:cs="Arial"/>
          <w:b/>
          <w:i/>
          <w:sz w:val="22"/>
          <w:szCs w:val="22"/>
        </w:rPr>
        <w:t xml:space="preserve"> ŠKOLE</w:t>
      </w:r>
    </w:p>
    <w:p w:rsidR="0050242D" w:rsidRDefault="0050242D" w:rsidP="0050242D">
      <w:pPr>
        <w:rPr>
          <w:rFonts w:ascii="Trebuchet MS" w:hAnsi="Trebuchet MS" w:cs="Arial"/>
          <w:b/>
          <w:i/>
          <w:sz w:val="22"/>
          <w:szCs w:val="22"/>
        </w:rPr>
      </w:pPr>
    </w:p>
    <w:p w:rsidR="0050242D" w:rsidRDefault="0050242D" w:rsidP="0050242D">
      <w:pPr>
        <w:jc w:val="center"/>
        <w:rPr>
          <w:rFonts w:ascii="Trebuchet MS" w:hAnsi="Trebuchet MS" w:cs="Arial"/>
          <w:sz w:val="22"/>
          <w:szCs w:val="22"/>
        </w:rPr>
      </w:pPr>
      <w:r>
        <w:rPr>
          <w:rFonts w:ascii="Trebuchet MS" w:hAnsi="Trebuchet MS" w:cs="Arial"/>
          <w:sz w:val="22"/>
          <w:szCs w:val="22"/>
        </w:rPr>
        <w:t>Članak 13.</w:t>
      </w:r>
    </w:p>
    <w:p w:rsidR="0050242D" w:rsidRDefault="0050242D" w:rsidP="0050242D">
      <w:pPr>
        <w:jc w:val="center"/>
        <w:rPr>
          <w:rFonts w:ascii="Trebuchet MS" w:hAnsi="Trebuchet MS" w:cs="Arial"/>
          <w:sz w:val="22"/>
          <w:szCs w:val="22"/>
        </w:rPr>
      </w:pPr>
    </w:p>
    <w:p w:rsidR="0050242D" w:rsidRDefault="0050242D" w:rsidP="0050242D">
      <w:pPr>
        <w:ind w:firstLine="708"/>
        <w:rPr>
          <w:rFonts w:ascii="Trebuchet MS" w:hAnsi="Trebuchet MS" w:cs="Arial"/>
          <w:sz w:val="22"/>
          <w:szCs w:val="22"/>
        </w:rPr>
      </w:pPr>
      <w:r>
        <w:rPr>
          <w:rFonts w:ascii="Trebuchet MS" w:hAnsi="Trebuchet MS" w:cs="Arial"/>
          <w:sz w:val="22"/>
          <w:szCs w:val="22"/>
        </w:rPr>
        <w:t xml:space="preserve">Škola će provoditi </w:t>
      </w:r>
      <w:proofErr w:type="spellStart"/>
      <w:r>
        <w:rPr>
          <w:rFonts w:ascii="Trebuchet MS" w:hAnsi="Trebuchet MS" w:cs="Arial"/>
          <w:sz w:val="22"/>
          <w:szCs w:val="22"/>
        </w:rPr>
        <w:t>samovrednovanje</w:t>
      </w:r>
      <w:proofErr w:type="spellEnd"/>
      <w:r>
        <w:rPr>
          <w:rFonts w:ascii="Trebuchet MS" w:hAnsi="Trebuchet MS" w:cs="Arial"/>
          <w:sz w:val="22"/>
          <w:szCs w:val="22"/>
        </w:rPr>
        <w:t xml:space="preserve"> za ključna područja u skladu s odredbama Zakona o strukovnom obrazovanju.</w:t>
      </w:r>
    </w:p>
    <w:p w:rsidR="0050242D" w:rsidRDefault="0050242D" w:rsidP="0050242D">
      <w:pPr>
        <w:ind w:firstLine="708"/>
        <w:rPr>
          <w:rFonts w:ascii="Trebuchet MS" w:hAnsi="Trebuchet MS" w:cs="Arial"/>
          <w:sz w:val="22"/>
          <w:szCs w:val="22"/>
        </w:rPr>
      </w:pPr>
      <w:proofErr w:type="spellStart"/>
      <w:r>
        <w:rPr>
          <w:rFonts w:ascii="Trebuchet MS" w:hAnsi="Trebuchet MS" w:cs="Arial"/>
          <w:sz w:val="22"/>
          <w:szCs w:val="22"/>
        </w:rPr>
        <w:t>Samovrednovanje</w:t>
      </w:r>
      <w:proofErr w:type="spellEnd"/>
      <w:r>
        <w:rPr>
          <w:rFonts w:ascii="Trebuchet MS" w:hAnsi="Trebuchet MS" w:cs="Arial"/>
          <w:sz w:val="22"/>
          <w:szCs w:val="22"/>
        </w:rPr>
        <w:t xml:space="preserve"> Škole prati i vrednuje Povjerenstvo za kvalitetu kojeg imenuje Školski odbor.</w:t>
      </w:r>
    </w:p>
    <w:p w:rsidR="0050242D" w:rsidRDefault="0050242D" w:rsidP="0050242D">
      <w:pPr>
        <w:ind w:firstLine="708"/>
        <w:rPr>
          <w:rFonts w:ascii="Trebuchet MS" w:hAnsi="Trebuchet MS" w:cs="Arial"/>
          <w:sz w:val="22"/>
          <w:szCs w:val="22"/>
        </w:rPr>
      </w:pPr>
      <w:r>
        <w:rPr>
          <w:rFonts w:ascii="Trebuchet MS" w:hAnsi="Trebuchet MS" w:cs="Arial"/>
          <w:sz w:val="22"/>
          <w:szCs w:val="22"/>
        </w:rPr>
        <w:t xml:space="preserve">Povjerenstvo za kvalitetu ima 7 članova i to: </w:t>
      </w:r>
    </w:p>
    <w:p w:rsidR="0050242D" w:rsidRDefault="0050242D" w:rsidP="0050242D">
      <w:pPr>
        <w:numPr>
          <w:ilvl w:val="0"/>
          <w:numId w:val="1"/>
        </w:numPr>
        <w:rPr>
          <w:rFonts w:ascii="Trebuchet MS" w:hAnsi="Trebuchet MS" w:cs="Arial"/>
          <w:sz w:val="22"/>
          <w:szCs w:val="22"/>
        </w:rPr>
      </w:pPr>
      <w:r>
        <w:rPr>
          <w:rFonts w:ascii="Trebuchet MS" w:hAnsi="Trebuchet MS" w:cs="Arial"/>
          <w:sz w:val="22"/>
          <w:szCs w:val="22"/>
        </w:rPr>
        <w:t>4 člana iz reda nastavnika i stručnih suradnika</w:t>
      </w:r>
    </w:p>
    <w:p w:rsidR="0050242D" w:rsidRDefault="0050242D" w:rsidP="0050242D">
      <w:pPr>
        <w:numPr>
          <w:ilvl w:val="0"/>
          <w:numId w:val="1"/>
        </w:numPr>
        <w:rPr>
          <w:rFonts w:ascii="Trebuchet MS" w:hAnsi="Trebuchet MS" w:cs="Arial"/>
          <w:sz w:val="22"/>
          <w:szCs w:val="22"/>
        </w:rPr>
      </w:pPr>
      <w:r>
        <w:rPr>
          <w:rFonts w:ascii="Trebuchet MS" w:hAnsi="Trebuchet MS" w:cs="Arial"/>
          <w:sz w:val="22"/>
          <w:szCs w:val="22"/>
        </w:rPr>
        <w:t>1 člana iz reda dionika na prijedlog osnivača</w:t>
      </w:r>
    </w:p>
    <w:p w:rsidR="0050242D" w:rsidRDefault="0050242D" w:rsidP="0050242D">
      <w:pPr>
        <w:numPr>
          <w:ilvl w:val="0"/>
          <w:numId w:val="1"/>
        </w:numPr>
        <w:rPr>
          <w:rFonts w:ascii="Trebuchet MS" w:hAnsi="Trebuchet MS" w:cs="Arial"/>
          <w:sz w:val="22"/>
          <w:szCs w:val="22"/>
        </w:rPr>
      </w:pPr>
      <w:r>
        <w:rPr>
          <w:rFonts w:ascii="Trebuchet MS" w:hAnsi="Trebuchet MS" w:cs="Arial"/>
          <w:sz w:val="22"/>
          <w:szCs w:val="22"/>
        </w:rPr>
        <w:t>1 člana iz reda polaznika</w:t>
      </w:r>
    </w:p>
    <w:p w:rsidR="0050242D" w:rsidRDefault="0050242D" w:rsidP="0050242D">
      <w:pPr>
        <w:numPr>
          <w:ilvl w:val="0"/>
          <w:numId w:val="1"/>
        </w:numPr>
        <w:rPr>
          <w:rFonts w:ascii="Trebuchet MS" w:hAnsi="Trebuchet MS" w:cs="Arial"/>
          <w:sz w:val="22"/>
          <w:szCs w:val="22"/>
        </w:rPr>
      </w:pPr>
      <w:r>
        <w:rPr>
          <w:rFonts w:ascii="Trebuchet MS" w:hAnsi="Trebuchet MS" w:cs="Arial"/>
          <w:sz w:val="22"/>
          <w:szCs w:val="22"/>
        </w:rPr>
        <w:t>1 člana iz reda roditelja.</w:t>
      </w:r>
    </w:p>
    <w:p w:rsidR="0050242D" w:rsidRDefault="0050242D" w:rsidP="0050242D">
      <w:pPr>
        <w:jc w:val="both"/>
        <w:rPr>
          <w:rFonts w:ascii="Trebuchet MS" w:hAnsi="Trebuchet MS" w:cs="Arial"/>
          <w:sz w:val="22"/>
          <w:szCs w:val="22"/>
        </w:rPr>
      </w:pPr>
      <w:r>
        <w:rPr>
          <w:rFonts w:ascii="Trebuchet MS" w:hAnsi="Trebuchet MS" w:cs="Arial"/>
          <w:sz w:val="22"/>
          <w:szCs w:val="22"/>
        </w:rPr>
        <w:t xml:space="preserve">          </w:t>
      </w:r>
    </w:p>
    <w:p w:rsidR="0050242D" w:rsidRDefault="0050242D" w:rsidP="0050242D">
      <w:pPr>
        <w:ind w:firstLine="708"/>
        <w:jc w:val="both"/>
        <w:rPr>
          <w:rFonts w:ascii="Trebuchet MS" w:hAnsi="Trebuchet MS" w:cs="Arial"/>
          <w:sz w:val="22"/>
          <w:szCs w:val="22"/>
        </w:rPr>
      </w:pPr>
      <w:r>
        <w:rPr>
          <w:rFonts w:ascii="Trebuchet MS" w:hAnsi="Trebuchet MS" w:cs="Arial"/>
          <w:sz w:val="22"/>
          <w:szCs w:val="22"/>
        </w:rPr>
        <w:t>Nastavničko vijeće bira javnim glasovanjem 4 člana iz reda nastavnika i stručnih suradnika, te svoj prijedlog prosljeđuje Školskom odboru radi imenovanja.</w:t>
      </w:r>
    </w:p>
    <w:p w:rsidR="0050242D" w:rsidRDefault="0050242D" w:rsidP="0050242D">
      <w:pPr>
        <w:jc w:val="both"/>
        <w:rPr>
          <w:rFonts w:ascii="Trebuchet MS" w:hAnsi="Trebuchet MS" w:cs="Arial"/>
          <w:sz w:val="22"/>
          <w:szCs w:val="22"/>
        </w:rPr>
      </w:pPr>
      <w:r>
        <w:rPr>
          <w:rFonts w:ascii="Trebuchet MS" w:hAnsi="Trebuchet MS" w:cs="Arial"/>
          <w:sz w:val="22"/>
          <w:szCs w:val="22"/>
        </w:rPr>
        <w:t xml:space="preserve">           Za člana Povjerenstva iz reda polaznika Školski odbor će imenovati učenika koji je izabran za predsjednika Vijeća učenika, a za člana Povjerenstva iz reda roditelja, roditelja koji je izabran za predsjednika Vijeća roditelja.</w:t>
      </w:r>
    </w:p>
    <w:p w:rsidR="0050242D" w:rsidRDefault="0050242D" w:rsidP="0050242D">
      <w:pPr>
        <w:jc w:val="both"/>
        <w:rPr>
          <w:rFonts w:ascii="Trebuchet MS" w:hAnsi="Trebuchet MS" w:cs="Arial"/>
          <w:sz w:val="22"/>
          <w:szCs w:val="22"/>
        </w:rPr>
      </w:pPr>
      <w:r>
        <w:rPr>
          <w:rFonts w:ascii="Trebuchet MS" w:hAnsi="Trebuchet MS" w:cs="Arial"/>
          <w:sz w:val="22"/>
          <w:szCs w:val="22"/>
        </w:rPr>
        <w:t xml:space="preserve">            Mandat članovima Povjerenstva za kvalitetu iz reda nastavnika i stručnih suradnika traje  4 godine i mogu biti ponovno imenovani,</w:t>
      </w:r>
      <w:r w:rsidR="00036E24">
        <w:rPr>
          <w:rFonts w:ascii="Trebuchet MS" w:hAnsi="Trebuchet MS" w:cs="Arial"/>
          <w:sz w:val="22"/>
          <w:szCs w:val="22"/>
        </w:rPr>
        <w:t xml:space="preserve"> </w:t>
      </w:r>
      <w:r>
        <w:rPr>
          <w:rFonts w:ascii="Trebuchet MS" w:hAnsi="Trebuchet MS" w:cs="Arial"/>
          <w:sz w:val="22"/>
          <w:szCs w:val="22"/>
        </w:rPr>
        <w:t>a mandat članova teče od dana konstituiranja Povjerenstva.</w:t>
      </w:r>
    </w:p>
    <w:p w:rsidR="0050242D" w:rsidRDefault="0050242D" w:rsidP="0050242D">
      <w:pPr>
        <w:ind w:firstLine="708"/>
        <w:jc w:val="both"/>
        <w:rPr>
          <w:rFonts w:ascii="Trebuchet MS" w:hAnsi="Trebuchet MS" w:cs="Arial"/>
          <w:sz w:val="22"/>
          <w:szCs w:val="22"/>
        </w:rPr>
      </w:pPr>
      <w:r>
        <w:rPr>
          <w:rFonts w:ascii="Trebuchet MS" w:hAnsi="Trebuchet MS" w:cs="Arial"/>
          <w:sz w:val="22"/>
          <w:szCs w:val="22"/>
        </w:rPr>
        <w:t>Mandat  članu Povjerenstva iz reda roditelja i učenika prestaje u roku od 60 dana od dana kada je prestalo školovanje učenika u školi.</w:t>
      </w:r>
    </w:p>
    <w:p w:rsidR="0050242D" w:rsidRDefault="0050242D" w:rsidP="0050242D">
      <w:pPr>
        <w:jc w:val="both"/>
        <w:rPr>
          <w:rFonts w:ascii="Trebuchet MS" w:hAnsi="Trebuchet MS" w:cs="Arial"/>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RADNI TJEDAN</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sidRPr="0045497B">
        <w:rPr>
          <w:rFonts w:ascii="Trebuchet MS" w:hAnsi="Trebuchet MS" w:cs="Arial"/>
          <w:sz w:val="22"/>
          <w:szCs w:val="22"/>
        </w:rPr>
        <w:t>Članak 1</w:t>
      </w:r>
      <w:r>
        <w:rPr>
          <w:rFonts w:ascii="Trebuchet MS" w:hAnsi="Trebuchet MS" w:cs="Arial"/>
          <w:sz w:val="22"/>
          <w:szCs w:val="22"/>
        </w:rPr>
        <w:t>4.</w:t>
      </w:r>
    </w:p>
    <w:p w:rsidR="0050242D" w:rsidRPr="0045497B" w:rsidRDefault="0050242D" w:rsidP="0050242D">
      <w:pPr>
        <w:ind w:left="3600" w:firstLine="720"/>
        <w:rPr>
          <w:rFonts w:ascii="Trebuchet MS" w:hAnsi="Trebuchet MS" w:cs="Arial"/>
          <w:b/>
          <w:bCs/>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Škola izvodi nastavu u pet radnih dana tjedn</w:t>
      </w:r>
      <w:r>
        <w:rPr>
          <w:rFonts w:ascii="Trebuchet MS" w:hAnsi="Trebuchet MS" w:cs="Arial"/>
          <w:sz w:val="22"/>
          <w:szCs w:val="22"/>
        </w:rPr>
        <w:t>o u jednoj smjeni  u skladu s G</w:t>
      </w:r>
      <w:r w:rsidRPr="0045497B">
        <w:rPr>
          <w:rFonts w:ascii="Trebuchet MS" w:hAnsi="Trebuchet MS" w:cs="Arial"/>
          <w:sz w:val="22"/>
          <w:szCs w:val="22"/>
        </w:rPr>
        <w:t>odišnjim planom i programom rada.</w:t>
      </w:r>
    </w:p>
    <w:p w:rsidR="0050242D" w:rsidRPr="0045497B" w:rsidRDefault="0050242D" w:rsidP="0050242D">
      <w:pPr>
        <w:rPr>
          <w:rFonts w:ascii="Trebuchet MS" w:hAnsi="Trebuchet MS" w:cs="Arial"/>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IZVOĐENJE NASTAVE I PROGRAMA</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sidRPr="0045497B">
        <w:rPr>
          <w:rFonts w:ascii="Trebuchet MS" w:hAnsi="Trebuchet MS" w:cs="Arial"/>
          <w:sz w:val="22"/>
          <w:szCs w:val="22"/>
        </w:rPr>
        <w:t>Članak 1</w:t>
      </w:r>
      <w:r>
        <w:rPr>
          <w:rFonts w:ascii="Trebuchet MS" w:hAnsi="Trebuchet MS" w:cs="Arial"/>
          <w:sz w:val="22"/>
          <w:szCs w:val="22"/>
        </w:rPr>
        <w:t>5.</w:t>
      </w:r>
    </w:p>
    <w:p w:rsidR="0050242D" w:rsidRPr="0045497B" w:rsidRDefault="0050242D" w:rsidP="0050242D">
      <w:pPr>
        <w:ind w:left="3600" w:firstLine="720"/>
        <w:rPr>
          <w:rFonts w:ascii="Trebuchet MS" w:hAnsi="Trebuchet MS" w:cs="Arial"/>
          <w:b/>
          <w:bCs/>
          <w:sz w:val="22"/>
          <w:szCs w:val="22"/>
        </w:rPr>
      </w:pPr>
    </w:p>
    <w:p w:rsidR="0050242D"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Nastavu i druge oblike obrazovnog rada Škola izvodi na hrvatskom jeziku i latiničnom pismu.</w:t>
      </w:r>
    </w:p>
    <w:p w:rsidR="0050242D" w:rsidRDefault="0050242D" w:rsidP="0050242D">
      <w:pPr>
        <w:ind w:firstLine="720"/>
        <w:jc w:val="both"/>
        <w:rPr>
          <w:rFonts w:ascii="Trebuchet MS" w:hAnsi="Trebuchet MS" w:cs="Arial"/>
          <w:sz w:val="22"/>
          <w:szCs w:val="22"/>
        </w:rPr>
      </w:pPr>
      <w:r>
        <w:rPr>
          <w:rFonts w:ascii="Trebuchet MS" w:hAnsi="Trebuchet MS" w:cs="Arial"/>
          <w:sz w:val="22"/>
          <w:szCs w:val="22"/>
        </w:rPr>
        <w:t>U sustavu strukovnog obrazovanja u Školi omogućena je horizontalna i vertikalna prohodnost.</w:t>
      </w:r>
    </w:p>
    <w:p w:rsidR="0050242D" w:rsidRPr="0045497B" w:rsidRDefault="0050242D" w:rsidP="0050242D">
      <w:pPr>
        <w:ind w:firstLine="720"/>
        <w:jc w:val="both"/>
        <w:rPr>
          <w:rFonts w:ascii="Trebuchet MS" w:hAnsi="Trebuchet MS" w:cs="Arial"/>
          <w:sz w:val="22"/>
          <w:szCs w:val="22"/>
        </w:rPr>
      </w:pPr>
      <w:r>
        <w:rPr>
          <w:rFonts w:ascii="Trebuchet MS" w:hAnsi="Trebuchet MS" w:cs="Arial"/>
          <w:sz w:val="22"/>
          <w:szCs w:val="22"/>
        </w:rPr>
        <w:t>Uvjete i način nastavka obrazovanja za istu razinu kvalifikacije (horizontalna prohodnost) utvrđuje stručno vijeće – aktiv Škole sukladno uputama Agencije za strukovno obrazovanje.</w:t>
      </w:r>
    </w:p>
    <w:p w:rsidR="0050242D"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Programi se izvode putem preda</w:t>
      </w:r>
      <w:r>
        <w:rPr>
          <w:rFonts w:ascii="Trebuchet MS" w:hAnsi="Trebuchet MS" w:cs="Arial"/>
          <w:sz w:val="22"/>
          <w:szCs w:val="22"/>
        </w:rPr>
        <w:t>vanja, vježbi i seminara prema Nastavnom planu i programu, Š</w:t>
      </w:r>
      <w:r w:rsidRPr="0045497B">
        <w:rPr>
          <w:rFonts w:ascii="Trebuchet MS" w:hAnsi="Trebuchet MS" w:cs="Arial"/>
          <w:sz w:val="22"/>
          <w:szCs w:val="22"/>
        </w:rPr>
        <w:t>kolskom kurikulumu</w:t>
      </w:r>
      <w:r>
        <w:rPr>
          <w:rFonts w:ascii="Trebuchet MS" w:hAnsi="Trebuchet MS" w:cs="Arial"/>
          <w:sz w:val="22"/>
          <w:szCs w:val="22"/>
        </w:rPr>
        <w:t xml:space="preserve"> i Strukovnom kurikulumu</w:t>
      </w:r>
      <w:r w:rsidRPr="0045497B">
        <w:rPr>
          <w:rFonts w:ascii="Trebuchet MS" w:hAnsi="Trebuchet MS" w:cs="Arial"/>
          <w:sz w:val="22"/>
          <w:szCs w:val="22"/>
        </w:rPr>
        <w:t>.</w:t>
      </w:r>
    </w:p>
    <w:p w:rsidR="0050242D" w:rsidRPr="0045497B" w:rsidRDefault="0050242D" w:rsidP="0050242D">
      <w:pPr>
        <w:ind w:firstLine="720"/>
        <w:jc w:val="both"/>
        <w:rPr>
          <w:rFonts w:ascii="Trebuchet MS" w:hAnsi="Trebuchet MS" w:cs="Arial"/>
          <w:sz w:val="22"/>
          <w:szCs w:val="22"/>
        </w:rPr>
      </w:pPr>
      <w:r>
        <w:rPr>
          <w:rFonts w:ascii="Trebuchet MS" w:hAnsi="Trebuchet MS" w:cs="Arial"/>
          <w:sz w:val="22"/>
          <w:szCs w:val="22"/>
        </w:rPr>
        <w:t>Škola o polaznicima vodi evidencije i dokumentaciju sukladno Zakonu o strukovnom obrazovanju.</w:t>
      </w:r>
    </w:p>
    <w:p w:rsidR="009033BE" w:rsidRDefault="009033BE" w:rsidP="0050242D">
      <w:pPr>
        <w:rPr>
          <w:rFonts w:ascii="Trebuchet MS" w:hAnsi="Trebuchet MS" w:cs="Arial"/>
          <w:b/>
          <w:bCs/>
          <w:i/>
          <w:iCs/>
          <w:sz w:val="22"/>
          <w:szCs w:val="22"/>
        </w:rPr>
      </w:pPr>
    </w:p>
    <w:p w:rsidR="009033BE" w:rsidRDefault="009033BE"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IZVOĐENJE OBRAZOVNIH AKTIVNOSTI</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16</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b/>
          <w:bCs/>
          <w:sz w:val="22"/>
          <w:szCs w:val="22"/>
        </w:rPr>
      </w:pPr>
    </w:p>
    <w:p w:rsidR="0050242D"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Obrazovne aktivnosti (izleti, ekskurzije i sl.) koje su iz</w:t>
      </w:r>
      <w:r>
        <w:rPr>
          <w:rFonts w:ascii="Trebuchet MS" w:hAnsi="Trebuchet MS" w:cs="Arial"/>
          <w:sz w:val="22"/>
          <w:szCs w:val="22"/>
        </w:rPr>
        <w:t>rijekom u funkciji realizacije Nacionalnog kurikuluma i N</w:t>
      </w:r>
      <w:r w:rsidRPr="0045497B">
        <w:rPr>
          <w:rFonts w:ascii="Trebuchet MS" w:hAnsi="Trebuchet MS" w:cs="Arial"/>
          <w:sz w:val="22"/>
          <w:szCs w:val="22"/>
        </w:rPr>
        <w:t xml:space="preserve">astavnog plana i programa, u skladu s  </w:t>
      </w:r>
      <w:r>
        <w:rPr>
          <w:rFonts w:ascii="Trebuchet MS" w:hAnsi="Trebuchet MS" w:cs="Arial"/>
          <w:sz w:val="22"/>
          <w:szCs w:val="22"/>
        </w:rPr>
        <w:t>G</w:t>
      </w:r>
      <w:r w:rsidRPr="0045497B">
        <w:rPr>
          <w:rFonts w:ascii="Trebuchet MS" w:hAnsi="Trebuchet MS" w:cs="Arial"/>
          <w:sz w:val="22"/>
          <w:szCs w:val="22"/>
        </w:rPr>
        <w:t>odiš</w:t>
      </w:r>
      <w:r>
        <w:rPr>
          <w:rFonts w:ascii="Trebuchet MS" w:hAnsi="Trebuchet MS" w:cs="Arial"/>
          <w:sz w:val="22"/>
          <w:szCs w:val="22"/>
        </w:rPr>
        <w:t>njim planom i programom rada i Š</w:t>
      </w:r>
      <w:r w:rsidRPr="0045497B">
        <w:rPr>
          <w:rFonts w:ascii="Trebuchet MS" w:hAnsi="Trebuchet MS" w:cs="Arial"/>
          <w:sz w:val="22"/>
          <w:szCs w:val="22"/>
        </w:rPr>
        <w:t xml:space="preserve">kolskim </w:t>
      </w:r>
      <w:r w:rsidR="00714C61">
        <w:rPr>
          <w:rFonts w:ascii="Trebuchet MS" w:hAnsi="Trebuchet MS" w:cs="Arial"/>
          <w:sz w:val="22"/>
          <w:szCs w:val="22"/>
        </w:rPr>
        <w:t xml:space="preserve">strukovnim </w:t>
      </w:r>
      <w:r w:rsidRPr="0045497B">
        <w:rPr>
          <w:rFonts w:ascii="Trebuchet MS" w:hAnsi="Trebuchet MS" w:cs="Arial"/>
          <w:sz w:val="22"/>
          <w:szCs w:val="22"/>
        </w:rPr>
        <w:t>kurikulumom Škola može izvoditi i izvan mjesta u kojem joj je sjedište.</w:t>
      </w:r>
    </w:p>
    <w:p w:rsidR="0050242D" w:rsidRPr="0045497B" w:rsidRDefault="0050242D" w:rsidP="0050242D">
      <w:pPr>
        <w:ind w:firstLine="720"/>
        <w:jc w:val="both"/>
        <w:rPr>
          <w:rFonts w:ascii="Trebuchet MS" w:hAnsi="Trebuchet MS" w:cs="Arial"/>
          <w:sz w:val="22"/>
          <w:szCs w:val="22"/>
        </w:rPr>
      </w:pPr>
      <w:r>
        <w:rPr>
          <w:rFonts w:ascii="Trebuchet MS" w:hAnsi="Trebuchet MS" w:cs="Arial"/>
          <w:sz w:val="22"/>
          <w:szCs w:val="22"/>
        </w:rPr>
        <w:t>Izleti, ekskurzije i druge aktivnosti organiziraju se u skladu s Pravilnikom o izvođenju izleta, ekskurzija i drugih odgojno-obrazovnih aktivnosti izvan Škole.</w:t>
      </w:r>
    </w:p>
    <w:p w:rsidR="0050242D" w:rsidRPr="009033BE" w:rsidRDefault="0050242D" w:rsidP="009033BE">
      <w:pPr>
        <w:pStyle w:val="Normal1"/>
        <w:ind w:left="360"/>
        <w:jc w:val="right"/>
        <w:rPr>
          <w:rFonts w:ascii="Trebuchet MS" w:hAnsi="Trebuchet MS"/>
          <w:sz w:val="24"/>
        </w:rPr>
      </w:pPr>
      <w:r>
        <w:rPr>
          <w:rFonts w:ascii="Trebuchet MS" w:hAnsi="Trebuchet MS"/>
          <w:sz w:val="24"/>
        </w:rPr>
        <w:t xml:space="preserve">                           </w:t>
      </w:r>
      <w:r w:rsidR="00B05596">
        <w:rPr>
          <w:rFonts w:ascii="Trebuchet MS" w:hAnsi="Trebuchet MS"/>
          <w:sz w:val="24"/>
        </w:rPr>
        <w:t xml:space="preserve">                              </w:t>
      </w: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lastRenderedPageBreak/>
        <w:t>RAZREDI I RAZREDNI ODJELI</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17</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Nastava  se u Školi ustrojava  po  razredima,  a  izvodi  u  razrednim  odjelima  i  obrazovnim skupinama.</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Razredni odjeli u Školi ustrojavaju se prema istim programima obrazovanja.</w:t>
      </w:r>
    </w:p>
    <w:p w:rsidR="0050242D" w:rsidRPr="0045497B" w:rsidRDefault="0050242D" w:rsidP="0050242D">
      <w:pPr>
        <w:jc w:val="both"/>
        <w:rPr>
          <w:rFonts w:ascii="Trebuchet MS" w:hAnsi="Trebuchet MS" w:cs="Arial"/>
          <w:sz w:val="22"/>
          <w:szCs w:val="22"/>
        </w:rPr>
      </w:pPr>
    </w:p>
    <w:p w:rsidR="00E036A7" w:rsidRDefault="00E036A7"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DOPUNSKA I DODATNA NASTAVA</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18</w:t>
      </w:r>
      <w:r w:rsidRPr="0045497B">
        <w:rPr>
          <w:rFonts w:ascii="Trebuchet MS" w:hAnsi="Trebuchet MS" w:cs="Arial"/>
          <w:sz w:val="22"/>
          <w:szCs w:val="22"/>
        </w:rPr>
        <w:t xml:space="preserve">. </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Za učenike kojima je potrebna pomoć u učenju Škola će organizirati dopunsku nastavu, a za učenike koji u nekim od nastavnih predmeta ostvaruju izvan</w:t>
      </w:r>
      <w:r>
        <w:rPr>
          <w:rFonts w:ascii="Trebuchet MS" w:hAnsi="Trebuchet MS" w:cs="Arial"/>
          <w:sz w:val="22"/>
          <w:szCs w:val="22"/>
        </w:rPr>
        <w:t xml:space="preserve"> </w:t>
      </w:r>
      <w:r w:rsidRPr="0045497B">
        <w:rPr>
          <w:rFonts w:ascii="Trebuchet MS" w:hAnsi="Trebuchet MS" w:cs="Arial"/>
          <w:sz w:val="22"/>
          <w:szCs w:val="22"/>
        </w:rPr>
        <w:t>prosječne rezultate ili pokazuju interes za određeni nastavni predmet Škola će organizirati dodatnu nastavu.</w:t>
      </w:r>
    </w:p>
    <w:p w:rsidR="0050242D" w:rsidRDefault="0050242D" w:rsidP="0050242D">
      <w:pPr>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 xml:space="preserve">IZVANNASTAVNE </w:t>
      </w:r>
      <w:r>
        <w:rPr>
          <w:rFonts w:ascii="Trebuchet MS" w:hAnsi="Trebuchet MS" w:cs="Arial"/>
          <w:b/>
          <w:bCs/>
          <w:i/>
          <w:iCs/>
          <w:sz w:val="22"/>
          <w:szCs w:val="22"/>
        </w:rPr>
        <w:t xml:space="preserve"> </w:t>
      </w:r>
      <w:r w:rsidRPr="0045497B">
        <w:rPr>
          <w:rFonts w:ascii="Trebuchet MS" w:hAnsi="Trebuchet MS" w:cs="Arial"/>
          <w:b/>
          <w:bCs/>
          <w:i/>
          <w:iCs/>
          <w:sz w:val="22"/>
          <w:szCs w:val="22"/>
        </w:rPr>
        <w:t>AKTIVNOSTI</w:t>
      </w:r>
    </w:p>
    <w:p w:rsidR="0050242D" w:rsidRPr="0045497B" w:rsidRDefault="0050242D" w:rsidP="0050242D">
      <w:pPr>
        <w:rPr>
          <w:rFonts w:ascii="Trebuchet MS" w:hAnsi="Trebuchet MS" w:cs="Arial"/>
          <w:sz w:val="22"/>
          <w:szCs w:val="22"/>
          <w:u w:val="single"/>
        </w:rPr>
      </w:pPr>
    </w:p>
    <w:p w:rsidR="0050242D" w:rsidRDefault="0050242D" w:rsidP="0050242D">
      <w:pPr>
        <w:ind w:left="3600" w:firstLine="720"/>
        <w:jc w:val="both"/>
        <w:rPr>
          <w:rFonts w:ascii="Trebuchet MS" w:hAnsi="Trebuchet MS" w:cs="Arial"/>
          <w:sz w:val="22"/>
          <w:szCs w:val="22"/>
        </w:rPr>
      </w:pPr>
      <w:r>
        <w:rPr>
          <w:rFonts w:ascii="Trebuchet MS" w:hAnsi="Trebuchet MS" w:cs="Arial"/>
          <w:sz w:val="22"/>
          <w:szCs w:val="22"/>
        </w:rPr>
        <w:t>Članak 19</w:t>
      </w:r>
      <w:r w:rsidRPr="0045497B">
        <w:rPr>
          <w:rFonts w:ascii="Trebuchet MS" w:hAnsi="Trebuchet MS" w:cs="Arial"/>
          <w:sz w:val="22"/>
          <w:szCs w:val="22"/>
        </w:rPr>
        <w:t>.</w:t>
      </w:r>
    </w:p>
    <w:p w:rsidR="0050242D" w:rsidRPr="0045497B" w:rsidRDefault="0050242D" w:rsidP="0050242D">
      <w:pPr>
        <w:ind w:left="3600" w:firstLine="720"/>
        <w:jc w:val="both"/>
        <w:rPr>
          <w:rFonts w:ascii="Trebuchet MS" w:hAnsi="Trebuchet MS" w:cs="Arial"/>
          <w:sz w:val="22"/>
          <w:szCs w:val="22"/>
        </w:rPr>
      </w:pPr>
    </w:p>
    <w:p w:rsidR="0050242D"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U Školi se izvode izvannastavne aktivnosti radi zadovoljavanja različitih potreba i interesa učenika.</w:t>
      </w:r>
    </w:p>
    <w:p w:rsidR="0050242D" w:rsidRPr="0045497B" w:rsidRDefault="0050242D" w:rsidP="0050242D">
      <w:pPr>
        <w:ind w:firstLine="720"/>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Izvanna</w:t>
      </w:r>
      <w:r>
        <w:rPr>
          <w:rFonts w:ascii="Trebuchet MS" w:hAnsi="Trebuchet MS" w:cs="Arial"/>
          <w:sz w:val="22"/>
          <w:szCs w:val="22"/>
        </w:rPr>
        <w:t>stavne aktivnosti planiraju se Š</w:t>
      </w:r>
      <w:r w:rsidRPr="0045497B">
        <w:rPr>
          <w:rFonts w:ascii="Trebuchet MS" w:hAnsi="Trebuchet MS" w:cs="Arial"/>
          <w:sz w:val="22"/>
          <w:szCs w:val="22"/>
        </w:rPr>
        <w:t>kolskim</w:t>
      </w:r>
      <w:r w:rsidR="007F5D56">
        <w:rPr>
          <w:rFonts w:ascii="Trebuchet MS" w:hAnsi="Trebuchet MS" w:cs="Arial"/>
          <w:sz w:val="22"/>
          <w:szCs w:val="22"/>
        </w:rPr>
        <w:t xml:space="preserve"> strukovnim</w:t>
      </w:r>
      <w:r w:rsidRPr="0045497B">
        <w:rPr>
          <w:rFonts w:ascii="Trebuchet MS" w:hAnsi="Trebuchet MS" w:cs="Arial"/>
          <w:sz w:val="22"/>
          <w:szCs w:val="22"/>
        </w:rPr>
        <w:t xml:space="preserve"> kurikulumom, </w:t>
      </w:r>
      <w:r>
        <w:rPr>
          <w:rFonts w:ascii="Trebuchet MS" w:hAnsi="Trebuchet MS" w:cs="Arial"/>
          <w:sz w:val="22"/>
          <w:szCs w:val="22"/>
        </w:rPr>
        <w:t>G</w:t>
      </w:r>
      <w:r w:rsidRPr="0045497B">
        <w:rPr>
          <w:rFonts w:ascii="Trebuchet MS" w:hAnsi="Trebuchet MS" w:cs="Arial"/>
          <w:sz w:val="22"/>
          <w:szCs w:val="22"/>
        </w:rPr>
        <w:t xml:space="preserve">odišnjim planom i programom rada i </w:t>
      </w:r>
      <w:r>
        <w:rPr>
          <w:rFonts w:ascii="Trebuchet MS" w:hAnsi="Trebuchet MS" w:cs="Arial"/>
          <w:sz w:val="22"/>
          <w:szCs w:val="22"/>
        </w:rPr>
        <w:t>P</w:t>
      </w:r>
      <w:r w:rsidRPr="0045497B">
        <w:rPr>
          <w:rFonts w:ascii="Trebuchet MS" w:hAnsi="Trebuchet MS" w:cs="Arial"/>
          <w:sz w:val="22"/>
          <w:szCs w:val="22"/>
        </w:rPr>
        <w:t>rogramom rada neposrednih nositelja odgojno-obrazovne djelatnosti u Školi.</w:t>
      </w:r>
    </w:p>
    <w:p w:rsidR="0050242D" w:rsidRPr="0045497B" w:rsidRDefault="0050242D" w:rsidP="0050242D">
      <w:pPr>
        <w:jc w:val="both"/>
        <w:rPr>
          <w:rFonts w:ascii="Trebuchet MS" w:hAnsi="Trebuchet MS" w:cs="Arial"/>
          <w:sz w:val="22"/>
          <w:szCs w:val="22"/>
        </w:rPr>
      </w:pPr>
    </w:p>
    <w:p w:rsidR="0050242D"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Izvannastavne aktivnosti nisu obvezne za učenike, ali se učenicima mogu priznati kao ispunjavanje školskih obveza.</w:t>
      </w:r>
    </w:p>
    <w:p w:rsidR="0050242D" w:rsidRDefault="0050242D" w:rsidP="0050242D">
      <w:pPr>
        <w:ind w:firstLine="720"/>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IZVANŠKOLSKE</w:t>
      </w:r>
      <w:r>
        <w:rPr>
          <w:rFonts w:ascii="Trebuchet MS" w:hAnsi="Trebuchet MS" w:cs="Arial"/>
          <w:b/>
          <w:bCs/>
          <w:i/>
          <w:iCs/>
          <w:sz w:val="22"/>
          <w:szCs w:val="22"/>
        </w:rPr>
        <w:t xml:space="preserve"> </w:t>
      </w:r>
      <w:r w:rsidRPr="0045497B">
        <w:rPr>
          <w:rFonts w:ascii="Trebuchet MS" w:hAnsi="Trebuchet MS" w:cs="Arial"/>
          <w:b/>
          <w:bCs/>
          <w:i/>
          <w:iCs/>
          <w:sz w:val="22"/>
          <w:szCs w:val="22"/>
        </w:rPr>
        <w:t xml:space="preserve"> AKTIVNOSTI</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20</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Učeniku koji je uključen u izvanškolske aktivnosti, ra</w:t>
      </w:r>
      <w:r>
        <w:rPr>
          <w:rFonts w:ascii="Trebuchet MS" w:hAnsi="Trebuchet MS" w:cs="Arial"/>
          <w:sz w:val="22"/>
          <w:szCs w:val="22"/>
        </w:rPr>
        <w:t>d u izvanškolskim aktivnostima N</w:t>
      </w:r>
      <w:r w:rsidRPr="0045497B">
        <w:rPr>
          <w:rFonts w:ascii="Trebuchet MS" w:hAnsi="Trebuchet MS" w:cs="Arial"/>
          <w:sz w:val="22"/>
          <w:szCs w:val="22"/>
        </w:rPr>
        <w:t>astavničko vijeće može priznati kao ispunjavanje školskih obveza.</w:t>
      </w:r>
    </w:p>
    <w:p w:rsidR="0050242D" w:rsidRPr="0045497B" w:rsidRDefault="0050242D" w:rsidP="0050242D">
      <w:pPr>
        <w:rPr>
          <w:rFonts w:ascii="Trebuchet MS" w:hAnsi="Trebuchet MS" w:cs="Arial"/>
          <w:sz w:val="22"/>
          <w:szCs w:val="22"/>
        </w:rPr>
      </w:pPr>
    </w:p>
    <w:p w:rsidR="009033BE" w:rsidRDefault="009033BE" w:rsidP="0050242D">
      <w:pPr>
        <w:rPr>
          <w:rFonts w:ascii="Trebuchet MS" w:hAnsi="Trebuchet MS" w:cs="Arial"/>
          <w:b/>
          <w:bCs/>
          <w:i/>
          <w:iCs/>
          <w:sz w:val="22"/>
          <w:szCs w:val="22"/>
        </w:rPr>
      </w:pPr>
    </w:p>
    <w:p w:rsidR="009033BE" w:rsidRDefault="009033BE"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SURADNJA</w:t>
      </w:r>
      <w:r>
        <w:rPr>
          <w:rFonts w:ascii="Trebuchet MS" w:hAnsi="Trebuchet MS" w:cs="Arial"/>
          <w:b/>
          <w:bCs/>
          <w:i/>
          <w:iCs/>
          <w:sz w:val="22"/>
          <w:szCs w:val="22"/>
        </w:rPr>
        <w:t xml:space="preserve">  ŠK</w:t>
      </w:r>
      <w:r w:rsidRPr="0045497B">
        <w:rPr>
          <w:rFonts w:ascii="Trebuchet MS" w:hAnsi="Trebuchet MS" w:cs="Arial"/>
          <w:b/>
          <w:bCs/>
          <w:i/>
          <w:iCs/>
          <w:sz w:val="22"/>
          <w:szCs w:val="22"/>
        </w:rPr>
        <w:t>OLE</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21</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U svezi s obavljanjem djelatnosti Škola surađuje sa susjednim školama, drugim ustanovama, udrugama te drugim pravnim i fizičkim osobama.</w:t>
      </w:r>
    </w:p>
    <w:p w:rsidR="0050242D" w:rsidRPr="0045497B" w:rsidRDefault="0050242D" w:rsidP="0050242D">
      <w:pPr>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ŠKOLSKA KNJIŽNICA</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22</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rPr>
          <w:rFonts w:ascii="Trebuchet MS" w:hAnsi="Trebuchet MS" w:cs="Arial"/>
          <w:sz w:val="22"/>
          <w:szCs w:val="22"/>
        </w:rPr>
      </w:pPr>
      <w:r w:rsidRPr="0045497B">
        <w:rPr>
          <w:rFonts w:ascii="Trebuchet MS" w:hAnsi="Trebuchet MS" w:cs="Arial"/>
          <w:sz w:val="22"/>
          <w:szCs w:val="22"/>
        </w:rPr>
        <w:t>Škola ima knjižnicu.</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Školska  knjižnica  ima  obilježje  knjižnice  u  sastavu  i  dio  je obrazovnog procesa  Škole.</w:t>
      </w:r>
    </w:p>
    <w:p w:rsidR="0050242D"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Rad knjižnice uređuje se pravilnikom.</w:t>
      </w:r>
      <w:r>
        <w:rPr>
          <w:rFonts w:ascii="Trebuchet MS" w:hAnsi="Trebuchet MS" w:cs="Arial"/>
          <w:sz w:val="22"/>
          <w:szCs w:val="22"/>
        </w:rPr>
        <w:t xml:space="preserve"> </w:t>
      </w:r>
    </w:p>
    <w:p w:rsidR="0050242D" w:rsidRPr="00BA5182" w:rsidRDefault="0050242D" w:rsidP="00BA5182">
      <w:pPr>
        <w:pStyle w:val="Normal1"/>
        <w:ind w:left="360"/>
        <w:jc w:val="right"/>
        <w:rPr>
          <w:rFonts w:ascii="Trebuchet MS" w:hAnsi="Trebuchet MS"/>
          <w:sz w:val="24"/>
        </w:rPr>
      </w:pPr>
      <w:r>
        <w:rPr>
          <w:rFonts w:ascii="Trebuchet MS" w:hAnsi="Trebuchet MS"/>
          <w:sz w:val="24"/>
        </w:rPr>
        <w:t xml:space="preserve">                          </w:t>
      </w:r>
      <w:r w:rsidR="00B05596">
        <w:rPr>
          <w:rFonts w:ascii="Trebuchet MS" w:hAnsi="Trebuchet MS"/>
          <w:sz w:val="24"/>
        </w:rPr>
        <w:t xml:space="preserve">                              </w:t>
      </w:r>
    </w:p>
    <w:p w:rsidR="0050242D" w:rsidRPr="007653B2" w:rsidRDefault="0050242D" w:rsidP="0050242D">
      <w:pPr>
        <w:rPr>
          <w:rFonts w:ascii="Trebuchet MS" w:hAnsi="Trebuchet MS" w:cs="Arial"/>
          <w:b/>
          <w:sz w:val="26"/>
          <w:szCs w:val="26"/>
        </w:rPr>
      </w:pPr>
      <w:r>
        <w:rPr>
          <w:rFonts w:ascii="Trebuchet MS" w:hAnsi="Trebuchet MS" w:cs="Arial"/>
          <w:b/>
          <w:sz w:val="26"/>
          <w:szCs w:val="26"/>
        </w:rPr>
        <w:lastRenderedPageBreak/>
        <w:t>III. USTROJSTVO ŠKOLE</w:t>
      </w:r>
    </w:p>
    <w:p w:rsidR="0050242D" w:rsidRPr="0045497B" w:rsidRDefault="0050242D" w:rsidP="0050242D">
      <w:pPr>
        <w:rPr>
          <w:rFonts w:ascii="Trebuchet MS" w:hAnsi="Trebuchet MS" w:cs="Arial"/>
          <w:sz w:val="22"/>
          <w:szCs w:val="22"/>
        </w:rPr>
      </w:pPr>
    </w:p>
    <w:p w:rsidR="0050242D"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UNUTARNJE USTROJSTVO</w:t>
      </w:r>
    </w:p>
    <w:p w:rsidR="0050242D" w:rsidRPr="0045497B" w:rsidRDefault="0050242D" w:rsidP="0050242D">
      <w:pPr>
        <w:rPr>
          <w:rFonts w:ascii="Trebuchet MS" w:hAnsi="Trebuchet MS" w:cs="Arial"/>
          <w:b/>
          <w:bCs/>
          <w:i/>
          <w:iCs/>
          <w:sz w:val="22"/>
          <w:szCs w:val="22"/>
        </w:rPr>
      </w:pPr>
    </w:p>
    <w:p w:rsidR="0050242D" w:rsidRDefault="0050242D" w:rsidP="0050242D">
      <w:pPr>
        <w:jc w:val="center"/>
        <w:rPr>
          <w:rFonts w:ascii="Trebuchet MS" w:hAnsi="Trebuchet MS" w:cs="Arial"/>
          <w:sz w:val="22"/>
          <w:szCs w:val="22"/>
        </w:rPr>
      </w:pPr>
      <w:r w:rsidRPr="0045497B">
        <w:rPr>
          <w:rFonts w:ascii="Trebuchet MS" w:hAnsi="Trebuchet MS" w:cs="Arial"/>
          <w:sz w:val="22"/>
          <w:szCs w:val="22"/>
        </w:rPr>
        <w:t>Članak 2</w:t>
      </w:r>
      <w:r>
        <w:rPr>
          <w:rFonts w:ascii="Trebuchet MS" w:hAnsi="Trebuchet MS" w:cs="Arial"/>
          <w:sz w:val="22"/>
          <w:szCs w:val="22"/>
        </w:rPr>
        <w:t>3</w:t>
      </w:r>
      <w:r w:rsidRPr="0045497B">
        <w:rPr>
          <w:rFonts w:ascii="Trebuchet MS" w:hAnsi="Trebuchet MS" w:cs="Arial"/>
          <w:sz w:val="22"/>
          <w:szCs w:val="22"/>
        </w:rPr>
        <w:t>.</w:t>
      </w:r>
    </w:p>
    <w:p w:rsidR="0050242D" w:rsidRPr="0045497B" w:rsidRDefault="0050242D" w:rsidP="0050242D">
      <w:pPr>
        <w:jc w:val="center"/>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Unutarnjim   ustrojstvom   povezuju   se  oblici  rada   prema vrsti i srodnosti odgojno-obrazovnih  sadržaja i poslova.</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Unutarnjim ustrojstvom osigurava se pravodobno i kvalitetno ostvarivanje nastave i drugih ob</w:t>
      </w:r>
      <w:r>
        <w:rPr>
          <w:rFonts w:ascii="Trebuchet MS" w:hAnsi="Trebuchet MS" w:cs="Arial"/>
          <w:sz w:val="22"/>
          <w:szCs w:val="22"/>
        </w:rPr>
        <w:t>lika odgojno-obrazovnog rada, administrativno-stručnih,</w:t>
      </w:r>
      <w:r w:rsidRPr="0045497B">
        <w:rPr>
          <w:rFonts w:ascii="Trebuchet MS" w:hAnsi="Trebuchet MS" w:cs="Arial"/>
          <w:sz w:val="22"/>
          <w:szCs w:val="22"/>
        </w:rPr>
        <w:t xml:space="preserve"> računovodstveno-financijskih i pomoćno-tehničkih poslova.</w:t>
      </w:r>
    </w:p>
    <w:p w:rsidR="0050242D" w:rsidRDefault="0050242D" w:rsidP="0050242D">
      <w:pPr>
        <w:ind w:left="3600" w:firstLine="720"/>
        <w:rPr>
          <w:rFonts w:ascii="Trebuchet MS" w:hAnsi="Trebuchet MS" w:cs="Arial"/>
          <w:sz w:val="22"/>
          <w:szCs w:val="22"/>
        </w:rPr>
      </w:pPr>
    </w:p>
    <w:p w:rsidR="0050242D" w:rsidRDefault="0050242D" w:rsidP="0050242D">
      <w:pPr>
        <w:rPr>
          <w:rFonts w:ascii="Trebuchet MS" w:hAnsi="Trebuchet MS" w:cs="Arial"/>
          <w:b/>
          <w:i/>
          <w:sz w:val="22"/>
          <w:szCs w:val="22"/>
        </w:rPr>
      </w:pPr>
    </w:p>
    <w:p w:rsidR="0050242D" w:rsidRDefault="0050242D" w:rsidP="0050242D">
      <w:pPr>
        <w:rPr>
          <w:rFonts w:ascii="Trebuchet MS" w:hAnsi="Trebuchet MS" w:cs="Arial"/>
          <w:b/>
          <w:i/>
          <w:sz w:val="22"/>
          <w:szCs w:val="22"/>
        </w:rPr>
      </w:pPr>
    </w:p>
    <w:p w:rsidR="0050242D" w:rsidRPr="0011098A" w:rsidRDefault="0050242D" w:rsidP="0050242D">
      <w:pPr>
        <w:rPr>
          <w:rFonts w:ascii="Trebuchet MS" w:hAnsi="Trebuchet MS" w:cs="Arial"/>
          <w:i/>
          <w:sz w:val="22"/>
          <w:szCs w:val="22"/>
        </w:rPr>
      </w:pPr>
      <w:r>
        <w:rPr>
          <w:rFonts w:ascii="Trebuchet MS" w:hAnsi="Trebuchet MS" w:cs="Arial"/>
          <w:b/>
          <w:i/>
          <w:sz w:val="22"/>
          <w:szCs w:val="22"/>
        </w:rPr>
        <w:t xml:space="preserve"> </w:t>
      </w:r>
      <w:r w:rsidRPr="0011098A">
        <w:rPr>
          <w:rFonts w:ascii="Trebuchet MS" w:hAnsi="Trebuchet MS" w:cs="Arial"/>
          <w:i/>
          <w:sz w:val="22"/>
          <w:szCs w:val="22"/>
        </w:rPr>
        <w:t>ETIČKI KODEKS  I  KUĆNI RED</w:t>
      </w:r>
    </w:p>
    <w:p w:rsidR="0050242D" w:rsidRPr="0011098A" w:rsidRDefault="0050242D" w:rsidP="0050242D">
      <w:pPr>
        <w:rPr>
          <w:rFonts w:ascii="Trebuchet MS" w:hAnsi="Trebuchet MS" w:cs="Arial"/>
          <w:sz w:val="22"/>
          <w:szCs w:val="22"/>
        </w:rPr>
      </w:pPr>
    </w:p>
    <w:p w:rsidR="0050242D" w:rsidRPr="0011098A" w:rsidRDefault="0050242D" w:rsidP="0050242D">
      <w:pPr>
        <w:ind w:left="3600" w:firstLine="720"/>
        <w:rPr>
          <w:rFonts w:ascii="Trebuchet MS" w:hAnsi="Trebuchet MS" w:cs="Arial"/>
          <w:sz w:val="22"/>
          <w:szCs w:val="22"/>
        </w:rPr>
      </w:pPr>
      <w:r w:rsidRPr="0011098A">
        <w:rPr>
          <w:rFonts w:ascii="Trebuchet MS" w:hAnsi="Trebuchet MS" w:cs="Arial"/>
          <w:sz w:val="22"/>
          <w:szCs w:val="22"/>
        </w:rPr>
        <w:t>Članak 24.</w:t>
      </w:r>
    </w:p>
    <w:p w:rsidR="0050242D" w:rsidRPr="0011098A" w:rsidRDefault="0050242D" w:rsidP="0050242D">
      <w:pPr>
        <w:ind w:left="3600" w:firstLine="720"/>
        <w:rPr>
          <w:rFonts w:ascii="Trebuchet MS" w:hAnsi="Trebuchet MS" w:cs="Arial"/>
          <w:sz w:val="22"/>
          <w:szCs w:val="22"/>
        </w:rPr>
      </w:pPr>
    </w:p>
    <w:p w:rsidR="0050242D" w:rsidRPr="0011098A" w:rsidRDefault="0050242D" w:rsidP="0050242D">
      <w:pPr>
        <w:ind w:firstLine="720"/>
        <w:jc w:val="both"/>
        <w:rPr>
          <w:rFonts w:ascii="Trebuchet MS" w:hAnsi="Trebuchet MS" w:cs="Arial"/>
          <w:sz w:val="22"/>
          <w:szCs w:val="22"/>
        </w:rPr>
      </w:pPr>
      <w:r w:rsidRPr="0011098A">
        <w:rPr>
          <w:rFonts w:ascii="Trebuchet MS" w:hAnsi="Trebuchet MS" w:cs="Arial"/>
          <w:sz w:val="22"/>
          <w:szCs w:val="22"/>
        </w:rPr>
        <w:t>Školski odbo</w:t>
      </w:r>
      <w:r w:rsidR="007F5D56">
        <w:rPr>
          <w:rFonts w:ascii="Trebuchet MS" w:hAnsi="Trebuchet MS" w:cs="Arial"/>
          <w:sz w:val="22"/>
          <w:szCs w:val="22"/>
        </w:rPr>
        <w:t>r, nakon provedene rasprave na Nastavničkom vijeću, V</w:t>
      </w:r>
      <w:r w:rsidRPr="0011098A">
        <w:rPr>
          <w:rFonts w:ascii="Trebuchet MS" w:hAnsi="Trebuchet MS" w:cs="Arial"/>
          <w:sz w:val="22"/>
          <w:szCs w:val="22"/>
        </w:rPr>
        <w:t xml:space="preserve">ijeću roditelja i </w:t>
      </w:r>
      <w:r w:rsidR="007F5D56">
        <w:rPr>
          <w:rFonts w:ascii="Trebuchet MS" w:hAnsi="Trebuchet MS" w:cs="Arial"/>
          <w:sz w:val="22"/>
          <w:szCs w:val="22"/>
        </w:rPr>
        <w:t>Vijeću učenika donosi E</w:t>
      </w:r>
      <w:r w:rsidRPr="0011098A">
        <w:rPr>
          <w:rFonts w:ascii="Trebuchet MS" w:hAnsi="Trebuchet MS" w:cs="Arial"/>
          <w:sz w:val="22"/>
          <w:szCs w:val="22"/>
        </w:rPr>
        <w:t>tički kodeks neposrednih nositelja odgojno-obrazovne djelatnosti u školskoj ustanovi.</w:t>
      </w:r>
    </w:p>
    <w:p w:rsidR="0050242D" w:rsidRPr="0011098A" w:rsidRDefault="0050242D" w:rsidP="0050242D">
      <w:pPr>
        <w:jc w:val="both"/>
        <w:rPr>
          <w:rFonts w:ascii="Trebuchet MS" w:hAnsi="Trebuchet MS" w:cs="Arial"/>
          <w:sz w:val="22"/>
          <w:szCs w:val="22"/>
        </w:rPr>
      </w:pPr>
    </w:p>
    <w:p w:rsidR="0050242D" w:rsidRPr="0011098A" w:rsidRDefault="0050242D" w:rsidP="0050242D">
      <w:pPr>
        <w:ind w:firstLine="720"/>
        <w:rPr>
          <w:rFonts w:ascii="Trebuchet MS" w:hAnsi="Trebuchet MS" w:cs="Arial"/>
          <w:sz w:val="22"/>
          <w:szCs w:val="22"/>
        </w:rPr>
      </w:pPr>
      <w:r w:rsidRPr="0011098A">
        <w:rPr>
          <w:rFonts w:ascii="Trebuchet MS" w:hAnsi="Trebuchet MS" w:cs="Arial"/>
          <w:sz w:val="22"/>
          <w:szCs w:val="22"/>
        </w:rPr>
        <w:t>Školski odbo</w:t>
      </w:r>
      <w:r w:rsidR="007F5D56">
        <w:rPr>
          <w:rFonts w:ascii="Trebuchet MS" w:hAnsi="Trebuchet MS" w:cs="Arial"/>
          <w:sz w:val="22"/>
          <w:szCs w:val="22"/>
        </w:rPr>
        <w:t>r, nakon provedene rasprave na N</w:t>
      </w:r>
      <w:r w:rsidRPr="0011098A">
        <w:rPr>
          <w:rFonts w:ascii="Trebuchet MS" w:hAnsi="Trebuchet MS" w:cs="Arial"/>
          <w:sz w:val="22"/>
          <w:szCs w:val="22"/>
        </w:rPr>
        <w:t xml:space="preserve">astavničkom vijeću, </w:t>
      </w:r>
      <w:r w:rsidR="007F5D56">
        <w:rPr>
          <w:rFonts w:ascii="Trebuchet MS" w:hAnsi="Trebuchet MS" w:cs="Arial"/>
          <w:sz w:val="22"/>
          <w:szCs w:val="22"/>
        </w:rPr>
        <w:t>Vijeću roditelja i  V</w:t>
      </w:r>
      <w:r w:rsidRPr="0011098A">
        <w:rPr>
          <w:rFonts w:ascii="Trebuchet MS" w:hAnsi="Trebuchet MS" w:cs="Arial"/>
          <w:sz w:val="22"/>
          <w:szCs w:val="22"/>
        </w:rPr>
        <w:t xml:space="preserve">ijeću učenika donosi </w:t>
      </w:r>
      <w:r w:rsidR="007F5D56">
        <w:rPr>
          <w:rFonts w:ascii="Trebuchet MS" w:hAnsi="Trebuchet MS" w:cs="Arial"/>
          <w:sz w:val="22"/>
          <w:szCs w:val="22"/>
        </w:rPr>
        <w:t>K</w:t>
      </w:r>
      <w:r w:rsidRPr="0011098A">
        <w:rPr>
          <w:rFonts w:ascii="Trebuchet MS" w:hAnsi="Trebuchet MS" w:cs="Arial"/>
          <w:sz w:val="22"/>
          <w:szCs w:val="22"/>
        </w:rPr>
        <w:t xml:space="preserve">ućni red. </w:t>
      </w:r>
    </w:p>
    <w:p w:rsidR="0050242D" w:rsidRPr="0011098A" w:rsidRDefault="0050242D" w:rsidP="0050242D">
      <w:pPr>
        <w:ind w:firstLine="720"/>
        <w:rPr>
          <w:rFonts w:ascii="Trebuchet MS" w:hAnsi="Trebuchet MS" w:cs="Arial"/>
          <w:sz w:val="22"/>
          <w:szCs w:val="22"/>
        </w:rPr>
      </w:pPr>
    </w:p>
    <w:p w:rsidR="0050242D" w:rsidRPr="0011098A" w:rsidRDefault="0050242D" w:rsidP="0050242D">
      <w:pPr>
        <w:ind w:firstLine="720"/>
        <w:rPr>
          <w:rFonts w:ascii="Trebuchet MS" w:hAnsi="Trebuchet MS" w:cs="Arial"/>
          <w:sz w:val="22"/>
          <w:szCs w:val="22"/>
        </w:rPr>
      </w:pPr>
      <w:r w:rsidRPr="0011098A">
        <w:rPr>
          <w:rFonts w:ascii="Trebuchet MS" w:hAnsi="Trebuchet MS" w:cs="Arial"/>
          <w:sz w:val="22"/>
          <w:szCs w:val="22"/>
        </w:rPr>
        <w:t>Kućnim redom  uređuju  se :</w:t>
      </w:r>
    </w:p>
    <w:p w:rsidR="0050242D" w:rsidRPr="0011098A" w:rsidRDefault="0050242D" w:rsidP="0050242D">
      <w:pPr>
        <w:ind w:firstLine="720"/>
        <w:rPr>
          <w:rFonts w:ascii="Trebuchet MS" w:hAnsi="Trebuchet MS" w:cs="Arial"/>
          <w:sz w:val="22"/>
          <w:szCs w:val="22"/>
        </w:rPr>
      </w:pPr>
      <w:r w:rsidRPr="0011098A">
        <w:rPr>
          <w:rFonts w:ascii="Trebuchet MS" w:hAnsi="Trebuchet MS" w:cs="Arial"/>
          <w:sz w:val="22"/>
          <w:szCs w:val="22"/>
        </w:rPr>
        <w:t>- pravila i obveze učenika u Školi, unutarnjem i vanjskom prostoru</w:t>
      </w:r>
    </w:p>
    <w:p w:rsidR="0050242D" w:rsidRPr="0011098A" w:rsidRDefault="0050242D" w:rsidP="0050242D">
      <w:pPr>
        <w:ind w:firstLine="720"/>
        <w:rPr>
          <w:rFonts w:ascii="Trebuchet MS" w:hAnsi="Trebuchet MS" w:cs="Arial"/>
          <w:sz w:val="22"/>
          <w:szCs w:val="22"/>
        </w:rPr>
      </w:pPr>
      <w:r w:rsidRPr="0011098A">
        <w:rPr>
          <w:rFonts w:ascii="Trebuchet MS" w:hAnsi="Trebuchet MS" w:cs="Arial"/>
          <w:sz w:val="22"/>
          <w:szCs w:val="22"/>
        </w:rPr>
        <w:t>- pravila međusobnih odnosa učenika</w:t>
      </w:r>
    </w:p>
    <w:p w:rsidR="0050242D" w:rsidRPr="0011098A" w:rsidRDefault="0050242D" w:rsidP="0050242D">
      <w:pPr>
        <w:ind w:firstLine="720"/>
        <w:rPr>
          <w:rFonts w:ascii="Trebuchet MS" w:hAnsi="Trebuchet MS" w:cs="Arial"/>
          <w:sz w:val="22"/>
          <w:szCs w:val="22"/>
        </w:rPr>
      </w:pPr>
      <w:r w:rsidRPr="0011098A">
        <w:rPr>
          <w:rFonts w:ascii="Trebuchet MS" w:hAnsi="Trebuchet MS" w:cs="Arial"/>
          <w:sz w:val="22"/>
          <w:szCs w:val="22"/>
        </w:rPr>
        <w:t>- pravila međusobnih odnosa učenika i radnika</w:t>
      </w:r>
    </w:p>
    <w:p w:rsidR="0050242D" w:rsidRPr="0011098A" w:rsidRDefault="0050242D" w:rsidP="0050242D">
      <w:pPr>
        <w:ind w:firstLine="720"/>
        <w:rPr>
          <w:rFonts w:ascii="Trebuchet MS" w:hAnsi="Trebuchet MS" w:cs="Arial"/>
          <w:sz w:val="22"/>
          <w:szCs w:val="22"/>
        </w:rPr>
      </w:pPr>
      <w:r w:rsidRPr="0011098A">
        <w:rPr>
          <w:rFonts w:ascii="Trebuchet MS" w:hAnsi="Trebuchet MS" w:cs="Arial"/>
          <w:sz w:val="22"/>
          <w:szCs w:val="22"/>
        </w:rPr>
        <w:t xml:space="preserve">- radno vrijeme </w:t>
      </w:r>
    </w:p>
    <w:p w:rsidR="0050242D" w:rsidRPr="0011098A" w:rsidRDefault="0050242D" w:rsidP="0050242D">
      <w:pPr>
        <w:ind w:left="720"/>
        <w:rPr>
          <w:rFonts w:ascii="Trebuchet MS" w:hAnsi="Trebuchet MS" w:cs="Arial"/>
          <w:sz w:val="22"/>
          <w:szCs w:val="22"/>
        </w:rPr>
      </w:pPr>
      <w:r w:rsidRPr="0011098A">
        <w:rPr>
          <w:rFonts w:ascii="Trebuchet MS" w:hAnsi="Trebuchet MS" w:cs="Arial"/>
          <w:sz w:val="22"/>
          <w:szCs w:val="22"/>
        </w:rPr>
        <w:t xml:space="preserve">- pravila sigurnosti i zaštite od socijalno neprihvatljivih oblika ponašanja,  </w:t>
      </w:r>
    </w:p>
    <w:p w:rsidR="0050242D" w:rsidRPr="0011098A" w:rsidRDefault="0050242D" w:rsidP="0050242D">
      <w:pPr>
        <w:ind w:left="720"/>
        <w:rPr>
          <w:rFonts w:ascii="Trebuchet MS" w:hAnsi="Trebuchet MS" w:cs="Arial"/>
          <w:sz w:val="22"/>
          <w:szCs w:val="22"/>
        </w:rPr>
      </w:pPr>
      <w:r w:rsidRPr="0011098A">
        <w:rPr>
          <w:rFonts w:ascii="Trebuchet MS" w:hAnsi="Trebuchet MS" w:cs="Arial"/>
          <w:sz w:val="22"/>
          <w:szCs w:val="22"/>
        </w:rPr>
        <w:t xml:space="preserve">  diskriminacije, </w:t>
      </w:r>
    </w:p>
    <w:p w:rsidR="0050242D" w:rsidRPr="0011098A" w:rsidRDefault="0050242D" w:rsidP="0050242D">
      <w:pPr>
        <w:ind w:left="720"/>
        <w:rPr>
          <w:rFonts w:ascii="Trebuchet MS" w:hAnsi="Trebuchet MS" w:cs="Arial"/>
          <w:sz w:val="22"/>
          <w:szCs w:val="22"/>
        </w:rPr>
      </w:pPr>
      <w:r w:rsidRPr="0011098A">
        <w:rPr>
          <w:rFonts w:ascii="Trebuchet MS" w:hAnsi="Trebuchet MS" w:cs="Arial"/>
          <w:sz w:val="22"/>
          <w:szCs w:val="22"/>
        </w:rPr>
        <w:t xml:space="preserve">  neprijateljstva i nasilja</w:t>
      </w:r>
    </w:p>
    <w:p w:rsidR="0050242D" w:rsidRPr="0011098A" w:rsidRDefault="0050242D" w:rsidP="0050242D">
      <w:pPr>
        <w:ind w:firstLine="720"/>
        <w:rPr>
          <w:rFonts w:ascii="Trebuchet MS" w:hAnsi="Trebuchet MS" w:cs="Arial"/>
          <w:sz w:val="22"/>
          <w:szCs w:val="22"/>
        </w:rPr>
      </w:pPr>
      <w:r w:rsidRPr="0011098A">
        <w:rPr>
          <w:rFonts w:ascii="Trebuchet MS" w:hAnsi="Trebuchet MS" w:cs="Arial"/>
          <w:sz w:val="22"/>
          <w:szCs w:val="22"/>
        </w:rPr>
        <w:t>- način postupanja prema imovini.</w:t>
      </w:r>
    </w:p>
    <w:p w:rsidR="009033BE" w:rsidRDefault="009033BE" w:rsidP="0050242D">
      <w:pPr>
        <w:rPr>
          <w:rFonts w:ascii="Trebuchet MS" w:hAnsi="Trebuchet MS" w:cs="Arial"/>
          <w:b/>
          <w:sz w:val="26"/>
          <w:szCs w:val="26"/>
        </w:rPr>
      </w:pPr>
    </w:p>
    <w:p w:rsidR="009033BE" w:rsidRDefault="009033BE" w:rsidP="0050242D">
      <w:pPr>
        <w:rPr>
          <w:rFonts w:ascii="Trebuchet MS" w:hAnsi="Trebuchet MS" w:cs="Arial"/>
          <w:b/>
          <w:sz w:val="26"/>
          <w:szCs w:val="26"/>
        </w:rPr>
      </w:pPr>
    </w:p>
    <w:p w:rsidR="0050242D" w:rsidRPr="00D272AC" w:rsidRDefault="0050242D" w:rsidP="0050242D">
      <w:pPr>
        <w:rPr>
          <w:rFonts w:ascii="Trebuchet MS" w:hAnsi="Trebuchet MS" w:cs="Arial"/>
          <w:b/>
          <w:sz w:val="26"/>
          <w:szCs w:val="26"/>
        </w:rPr>
      </w:pPr>
      <w:r w:rsidRPr="00D272AC">
        <w:rPr>
          <w:rFonts w:ascii="Trebuchet MS" w:hAnsi="Trebuchet MS" w:cs="Arial"/>
          <w:b/>
          <w:sz w:val="26"/>
          <w:szCs w:val="26"/>
        </w:rPr>
        <w:t>IV. TIJELA  ŠKOLE</w:t>
      </w:r>
    </w:p>
    <w:p w:rsidR="0050242D" w:rsidRDefault="0050242D" w:rsidP="0050242D">
      <w:pPr>
        <w:rPr>
          <w:rFonts w:ascii="Trebuchet MS" w:hAnsi="Trebuchet MS" w:cs="Arial"/>
          <w:sz w:val="22"/>
          <w:szCs w:val="22"/>
        </w:rPr>
      </w:pPr>
    </w:p>
    <w:p w:rsidR="0050242D" w:rsidRPr="00C71EE0" w:rsidRDefault="0050242D" w:rsidP="0050242D">
      <w:pPr>
        <w:rPr>
          <w:rFonts w:ascii="Trebuchet MS" w:hAnsi="Trebuchet MS" w:cs="Arial"/>
        </w:rPr>
      </w:pPr>
      <w:r>
        <w:rPr>
          <w:rFonts w:ascii="Trebuchet MS" w:hAnsi="Trebuchet MS" w:cs="Arial"/>
        </w:rPr>
        <w:t xml:space="preserve">1. </w:t>
      </w:r>
      <w:r w:rsidRPr="00C71EE0">
        <w:rPr>
          <w:rFonts w:ascii="Trebuchet MS" w:hAnsi="Trebuchet MS" w:cs="Arial"/>
        </w:rPr>
        <w:t>UPRAVA ŠKOLE</w:t>
      </w:r>
    </w:p>
    <w:p w:rsidR="0050242D" w:rsidRPr="0045497B" w:rsidRDefault="0050242D" w:rsidP="0050242D">
      <w:pPr>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ŠKOLSKI ODBOR</w:t>
      </w:r>
    </w:p>
    <w:p w:rsidR="0050242D" w:rsidRPr="0045497B" w:rsidRDefault="0050242D" w:rsidP="0050242D">
      <w:pPr>
        <w:rPr>
          <w:rFonts w:ascii="Trebuchet MS" w:hAnsi="Trebuchet MS" w:cs="Arial"/>
          <w:b/>
          <w:bCs/>
          <w:sz w:val="22"/>
          <w:szCs w:val="22"/>
        </w:rPr>
      </w:pPr>
    </w:p>
    <w:p w:rsidR="0050242D" w:rsidRPr="0045497B" w:rsidRDefault="0050242D" w:rsidP="0050242D">
      <w:pPr>
        <w:ind w:left="3600" w:firstLine="720"/>
        <w:rPr>
          <w:rFonts w:ascii="Trebuchet MS" w:hAnsi="Trebuchet MS" w:cs="Arial"/>
          <w:sz w:val="22"/>
          <w:szCs w:val="22"/>
        </w:rPr>
      </w:pPr>
      <w:r>
        <w:rPr>
          <w:rFonts w:ascii="Trebuchet MS" w:hAnsi="Trebuchet MS" w:cs="Arial"/>
          <w:sz w:val="22"/>
          <w:szCs w:val="22"/>
        </w:rPr>
        <w:t>Članak 25</w:t>
      </w:r>
      <w:r w:rsidRPr="0045497B">
        <w:rPr>
          <w:rFonts w:ascii="Trebuchet MS" w:hAnsi="Trebuchet MS" w:cs="Arial"/>
          <w:sz w:val="22"/>
          <w:szCs w:val="22"/>
        </w:rPr>
        <w:t>.</w:t>
      </w:r>
    </w:p>
    <w:p w:rsidR="0050242D" w:rsidRPr="0045497B" w:rsidRDefault="0050242D" w:rsidP="0050242D">
      <w:pPr>
        <w:ind w:firstLine="720"/>
        <w:jc w:val="both"/>
        <w:rPr>
          <w:rFonts w:ascii="Trebuchet MS" w:hAnsi="Trebuchet MS" w:cs="Arial"/>
          <w:sz w:val="22"/>
          <w:szCs w:val="22"/>
        </w:rPr>
      </w:pPr>
      <w:r>
        <w:rPr>
          <w:rFonts w:ascii="Trebuchet MS" w:hAnsi="Trebuchet MS" w:cs="Arial"/>
          <w:sz w:val="22"/>
          <w:szCs w:val="22"/>
        </w:rPr>
        <w:t>Školom upravlja Š</w:t>
      </w:r>
      <w:r w:rsidRPr="0045497B">
        <w:rPr>
          <w:rFonts w:ascii="Trebuchet MS" w:hAnsi="Trebuchet MS" w:cs="Arial"/>
          <w:sz w:val="22"/>
          <w:szCs w:val="22"/>
        </w:rPr>
        <w:t>kolski odbor.</w:t>
      </w:r>
    </w:p>
    <w:p w:rsidR="0050242D" w:rsidRPr="0045497B" w:rsidRDefault="0050242D" w:rsidP="0050242D">
      <w:pPr>
        <w:jc w:val="both"/>
        <w:rPr>
          <w:rFonts w:ascii="Trebuchet MS" w:hAnsi="Trebuchet MS" w:cs="Arial"/>
          <w:sz w:val="22"/>
          <w:szCs w:val="22"/>
        </w:rPr>
      </w:pPr>
    </w:p>
    <w:p w:rsidR="0050242D" w:rsidRDefault="0050242D" w:rsidP="0050242D">
      <w:pPr>
        <w:ind w:firstLine="720"/>
        <w:jc w:val="both"/>
        <w:rPr>
          <w:rFonts w:ascii="Trebuchet MS" w:hAnsi="Trebuchet MS" w:cs="Arial"/>
          <w:sz w:val="22"/>
          <w:szCs w:val="22"/>
        </w:rPr>
      </w:pPr>
      <w:r>
        <w:rPr>
          <w:rFonts w:ascii="Trebuchet MS" w:hAnsi="Trebuchet MS" w:cs="Arial"/>
          <w:sz w:val="22"/>
          <w:szCs w:val="22"/>
        </w:rPr>
        <w:t>Školski odbor ima sedam članova.</w:t>
      </w:r>
    </w:p>
    <w:p w:rsidR="0050242D" w:rsidRDefault="0050242D" w:rsidP="0050242D">
      <w:pPr>
        <w:ind w:firstLine="720"/>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Pr>
          <w:rFonts w:ascii="Trebuchet MS" w:hAnsi="Trebuchet MS" w:cs="Arial"/>
          <w:sz w:val="22"/>
          <w:szCs w:val="22"/>
        </w:rPr>
        <w:t xml:space="preserve">Članove Školskog odbora imenuje i razrješava : </w:t>
      </w:r>
    </w:p>
    <w:p w:rsidR="0050242D" w:rsidRPr="0045497B" w:rsidRDefault="0050242D" w:rsidP="0050242D">
      <w:pPr>
        <w:jc w:val="both"/>
        <w:rPr>
          <w:rFonts w:ascii="Trebuchet MS" w:hAnsi="Trebuchet MS" w:cs="Arial"/>
          <w:sz w:val="22"/>
          <w:szCs w:val="22"/>
        </w:rPr>
      </w:pPr>
    </w:p>
    <w:p w:rsidR="0050242D" w:rsidRDefault="0050242D" w:rsidP="0050242D">
      <w:pPr>
        <w:jc w:val="both"/>
        <w:rPr>
          <w:rFonts w:ascii="Trebuchet MS" w:hAnsi="Trebuchet MS" w:cs="Arial"/>
          <w:sz w:val="22"/>
          <w:szCs w:val="22"/>
        </w:rPr>
      </w:pPr>
      <w:r>
        <w:rPr>
          <w:rFonts w:ascii="Trebuchet MS" w:hAnsi="Trebuchet MS" w:cs="Arial"/>
          <w:sz w:val="22"/>
          <w:szCs w:val="22"/>
        </w:rPr>
        <w:t xml:space="preserve">                  </w:t>
      </w:r>
      <w:r w:rsidRPr="0045497B">
        <w:rPr>
          <w:rFonts w:ascii="Trebuchet MS" w:hAnsi="Trebuchet MS" w:cs="Arial"/>
          <w:sz w:val="22"/>
          <w:szCs w:val="22"/>
        </w:rPr>
        <w:t xml:space="preserve">- </w:t>
      </w:r>
      <w:r>
        <w:rPr>
          <w:rFonts w:ascii="Trebuchet MS" w:hAnsi="Trebuchet MS" w:cs="Arial"/>
          <w:sz w:val="22"/>
          <w:szCs w:val="22"/>
        </w:rPr>
        <w:t xml:space="preserve">Nastavničko vijeće dva člana </w:t>
      </w:r>
      <w:r w:rsidRPr="0045497B">
        <w:rPr>
          <w:rFonts w:ascii="Trebuchet MS" w:hAnsi="Trebuchet MS" w:cs="Arial"/>
          <w:sz w:val="22"/>
          <w:szCs w:val="22"/>
        </w:rPr>
        <w:t>iz reda nastavnika i struč</w:t>
      </w:r>
      <w:r>
        <w:rPr>
          <w:rFonts w:ascii="Trebuchet MS" w:hAnsi="Trebuchet MS" w:cs="Arial"/>
          <w:sz w:val="22"/>
          <w:szCs w:val="22"/>
        </w:rPr>
        <w:t xml:space="preserve">nih suradnika </w:t>
      </w:r>
    </w:p>
    <w:p w:rsidR="0050242D" w:rsidRDefault="0050242D" w:rsidP="0050242D">
      <w:pPr>
        <w:jc w:val="both"/>
        <w:rPr>
          <w:rFonts w:ascii="Trebuchet MS" w:hAnsi="Trebuchet MS" w:cs="Arial"/>
          <w:sz w:val="22"/>
          <w:szCs w:val="22"/>
        </w:rPr>
      </w:pPr>
      <w:r>
        <w:rPr>
          <w:rFonts w:ascii="Trebuchet MS" w:hAnsi="Trebuchet MS" w:cs="Arial"/>
          <w:sz w:val="22"/>
          <w:szCs w:val="22"/>
        </w:rPr>
        <w:t xml:space="preserve">                  - Vijeće roditelja jednog člana </w:t>
      </w:r>
      <w:r w:rsidRPr="0045497B">
        <w:rPr>
          <w:rFonts w:ascii="Trebuchet MS" w:hAnsi="Trebuchet MS" w:cs="Arial"/>
          <w:sz w:val="22"/>
          <w:szCs w:val="22"/>
        </w:rPr>
        <w:t>iz r</w:t>
      </w:r>
      <w:r>
        <w:rPr>
          <w:rFonts w:ascii="Trebuchet MS" w:hAnsi="Trebuchet MS" w:cs="Arial"/>
          <w:sz w:val="22"/>
          <w:szCs w:val="22"/>
        </w:rPr>
        <w:t>eda roditelja koji nije radnik Š</w:t>
      </w:r>
      <w:r w:rsidRPr="0045497B">
        <w:rPr>
          <w:rFonts w:ascii="Trebuchet MS" w:hAnsi="Trebuchet MS" w:cs="Arial"/>
          <w:sz w:val="22"/>
          <w:szCs w:val="22"/>
        </w:rPr>
        <w:t>kole</w:t>
      </w:r>
    </w:p>
    <w:p w:rsidR="0050242D" w:rsidRDefault="0050242D" w:rsidP="0050242D">
      <w:pPr>
        <w:jc w:val="both"/>
        <w:rPr>
          <w:rFonts w:ascii="Trebuchet MS" w:hAnsi="Trebuchet MS" w:cs="Arial"/>
          <w:sz w:val="22"/>
          <w:szCs w:val="22"/>
        </w:rPr>
      </w:pPr>
      <w:r>
        <w:rPr>
          <w:rFonts w:ascii="Trebuchet MS" w:hAnsi="Trebuchet MS" w:cs="Arial"/>
          <w:sz w:val="22"/>
          <w:szCs w:val="22"/>
        </w:rPr>
        <w:t xml:space="preserve">                  - Osnivač tri  člana samostalno</w:t>
      </w:r>
    </w:p>
    <w:p w:rsidR="0050242D" w:rsidRDefault="0050242D" w:rsidP="0050242D">
      <w:pPr>
        <w:jc w:val="both"/>
        <w:rPr>
          <w:rFonts w:ascii="Trebuchet MS" w:hAnsi="Trebuchet MS" w:cs="Arial"/>
          <w:sz w:val="22"/>
          <w:szCs w:val="22"/>
        </w:rPr>
      </w:pPr>
    </w:p>
    <w:p w:rsidR="0050242D" w:rsidRDefault="0050242D" w:rsidP="0050242D">
      <w:pPr>
        <w:jc w:val="both"/>
        <w:rPr>
          <w:rFonts w:ascii="Trebuchet MS" w:hAnsi="Trebuchet MS" w:cs="Arial"/>
          <w:sz w:val="22"/>
          <w:szCs w:val="22"/>
        </w:rPr>
      </w:pPr>
      <w:r>
        <w:rPr>
          <w:rFonts w:ascii="Trebuchet MS" w:hAnsi="Trebuchet MS" w:cs="Arial"/>
          <w:sz w:val="22"/>
          <w:szCs w:val="22"/>
        </w:rPr>
        <w:t xml:space="preserve">           Jednog člana Školskog odbora bira i razrješuje Radničko vijeće. </w:t>
      </w:r>
    </w:p>
    <w:p w:rsidR="0050242D" w:rsidRPr="00E036A7" w:rsidRDefault="0050242D" w:rsidP="00E036A7">
      <w:pPr>
        <w:pStyle w:val="Normal1"/>
        <w:ind w:left="360"/>
        <w:rPr>
          <w:rFonts w:ascii="Trebuchet MS" w:hAnsi="Trebuchet MS"/>
          <w:sz w:val="24"/>
        </w:rPr>
      </w:pPr>
      <w:r>
        <w:rPr>
          <w:rFonts w:ascii="Trebuchet MS" w:hAnsi="Trebuchet MS"/>
          <w:sz w:val="24"/>
        </w:rPr>
        <w:t xml:space="preserve">                                                  </w:t>
      </w:r>
    </w:p>
    <w:p w:rsidR="0050242D" w:rsidRPr="0045497B" w:rsidRDefault="0050242D" w:rsidP="0050242D">
      <w:pPr>
        <w:jc w:val="both"/>
        <w:rPr>
          <w:rFonts w:ascii="Trebuchet MS" w:hAnsi="Trebuchet MS" w:cs="Arial"/>
          <w:sz w:val="22"/>
          <w:szCs w:val="22"/>
        </w:rPr>
      </w:pPr>
      <w:r>
        <w:rPr>
          <w:rFonts w:ascii="Trebuchet MS" w:hAnsi="Trebuchet MS" w:cs="Arial"/>
          <w:sz w:val="22"/>
          <w:szCs w:val="22"/>
        </w:rPr>
        <w:lastRenderedPageBreak/>
        <w:t xml:space="preserve">            Ako u Školi nije utemeljeno Radničko vijeće, člana Školskog odbora imenuju i opozivaju radnici Škole neposrednim i tajnim glasovanjem, prema odredbama Zakona o radu i provedbenim propisima kojima je uređen izbor Radničkog vijeća koje ima samo jednog člana.</w:t>
      </w:r>
    </w:p>
    <w:p w:rsidR="0050242D" w:rsidRPr="0045497B" w:rsidRDefault="0050242D" w:rsidP="0050242D">
      <w:pPr>
        <w:jc w:val="both"/>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 xml:space="preserve">MJESTO </w:t>
      </w:r>
      <w:r>
        <w:rPr>
          <w:rFonts w:ascii="Trebuchet MS" w:hAnsi="Trebuchet MS" w:cs="Arial"/>
          <w:b/>
          <w:bCs/>
          <w:i/>
          <w:iCs/>
          <w:sz w:val="22"/>
          <w:szCs w:val="22"/>
        </w:rPr>
        <w:t xml:space="preserve"> </w:t>
      </w:r>
      <w:r w:rsidRPr="0045497B">
        <w:rPr>
          <w:rFonts w:ascii="Trebuchet MS" w:hAnsi="Trebuchet MS" w:cs="Arial"/>
          <w:b/>
          <w:bCs/>
          <w:i/>
          <w:iCs/>
          <w:sz w:val="22"/>
          <w:szCs w:val="22"/>
        </w:rPr>
        <w:t xml:space="preserve">I </w:t>
      </w:r>
      <w:r>
        <w:rPr>
          <w:rFonts w:ascii="Trebuchet MS" w:hAnsi="Trebuchet MS" w:cs="Arial"/>
          <w:b/>
          <w:bCs/>
          <w:i/>
          <w:iCs/>
          <w:sz w:val="22"/>
          <w:szCs w:val="22"/>
        </w:rPr>
        <w:t xml:space="preserve"> </w:t>
      </w:r>
      <w:r w:rsidRPr="0045497B">
        <w:rPr>
          <w:rFonts w:ascii="Trebuchet MS" w:hAnsi="Trebuchet MS" w:cs="Arial"/>
          <w:b/>
          <w:bCs/>
          <w:i/>
          <w:iCs/>
          <w:sz w:val="22"/>
          <w:szCs w:val="22"/>
        </w:rPr>
        <w:t xml:space="preserve">VRIJEME </w:t>
      </w:r>
      <w:r>
        <w:rPr>
          <w:rFonts w:ascii="Trebuchet MS" w:hAnsi="Trebuchet MS" w:cs="Arial"/>
          <w:b/>
          <w:bCs/>
          <w:i/>
          <w:iCs/>
          <w:sz w:val="22"/>
          <w:szCs w:val="22"/>
        </w:rPr>
        <w:t xml:space="preserve"> </w:t>
      </w:r>
      <w:r w:rsidRPr="0045497B">
        <w:rPr>
          <w:rFonts w:ascii="Trebuchet MS" w:hAnsi="Trebuchet MS" w:cs="Arial"/>
          <w:b/>
          <w:bCs/>
          <w:i/>
          <w:iCs/>
          <w:sz w:val="22"/>
          <w:szCs w:val="22"/>
        </w:rPr>
        <w:t>PREDLAGANJA</w:t>
      </w:r>
      <w:r>
        <w:rPr>
          <w:rFonts w:ascii="Trebuchet MS" w:hAnsi="Trebuchet MS" w:cs="Arial"/>
          <w:b/>
          <w:bCs/>
          <w:i/>
          <w:iCs/>
          <w:sz w:val="22"/>
          <w:szCs w:val="22"/>
        </w:rPr>
        <w:t xml:space="preserve"> </w:t>
      </w:r>
      <w:r w:rsidRPr="0045497B">
        <w:rPr>
          <w:rFonts w:ascii="Trebuchet MS" w:hAnsi="Trebuchet MS" w:cs="Arial"/>
          <w:b/>
          <w:bCs/>
          <w:i/>
          <w:iCs/>
          <w:sz w:val="22"/>
          <w:szCs w:val="22"/>
        </w:rPr>
        <w:t xml:space="preserve"> I </w:t>
      </w:r>
      <w:r>
        <w:rPr>
          <w:rFonts w:ascii="Trebuchet MS" w:hAnsi="Trebuchet MS" w:cs="Arial"/>
          <w:b/>
          <w:bCs/>
          <w:i/>
          <w:iCs/>
          <w:sz w:val="22"/>
          <w:szCs w:val="22"/>
        </w:rPr>
        <w:t xml:space="preserve"> </w:t>
      </w:r>
      <w:r w:rsidRPr="0045497B">
        <w:rPr>
          <w:rFonts w:ascii="Trebuchet MS" w:hAnsi="Trebuchet MS" w:cs="Arial"/>
          <w:b/>
          <w:bCs/>
          <w:i/>
          <w:iCs/>
          <w:sz w:val="22"/>
          <w:szCs w:val="22"/>
        </w:rPr>
        <w:t xml:space="preserve">IZBORA </w:t>
      </w:r>
      <w:r>
        <w:rPr>
          <w:rFonts w:ascii="Trebuchet MS" w:hAnsi="Trebuchet MS" w:cs="Arial"/>
          <w:b/>
          <w:bCs/>
          <w:i/>
          <w:iCs/>
          <w:sz w:val="22"/>
          <w:szCs w:val="22"/>
        </w:rPr>
        <w:t xml:space="preserve"> </w:t>
      </w:r>
      <w:r w:rsidRPr="0045497B">
        <w:rPr>
          <w:rFonts w:ascii="Trebuchet MS" w:hAnsi="Trebuchet MS" w:cs="Arial"/>
          <w:b/>
          <w:bCs/>
          <w:i/>
          <w:iCs/>
          <w:sz w:val="22"/>
          <w:szCs w:val="22"/>
        </w:rPr>
        <w:t>KANDIDATA</w:t>
      </w:r>
    </w:p>
    <w:p w:rsidR="0050242D" w:rsidRPr="0045497B" w:rsidRDefault="0050242D" w:rsidP="0050242D">
      <w:pPr>
        <w:rPr>
          <w:rFonts w:ascii="Trebuchet MS" w:hAnsi="Trebuchet MS" w:cs="Arial"/>
          <w:b/>
          <w:bCs/>
          <w:sz w:val="22"/>
          <w:szCs w:val="22"/>
          <w:u w:val="single"/>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26</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Predlaganje i izbor kandidata</w:t>
      </w:r>
      <w:r>
        <w:rPr>
          <w:rFonts w:ascii="Trebuchet MS" w:hAnsi="Trebuchet MS" w:cs="Arial"/>
          <w:sz w:val="22"/>
          <w:szCs w:val="22"/>
        </w:rPr>
        <w:t xml:space="preserve"> za članove Š</w:t>
      </w:r>
      <w:r w:rsidRPr="0045497B">
        <w:rPr>
          <w:rFonts w:ascii="Trebuchet MS" w:hAnsi="Trebuchet MS" w:cs="Arial"/>
          <w:sz w:val="22"/>
          <w:szCs w:val="22"/>
        </w:rPr>
        <w:t>kolskog odbora iz reda nastavnika i stručnih su</w:t>
      </w:r>
      <w:r>
        <w:rPr>
          <w:rFonts w:ascii="Trebuchet MS" w:hAnsi="Trebuchet MS" w:cs="Arial"/>
          <w:sz w:val="22"/>
          <w:szCs w:val="22"/>
        </w:rPr>
        <w:t>radnika obavlja se na sjednici N</w:t>
      </w:r>
      <w:r w:rsidRPr="0045497B">
        <w:rPr>
          <w:rFonts w:ascii="Trebuchet MS" w:hAnsi="Trebuchet MS" w:cs="Arial"/>
          <w:sz w:val="22"/>
          <w:szCs w:val="22"/>
        </w:rPr>
        <w:t xml:space="preserve">astavničkog vijeća, a predlaganje i izbor kandidata za člana </w:t>
      </w:r>
      <w:r>
        <w:rPr>
          <w:rFonts w:ascii="Trebuchet MS" w:hAnsi="Trebuchet MS" w:cs="Arial"/>
          <w:sz w:val="22"/>
          <w:szCs w:val="22"/>
        </w:rPr>
        <w:t>Š</w:t>
      </w:r>
      <w:r w:rsidRPr="0045497B">
        <w:rPr>
          <w:rFonts w:ascii="Trebuchet MS" w:hAnsi="Trebuchet MS" w:cs="Arial"/>
          <w:sz w:val="22"/>
          <w:szCs w:val="22"/>
        </w:rPr>
        <w:t>kolskog odbora iz reda ro</w:t>
      </w:r>
      <w:r>
        <w:rPr>
          <w:rFonts w:ascii="Trebuchet MS" w:hAnsi="Trebuchet MS" w:cs="Arial"/>
          <w:sz w:val="22"/>
          <w:szCs w:val="22"/>
        </w:rPr>
        <w:t>ditelja obavlja se na sjednici V</w:t>
      </w:r>
      <w:r w:rsidRPr="0045497B">
        <w:rPr>
          <w:rFonts w:ascii="Trebuchet MS" w:hAnsi="Trebuchet MS" w:cs="Arial"/>
          <w:sz w:val="22"/>
          <w:szCs w:val="22"/>
        </w:rPr>
        <w:t>ijeća roditelja.</w:t>
      </w:r>
    </w:p>
    <w:p w:rsidR="0050242D" w:rsidRPr="0045497B" w:rsidRDefault="0050242D" w:rsidP="0050242D">
      <w:pPr>
        <w:ind w:firstLine="720"/>
        <w:jc w:val="both"/>
        <w:rPr>
          <w:rFonts w:ascii="Trebuchet MS" w:hAnsi="Trebuchet MS" w:cs="Arial"/>
          <w:sz w:val="22"/>
          <w:szCs w:val="22"/>
        </w:rPr>
      </w:pPr>
    </w:p>
    <w:p w:rsidR="0050242D" w:rsidRPr="0045497B" w:rsidRDefault="0050242D" w:rsidP="0050242D">
      <w:pPr>
        <w:ind w:firstLine="720"/>
        <w:rPr>
          <w:rFonts w:ascii="Trebuchet MS" w:hAnsi="Trebuchet MS" w:cs="Arial"/>
          <w:sz w:val="22"/>
          <w:szCs w:val="22"/>
        </w:rPr>
      </w:pPr>
      <w:r w:rsidRPr="0045497B">
        <w:rPr>
          <w:rFonts w:ascii="Trebuchet MS" w:hAnsi="Trebuchet MS" w:cs="Arial"/>
          <w:sz w:val="22"/>
          <w:szCs w:val="22"/>
        </w:rPr>
        <w:t>Izbori se održavaju najmanj</w:t>
      </w:r>
      <w:r>
        <w:rPr>
          <w:rFonts w:ascii="Trebuchet MS" w:hAnsi="Trebuchet MS" w:cs="Arial"/>
          <w:sz w:val="22"/>
          <w:szCs w:val="22"/>
        </w:rPr>
        <w:t>e 60 dana prije isteka mandata Šk</w:t>
      </w:r>
      <w:r w:rsidRPr="0045497B">
        <w:rPr>
          <w:rFonts w:ascii="Trebuchet MS" w:hAnsi="Trebuchet MS" w:cs="Arial"/>
          <w:sz w:val="22"/>
          <w:szCs w:val="22"/>
        </w:rPr>
        <w:t>olskog odbora.</w:t>
      </w:r>
    </w:p>
    <w:p w:rsidR="0050242D" w:rsidRDefault="0050242D" w:rsidP="0050242D">
      <w:pPr>
        <w:rPr>
          <w:rFonts w:ascii="Trebuchet MS" w:hAnsi="Trebuchet MS" w:cs="Arial"/>
          <w:sz w:val="22"/>
          <w:szCs w:val="22"/>
        </w:rPr>
      </w:pPr>
    </w:p>
    <w:p w:rsidR="0050242D" w:rsidRPr="0045497B" w:rsidRDefault="0050242D" w:rsidP="0050242D">
      <w:pPr>
        <w:rPr>
          <w:rFonts w:ascii="Trebuchet MS" w:hAnsi="Trebuchet MS" w:cs="Arial"/>
          <w:sz w:val="22"/>
          <w:szCs w:val="22"/>
        </w:rPr>
      </w:pPr>
    </w:p>
    <w:p w:rsidR="0050242D" w:rsidRPr="00513274"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KANDIDATURA</w:t>
      </w: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27</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Pr>
          <w:rFonts w:ascii="Trebuchet MS" w:hAnsi="Trebuchet MS" w:cs="Arial"/>
          <w:sz w:val="22"/>
          <w:szCs w:val="22"/>
        </w:rPr>
        <w:t>Kandidate za članove Š</w:t>
      </w:r>
      <w:r w:rsidRPr="0045497B">
        <w:rPr>
          <w:rFonts w:ascii="Trebuchet MS" w:hAnsi="Trebuchet MS" w:cs="Arial"/>
          <w:sz w:val="22"/>
          <w:szCs w:val="22"/>
        </w:rPr>
        <w:t>kolskog odbora iz reda nastavnika i stručnih suradn</w:t>
      </w:r>
      <w:r>
        <w:rPr>
          <w:rFonts w:ascii="Trebuchet MS" w:hAnsi="Trebuchet MS" w:cs="Arial"/>
          <w:sz w:val="22"/>
          <w:szCs w:val="22"/>
        </w:rPr>
        <w:t>ika može predložiti svaki član N</w:t>
      </w:r>
      <w:r w:rsidRPr="0045497B">
        <w:rPr>
          <w:rFonts w:ascii="Trebuchet MS" w:hAnsi="Trebuchet MS" w:cs="Arial"/>
          <w:sz w:val="22"/>
          <w:szCs w:val="22"/>
        </w:rPr>
        <w:t>astavnič</w:t>
      </w:r>
      <w:r>
        <w:rPr>
          <w:rFonts w:ascii="Trebuchet MS" w:hAnsi="Trebuchet MS" w:cs="Arial"/>
          <w:sz w:val="22"/>
          <w:szCs w:val="22"/>
        </w:rPr>
        <w:t>kog vijeća nazočan na sjednici N</w:t>
      </w:r>
      <w:r w:rsidRPr="0045497B">
        <w:rPr>
          <w:rFonts w:ascii="Trebuchet MS" w:hAnsi="Trebuchet MS" w:cs="Arial"/>
          <w:sz w:val="22"/>
          <w:szCs w:val="22"/>
        </w:rPr>
        <w:t>astavničkog vijeća.</w:t>
      </w:r>
    </w:p>
    <w:p w:rsidR="0050242D" w:rsidRPr="0045497B" w:rsidRDefault="0050242D" w:rsidP="0050242D">
      <w:pPr>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Pr>
          <w:rFonts w:ascii="Trebuchet MS" w:hAnsi="Trebuchet MS" w:cs="Arial"/>
          <w:sz w:val="22"/>
          <w:szCs w:val="22"/>
        </w:rPr>
        <w:t>Kandidata za člana Š</w:t>
      </w:r>
      <w:r w:rsidRPr="0045497B">
        <w:rPr>
          <w:rFonts w:ascii="Trebuchet MS" w:hAnsi="Trebuchet MS" w:cs="Arial"/>
          <w:sz w:val="22"/>
          <w:szCs w:val="22"/>
        </w:rPr>
        <w:t>kolskog odbora iz reda rodite</w:t>
      </w:r>
      <w:r>
        <w:rPr>
          <w:rFonts w:ascii="Trebuchet MS" w:hAnsi="Trebuchet MS" w:cs="Arial"/>
          <w:sz w:val="22"/>
          <w:szCs w:val="22"/>
        </w:rPr>
        <w:t>lja može predložiti svaki član V</w:t>
      </w:r>
      <w:r w:rsidRPr="0045497B">
        <w:rPr>
          <w:rFonts w:ascii="Trebuchet MS" w:hAnsi="Trebuchet MS" w:cs="Arial"/>
          <w:sz w:val="22"/>
          <w:szCs w:val="22"/>
        </w:rPr>
        <w:t>ijeća</w:t>
      </w:r>
      <w:r>
        <w:rPr>
          <w:rFonts w:ascii="Trebuchet MS" w:hAnsi="Trebuchet MS" w:cs="Arial"/>
          <w:sz w:val="22"/>
          <w:szCs w:val="22"/>
        </w:rPr>
        <w:t xml:space="preserve"> roditelja nazočan na sjednici V</w:t>
      </w:r>
      <w:r w:rsidRPr="0045497B">
        <w:rPr>
          <w:rFonts w:ascii="Trebuchet MS" w:hAnsi="Trebuchet MS" w:cs="Arial"/>
          <w:sz w:val="22"/>
          <w:szCs w:val="22"/>
        </w:rPr>
        <w:t>ijeća roditelja.</w:t>
      </w:r>
    </w:p>
    <w:p w:rsidR="0050242D" w:rsidRPr="0045497B" w:rsidRDefault="0050242D" w:rsidP="0050242D">
      <w:pPr>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Kandidati iz stavaka 1. i 2. ovoga članka moraju se izjasniti o pr</w:t>
      </w:r>
      <w:r>
        <w:rPr>
          <w:rFonts w:ascii="Trebuchet MS" w:hAnsi="Trebuchet MS" w:cs="Arial"/>
          <w:sz w:val="22"/>
          <w:szCs w:val="22"/>
        </w:rPr>
        <w:t>ihvaćanju kandidature za člana Š</w:t>
      </w:r>
      <w:r w:rsidRPr="0045497B">
        <w:rPr>
          <w:rFonts w:ascii="Trebuchet MS" w:hAnsi="Trebuchet MS" w:cs="Arial"/>
          <w:sz w:val="22"/>
          <w:szCs w:val="22"/>
        </w:rPr>
        <w:t>kolskog odbora.</w:t>
      </w:r>
    </w:p>
    <w:p w:rsidR="0050242D" w:rsidRPr="0045497B" w:rsidRDefault="0050242D" w:rsidP="0050242D">
      <w:pPr>
        <w:jc w:val="both"/>
        <w:rPr>
          <w:rFonts w:ascii="Trebuchet MS" w:hAnsi="Trebuchet MS" w:cs="Arial"/>
          <w:sz w:val="22"/>
          <w:szCs w:val="22"/>
        </w:rPr>
      </w:pPr>
    </w:p>
    <w:p w:rsidR="0050242D" w:rsidRDefault="0050242D" w:rsidP="0050242D">
      <w:pPr>
        <w:ind w:firstLine="720"/>
        <w:jc w:val="both"/>
        <w:rPr>
          <w:rFonts w:ascii="Trebuchet MS" w:hAnsi="Trebuchet MS" w:cs="Arial"/>
          <w:sz w:val="22"/>
          <w:szCs w:val="22"/>
        </w:rPr>
      </w:pPr>
      <w:r>
        <w:rPr>
          <w:rFonts w:ascii="Trebuchet MS" w:hAnsi="Trebuchet MS" w:cs="Arial"/>
          <w:sz w:val="22"/>
          <w:szCs w:val="22"/>
        </w:rPr>
        <w:t>Svaki član N</w:t>
      </w:r>
      <w:r w:rsidRPr="0045497B">
        <w:rPr>
          <w:rFonts w:ascii="Trebuchet MS" w:hAnsi="Trebuchet MS" w:cs="Arial"/>
          <w:sz w:val="22"/>
          <w:szCs w:val="22"/>
        </w:rPr>
        <w:t xml:space="preserve">astavničkog vijeća, odnosno član </w:t>
      </w:r>
      <w:r>
        <w:rPr>
          <w:rFonts w:ascii="Trebuchet MS" w:hAnsi="Trebuchet MS" w:cs="Arial"/>
          <w:sz w:val="22"/>
          <w:szCs w:val="22"/>
        </w:rPr>
        <w:t>V</w:t>
      </w:r>
      <w:r w:rsidRPr="0045497B">
        <w:rPr>
          <w:rFonts w:ascii="Trebuchet MS" w:hAnsi="Trebuchet MS" w:cs="Arial"/>
          <w:sz w:val="22"/>
          <w:szCs w:val="22"/>
        </w:rPr>
        <w:t xml:space="preserve">ijeća roditelja može </w:t>
      </w:r>
      <w:r>
        <w:rPr>
          <w:rFonts w:ascii="Trebuchet MS" w:hAnsi="Trebuchet MS" w:cs="Arial"/>
          <w:sz w:val="22"/>
          <w:szCs w:val="22"/>
        </w:rPr>
        <w:t>se osobno kandidirati za člana Š</w:t>
      </w:r>
      <w:r w:rsidRPr="0045497B">
        <w:rPr>
          <w:rFonts w:ascii="Trebuchet MS" w:hAnsi="Trebuchet MS" w:cs="Arial"/>
          <w:sz w:val="22"/>
          <w:szCs w:val="22"/>
        </w:rPr>
        <w:t>kolskog odbora.</w:t>
      </w:r>
    </w:p>
    <w:p w:rsidR="0050242D" w:rsidRPr="0045497B" w:rsidRDefault="0050242D" w:rsidP="0050242D">
      <w:pPr>
        <w:ind w:firstLine="720"/>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Kod pr</w:t>
      </w:r>
      <w:r>
        <w:rPr>
          <w:rFonts w:ascii="Trebuchet MS" w:hAnsi="Trebuchet MS" w:cs="Arial"/>
          <w:sz w:val="22"/>
          <w:szCs w:val="22"/>
        </w:rPr>
        <w:t>edlaganja kandidata za članove Š</w:t>
      </w:r>
      <w:r w:rsidRPr="0045497B">
        <w:rPr>
          <w:rFonts w:ascii="Trebuchet MS" w:hAnsi="Trebuchet MS" w:cs="Arial"/>
          <w:sz w:val="22"/>
          <w:szCs w:val="22"/>
        </w:rPr>
        <w:t xml:space="preserve">kolskog odbora, odnosno osobnog kandidiranja prema stavcima 1. do 4. ovoga članka, predsjedavatelj sjednice </w:t>
      </w:r>
      <w:r>
        <w:rPr>
          <w:rFonts w:ascii="Trebuchet MS" w:hAnsi="Trebuchet MS" w:cs="Arial"/>
          <w:sz w:val="22"/>
          <w:szCs w:val="22"/>
        </w:rPr>
        <w:t>N</w:t>
      </w:r>
      <w:r w:rsidRPr="0045497B">
        <w:rPr>
          <w:rFonts w:ascii="Trebuchet MS" w:hAnsi="Trebuchet MS" w:cs="Arial"/>
          <w:sz w:val="22"/>
          <w:szCs w:val="22"/>
        </w:rPr>
        <w:t xml:space="preserve">astavničkog vijeća odnosno </w:t>
      </w:r>
      <w:r>
        <w:rPr>
          <w:rFonts w:ascii="Trebuchet MS" w:hAnsi="Trebuchet MS" w:cs="Arial"/>
          <w:sz w:val="22"/>
          <w:szCs w:val="22"/>
        </w:rPr>
        <w:t>V</w:t>
      </w:r>
      <w:r w:rsidRPr="0045497B">
        <w:rPr>
          <w:rFonts w:ascii="Trebuchet MS" w:hAnsi="Trebuchet MS" w:cs="Arial"/>
          <w:sz w:val="22"/>
          <w:szCs w:val="22"/>
        </w:rPr>
        <w:t xml:space="preserve">ijeća roditelja mora voditi računa o razmjernoj spolnoj zastupljenosti kandidata te da predloženi kandidat nije pravomoćno osuđen ili da se protiv njega ne vodi kazneni postupak za neka od kaznenih djela iz članka  106. stavka 1. Zakona o odgoju i obrazovanju u osnovnoj i srednjoj školi, odnosno da ranije nije razriješen članstva u </w:t>
      </w:r>
      <w:r>
        <w:rPr>
          <w:rFonts w:ascii="Trebuchet MS" w:hAnsi="Trebuchet MS" w:cs="Arial"/>
          <w:sz w:val="22"/>
          <w:szCs w:val="22"/>
        </w:rPr>
        <w:t>Š</w:t>
      </w:r>
      <w:r w:rsidRPr="0045497B">
        <w:rPr>
          <w:rFonts w:ascii="Trebuchet MS" w:hAnsi="Trebuchet MS" w:cs="Arial"/>
          <w:sz w:val="22"/>
          <w:szCs w:val="22"/>
        </w:rPr>
        <w:t>kolsk</w:t>
      </w:r>
      <w:r>
        <w:rPr>
          <w:rFonts w:ascii="Trebuchet MS" w:hAnsi="Trebuchet MS" w:cs="Arial"/>
          <w:sz w:val="22"/>
          <w:szCs w:val="22"/>
        </w:rPr>
        <w:t>om odboru ili da nije bio član Š</w:t>
      </w:r>
      <w:r w:rsidRPr="0045497B">
        <w:rPr>
          <w:rFonts w:ascii="Trebuchet MS" w:hAnsi="Trebuchet MS" w:cs="Arial"/>
          <w:sz w:val="22"/>
          <w:szCs w:val="22"/>
        </w:rPr>
        <w:t>kolskog odbora koji je raspušten.</w:t>
      </w:r>
    </w:p>
    <w:p w:rsidR="0050242D" w:rsidRDefault="0050242D" w:rsidP="0050242D">
      <w:pPr>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POPIS KANDIDATA</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28.</w:t>
      </w:r>
    </w:p>
    <w:p w:rsidR="0050242D" w:rsidRPr="0045497B" w:rsidRDefault="0050242D" w:rsidP="00575511">
      <w:pPr>
        <w:ind w:left="3600" w:firstLine="720"/>
        <w:jc w:val="both"/>
        <w:rPr>
          <w:rFonts w:ascii="Trebuchet MS" w:hAnsi="Trebuchet MS" w:cs="Arial"/>
          <w:sz w:val="22"/>
          <w:szCs w:val="22"/>
        </w:rPr>
      </w:pPr>
    </w:p>
    <w:p w:rsidR="0050242D" w:rsidRPr="0045497B" w:rsidRDefault="0050242D" w:rsidP="00575511">
      <w:pPr>
        <w:ind w:firstLine="720"/>
        <w:jc w:val="both"/>
        <w:rPr>
          <w:rFonts w:ascii="Trebuchet MS" w:hAnsi="Trebuchet MS" w:cs="Arial"/>
          <w:sz w:val="22"/>
          <w:szCs w:val="22"/>
        </w:rPr>
      </w:pPr>
      <w:r>
        <w:rPr>
          <w:rFonts w:ascii="Trebuchet MS" w:hAnsi="Trebuchet MS" w:cs="Arial"/>
          <w:sz w:val="22"/>
          <w:szCs w:val="22"/>
        </w:rPr>
        <w:t>Popis kandidata za Š</w:t>
      </w:r>
      <w:r w:rsidRPr="0045497B">
        <w:rPr>
          <w:rFonts w:ascii="Trebuchet MS" w:hAnsi="Trebuchet MS" w:cs="Arial"/>
          <w:sz w:val="22"/>
          <w:szCs w:val="22"/>
        </w:rPr>
        <w:t>ko</w:t>
      </w:r>
      <w:r>
        <w:rPr>
          <w:rFonts w:ascii="Trebuchet MS" w:hAnsi="Trebuchet MS" w:cs="Arial"/>
          <w:sz w:val="22"/>
          <w:szCs w:val="22"/>
        </w:rPr>
        <w:t>lski odbor iz članka 27. ovoga S</w:t>
      </w:r>
      <w:r w:rsidRPr="0045497B">
        <w:rPr>
          <w:rFonts w:ascii="Trebuchet MS" w:hAnsi="Trebuchet MS" w:cs="Arial"/>
          <w:sz w:val="22"/>
          <w:szCs w:val="22"/>
        </w:rPr>
        <w:t>tatuta koji su prihvatili kandidaturu, odnosno istaknuli osobnu kandidaturu, utvrđuje se prema abecednom redu.</w:t>
      </w:r>
    </w:p>
    <w:p w:rsidR="0050242D" w:rsidRPr="0045497B" w:rsidRDefault="0050242D" w:rsidP="00575511">
      <w:pPr>
        <w:jc w:val="both"/>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IZBOR KANDIDATA</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sidRPr="0045497B">
        <w:rPr>
          <w:rFonts w:ascii="Trebuchet MS" w:hAnsi="Trebuchet MS" w:cs="Arial"/>
          <w:sz w:val="22"/>
          <w:szCs w:val="22"/>
        </w:rPr>
        <w:t>Č</w:t>
      </w:r>
      <w:r>
        <w:rPr>
          <w:rFonts w:ascii="Trebuchet MS" w:hAnsi="Trebuchet MS" w:cs="Arial"/>
          <w:sz w:val="22"/>
          <w:szCs w:val="22"/>
        </w:rPr>
        <w:t>lanak 29</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Pr>
          <w:rFonts w:ascii="Trebuchet MS" w:hAnsi="Trebuchet MS" w:cs="Arial"/>
          <w:sz w:val="22"/>
          <w:szCs w:val="22"/>
        </w:rPr>
        <w:t>O kandidatima za članove Školskog odbora članovi N</w:t>
      </w:r>
      <w:r w:rsidRPr="0045497B">
        <w:rPr>
          <w:rFonts w:ascii="Trebuchet MS" w:hAnsi="Trebuchet MS" w:cs="Arial"/>
          <w:sz w:val="22"/>
          <w:szCs w:val="22"/>
        </w:rPr>
        <w:t>astav</w:t>
      </w:r>
      <w:r>
        <w:rPr>
          <w:rFonts w:ascii="Trebuchet MS" w:hAnsi="Trebuchet MS" w:cs="Arial"/>
          <w:sz w:val="22"/>
          <w:szCs w:val="22"/>
        </w:rPr>
        <w:t>ničkog vijeća, odnosno članovi V</w:t>
      </w:r>
      <w:r w:rsidRPr="0045497B">
        <w:rPr>
          <w:rFonts w:ascii="Trebuchet MS" w:hAnsi="Trebuchet MS" w:cs="Arial"/>
          <w:sz w:val="22"/>
          <w:szCs w:val="22"/>
        </w:rPr>
        <w:t>ijeća roditelja glasuju javno ili</w:t>
      </w:r>
      <w:r>
        <w:rPr>
          <w:rFonts w:ascii="Trebuchet MS" w:hAnsi="Trebuchet MS" w:cs="Arial"/>
          <w:sz w:val="22"/>
          <w:szCs w:val="22"/>
        </w:rPr>
        <w:t xml:space="preserve"> tajno prema članku  181</w:t>
      </w:r>
      <w:r w:rsidRPr="00DF47D1">
        <w:rPr>
          <w:rFonts w:ascii="Trebuchet MS" w:hAnsi="Trebuchet MS" w:cs="Arial"/>
          <w:sz w:val="22"/>
          <w:szCs w:val="22"/>
        </w:rPr>
        <w:t>. ovoga</w:t>
      </w:r>
      <w:r>
        <w:rPr>
          <w:rFonts w:ascii="Trebuchet MS" w:hAnsi="Trebuchet MS" w:cs="Arial"/>
          <w:sz w:val="22"/>
          <w:szCs w:val="22"/>
        </w:rPr>
        <w:t xml:space="preserve"> S</w:t>
      </w:r>
      <w:r w:rsidRPr="0045497B">
        <w:rPr>
          <w:rFonts w:ascii="Trebuchet MS" w:hAnsi="Trebuchet MS" w:cs="Arial"/>
          <w:sz w:val="22"/>
          <w:szCs w:val="22"/>
        </w:rPr>
        <w:t>tatuta.</w:t>
      </w:r>
    </w:p>
    <w:p w:rsidR="0050242D" w:rsidRDefault="0050242D" w:rsidP="0050242D">
      <w:pPr>
        <w:ind w:firstLine="720"/>
        <w:jc w:val="right"/>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lastRenderedPageBreak/>
        <w:t>Kod javnog glasovanja za kandidate izabrani su nastavnici ili stručni suradnici koji su prvi dobili, odnosno roditelj koji je prvi dobio v</w:t>
      </w:r>
      <w:r>
        <w:rPr>
          <w:rFonts w:ascii="Trebuchet MS" w:hAnsi="Trebuchet MS" w:cs="Arial"/>
          <w:sz w:val="22"/>
          <w:szCs w:val="22"/>
        </w:rPr>
        <w:t>ećinu glasova nazočnih članova N</w:t>
      </w:r>
      <w:r w:rsidRPr="0045497B">
        <w:rPr>
          <w:rFonts w:ascii="Trebuchet MS" w:hAnsi="Trebuchet MS" w:cs="Arial"/>
          <w:sz w:val="22"/>
          <w:szCs w:val="22"/>
        </w:rPr>
        <w:t xml:space="preserve">astavničkog vijeća, odnosno članova </w:t>
      </w:r>
      <w:r>
        <w:rPr>
          <w:rFonts w:ascii="Trebuchet MS" w:hAnsi="Trebuchet MS" w:cs="Arial"/>
          <w:sz w:val="22"/>
          <w:szCs w:val="22"/>
        </w:rPr>
        <w:t>V</w:t>
      </w:r>
      <w:r w:rsidRPr="0045497B">
        <w:rPr>
          <w:rFonts w:ascii="Trebuchet MS" w:hAnsi="Trebuchet MS" w:cs="Arial"/>
          <w:sz w:val="22"/>
          <w:szCs w:val="22"/>
        </w:rPr>
        <w:t>ijeća roditelja.</w:t>
      </w:r>
    </w:p>
    <w:p w:rsidR="0050242D" w:rsidRPr="0045497B" w:rsidRDefault="0050242D" w:rsidP="0050242D">
      <w:pPr>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 xml:space="preserve">Kod tajnog glasovanja za kandidate izabrani su nastavnici i stručni suradnici koji su  dobili, odnosno roditelj koji je dobio najveći broj </w:t>
      </w:r>
      <w:r>
        <w:rPr>
          <w:rFonts w:ascii="Trebuchet MS" w:hAnsi="Trebuchet MS" w:cs="Arial"/>
          <w:sz w:val="22"/>
          <w:szCs w:val="22"/>
        </w:rPr>
        <w:t>glasova nazočnih članova N</w:t>
      </w:r>
      <w:r w:rsidRPr="0045497B">
        <w:rPr>
          <w:rFonts w:ascii="Trebuchet MS" w:hAnsi="Trebuchet MS" w:cs="Arial"/>
          <w:sz w:val="22"/>
          <w:szCs w:val="22"/>
        </w:rPr>
        <w:t xml:space="preserve">astavničkog vijeća, odnosno  </w:t>
      </w:r>
      <w:r>
        <w:rPr>
          <w:rFonts w:ascii="Trebuchet MS" w:hAnsi="Trebuchet MS" w:cs="Arial"/>
          <w:sz w:val="22"/>
          <w:szCs w:val="22"/>
        </w:rPr>
        <w:t>V</w:t>
      </w:r>
      <w:r w:rsidRPr="0045497B">
        <w:rPr>
          <w:rFonts w:ascii="Trebuchet MS" w:hAnsi="Trebuchet MS" w:cs="Arial"/>
          <w:sz w:val="22"/>
          <w:szCs w:val="22"/>
        </w:rPr>
        <w:t>ijeća roditelja.</w:t>
      </w:r>
    </w:p>
    <w:p w:rsidR="0050242D" w:rsidRPr="0045497B" w:rsidRDefault="0050242D" w:rsidP="0050242D">
      <w:pPr>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Ako d</w:t>
      </w:r>
      <w:r>
        <w:rPr>
          <w:rFonts w:ascii="Trebuchet MS" w:hAnsi="Trebuchet MS" w:cs="Arial"/>
          <w:sz w:val="22"/>
          <w:szCs w:val="22"/>
        </w:rPr>
        <w:t>va ili više kandidata za člana Š</w:t>
      </w:r>
      <w:r w:rsidRPr="0045497B">
        <w:rPr>
          <w:rFonts w:ascii="Trebuchet MS" w:hAnsi="Trebuchet MS" w:cs="Arial"/>
          <w:sz w:val="22"/>
          <w:szCs w:val="22"/>
        </w:rPr>
        <w:t>kolskog odbora dobiju isti najveći broj glasova, glasovanje za te kandidate se ponavlja sve dok jedan od kandidata ne dobije veći broj glasova.</w:t>
      </w:r>
    </w:p>
    <w:p w:rsidR="0050242D" w:rsidRPr="0045497B" w:rsidRDefault="0050242D" w:rsidP="0050242D">
      <w:pPr>
        <w:jc w:val="both"/>
        <w:rPr>
          <w:rFonts w:ascii="Trebuchet MS" w:hAnsi="Trebuchet MS" w:cs="Arial"/>
          <w:sz w:val="22"/>
          <w:szCs w:val="22"/>
        </w:rPr>
      </w:pPr>
    </w:p>
    <w:p w:rsidR="0050242D" w:rsidRPr="0045497B" w:rsidRDefault="0050242D" w:rsidP="0050242D">
      <w:pPr>
        <w:rPr>
          <w:rFonts w:ascii="Trebuchet MS" w:hAnsi="Trebuchet MS" w:cs="Arial"/>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DOSTAVLJANJE POPISA KANDIDATA OSNIVAČU</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30</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Pr>
          <w:rFonts w:ascii="Trebuchet MS" w:hAnsi="Trebuchet MS" w:cs="Arial"/>
          <w:sz w:val="22"/>
          <w:szCs w:val="22"/>
        </w:rPr>
        <w:t>Izvod iz zapisnika sa sjednice N</w:t>
      </w:r>
      <w:r w:rsidRPr="0045497B">
        <w:rPr>
          <w:rFonts w:ascii="Trebuchet MS" w:hAnsi="Trebuchet MS" w:cs="Arial"/>
          <w:sz w:val="22"/>
          <w:szCs w:val="22"/>
        </w:rPr>
        <w:t>astavničk</w:t>
      </w:r>
      <w:r>
        <w:rPr>
          <w:rFonts w:ascii="Trebuchet MS" w:hAnsi="Trebuchet MS" w:cs="Arial"/>
          <w:sz w:val="22"/>
          <w:szCs w:val="22"/>
        </w:rPr>
        <w:t>og vijeća, odnosno sa sjednice V</w:t>
      </w:r>
      <w:r w:rsidRPr="0045497B">
        <w:rPr>
          <w:rFonts w:ascii="Trebuchet MS" w:hAnsi="Trebuchet MS" w:cs="Arial"/>
          <w:sz w:val="22"/>
          <w:szCs w:val="22"/>
        </w:rPr>
        <w:t>ijeća roditelja s iz</w:t>
      </w:r>
      <w:r>
        <w:rPr>
          <w:rFonts w:ascii="Trebuchet MS" w:hAnsi="Trebuchet MS" w:cs="Arial"/>
          <w:sz w:val="22"/>
          <w:szCs w:val="22"/>
        </w:rPr>
        <w:t>abranim kandidatima za članove Š</w:t>
      </w:r>
      <w:r w:rsidRPr="0045497B">
        <w:rPr>
          <w:rFonts w:ascii="Trebuchet MS" w:hAnsi="Trebuchet MS" w:cs="Arial"/>
          <w:sz w:val="22"/>
          <w:szCs w:val="22"/>
        </w:rPr>
        <w:t>kolskog odbora ravnatelj dostavlja osnivaču.</w:t>
      </w:r>
    </w:p>
    <w:p w:rsidR="0050242D" w:rsidRDefault="0050242D" w:rsidP="0050242D">
      <w:pPr>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KONSTITUIRANJE ŠKOLSKOG ODBORA</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31</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N</w:t>
      </w:r>
      <w:r>
        <w:rPr>
          <w:rFonts w:ascii="Trebuchet MS" w:hAnsi="Trebuchet MS" w:cs="Arial"/>
          <w:sz w:val="22"/>
          <w:szCs w:val="22"/>
        </w:rPr>
        <w:t>akon imenovanja većine članova Š</w:t>
      </w:r>
      <w:r w:rsidRPr="0045497B">
        <w:rPr>
          <w:rFonts w:ascii="Trebuchet MS" w:hAnsi="Trebuchet MS" w:cs="Arial"/>
          <w:sz w:val="22"/>
          <w:szCs w:val="22"/>
        </w:rPr>
        <w:t>kolskog odbora u roku do 15 dana saziva se ko</w:t>
      </w:r>
      <w:r>
        <w:rPr>
          <w:rFonts w:ascii="Trebuchet MS" w:hAnsi="Trebuchet MS" w:cs="Arial"/>
          <w:sz w:val="22"/>
          <w:szCs w:val="22"/>
        </w:rPr>
        <w:t>nstituirajuća sjednica Š</w:t>
      </w:r>
      <w:r w:rsidRPr="0045497B">
        <w:rPr>
          <w:rFonts w:ascii="Trebuchet MS" w:hAnsi="Trebuchet MS" w:cs="Arial"/>
          <w:sz w:val="22"/>
          <w:szCs w:val="22"/>
        </w:rPr>
        <w:t>kolskog odbora.</w:t>
      </w:r>
    </w:p>
    <w:p w:rsidR="0050242D" w:rsidRPr="0045497B" w:rsidRDefault="0050242D" w:rsidP="0050242D">
      <w:pPr>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Pr>
          <w:rFonts w:ascii="Trebuchet MS" w:hAnsi="Trebuchet MS" w:cs="Arial"/>
          <w:sz w:val="22"/>
          <w:szCs w:val="22"/>
        </w:rPr>
        <w:t>Konstituirajuću sjednicu Š</w:t>
      </w:r>
      <w:r w:rsidRPr="0045497B">
        <w:rPr>
          <w:rFonts w:ascii="Trebuchet MS" w:hAnsi="Trebuchet MS" w:cs="Arial"/>
          <w:sz w:val="22"/>
          <w:szCs w:val="22"/>
        </w:rPr>
        <w:t>kolskog odbora saziva ravnatelj. Konstituirajuću s</w:t>
      </w:r>
      <w:r>
        <w:rPr>
          <w:rFonts w:ascii="Trebuchet MS" w:hAnsi="Trebuchet MS" w:cs="Arial"/>
          <w:sz w:val="22"/>
          <w:szCs w:val="22"/>
        </w:rPr>
        <w:t>jednicu do izbora predsjednika Š</w:t>
      </w:r>
      <w:r w:rsidRPr="0045497B">
        <w:rPr>
          <w:rFonts w:ascii="Trebuchet MS" w:hAnsi="Trebuchet MS" w:cs="Arial"/>
          <w:sz w:val="22"/>
          <w:szCs w:val="22"/>
        </w:rPr>
        <w:t>kolsk</w:t>
      </w:r>
      <w:r>
        <w:rPr>
          <w:rFonts w:ascii="Trebuchet MS" w:hAnsi="Trebuchet MS" w:cs="Arial"/>
          <w:sz w:val="22"/>
          <w:szCs w:val="22"/>
        </w:rPr>
        <w:t>og odbora vodi najstariji član Š</w:t>
      </w:r>
      <w:r w:rsidRPr="0045497B">
        <w:rPr>
          <w:rFonts w:ascii="Trebuchet MS" w:hAnsi="Trebuchet MS" w:cs="Arial"/>
          <w:sz w:val="22"/>
          <w:szCs w:val="22"/>
        </w:rPr>
        <w:t>kolskog odbora.</w:t>
      </w:r>
    </w:p>
    <w:p w:rsidR="0050242D" w:rsidRPr="0045497B" w:rsidRDefault="0050242D" w:rsidP="0050242D">
      <w:pPr>
        <w:rPr>
          <w:rFonts w:ascii="Trebuchet MS" w:hAnsi="Trebuchet MS" w:cs="Arial"/>
          <w:sz w:val="22"/>
          <w:szCs w:val="22"/>
        </w:rPr>
      </w:pPr>
    </w:p>
    <w:p w:rsidR="009033BE" w:rsidRDefault="009033BE" w:rsidP="0050242D">
      <w:pPr>
        <w:rPr>
          <w:rFonts w:ascii="Trebuchet MS" w:hAnsi="Trebuchet MS" w:cs="Arial"/>
          <w:b/>
          <w:bCs/>
          <w:i/>
          <w:iCs/>
          <w:sz w:val="22"/>
          <w:szCs w:val="22"/>
        </w:rPr>
      </w:pPr>
    </w:p>
    <w:p w:rsidR="009033BE" w:rsidRDefault="009033BE"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DNEVNI RED KONSTITUIRAJUĆE SJEDNICE</w:t>
      </w:r>
    </w:p>
    <w:p w:rsidR="0050242D" w:rsidRDefault="0050242D" w:rsidP="0050242D">
      <w:pPr>
        <w:rPr>
          <w:rFonts w:ascii="Trebuchet MS" w:hAnsi="Trebuchet MS" w:cs="Arial"/>
          <w:sz w:val="22"/>
          <w:szCs w:val="22"/>
        </w:rPr>
      </w:pP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32</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rPr>
          <w:rFonts w:ascii="Trebuchet MS" w:hAnsi="Trebuchet MS" w:cs="Arial"/>
          <w:sz w:val="22"/>
          <w:szCs w:val="22"/>
        </w:rPr>
      </w:pPr>
      <w:r w:rsidRPr="0045497B">
        <w:rPr>
          <w:rFonts w:ascii="Trebuchet MS" w:hAnsi="Trebuchet MS" w:cs="Arial"/>
          <w:sz w:val="22"/>
          <w:szCs w:val="22"/>
        </w:rPr>
        <w:t>Dnevni red konstituirajuće sjednice obvezno sadrži:</w:t>
      </w:r>
    </w:p>
    <w:p w:rsidR="0050242D" w:rsidRPr="0045497B" w:rsidRDefault="0050242D" w:rsidP="0050242D">
      <w:pPr>
        <w:rPr>
          <w:rFonts w:ascii="Trebuchet MS" w:hAnsi="Trebuchet MS" w:cs="Arial"/>
          <w:sz w:val="22"/>
          <w:szCs w:val="22"/>
        </w:rPr>
      </w:pPr>
    </w:p>
    <w:p w:rsidR="0050242D" w:rsidRPr="0045497B" w:rsidRDefault="0050242D" w:rsidP="0050242D">
      <w:pPr>
        <w:rPr>
          <w:rFonts w:ascii="Trebuchet MS" w:hAnsi="Trebuchet MS" w:cs="Arial"/>
          <w:sz w:val="22"/>
          <w:szCs w:val="22"/>
        </w:rPr>
      </w:pPr>
      <w:r w:rsidRPr="0045497B">
        <w:rPr>
          <w:rFonts w:ascii="Trebuchet MS" w:hAnsi="Trebuchet MS" w:cs="Arial"/>
          <w:sz w:val="22"/>
          <w:szCs w:val="22"/>
        </w:rPr>
        <w:t>- izvješće predsjedavatelja s</w:t>
      </w:r>
      <w:r>
        <w:rPr>
          <w:rFonts w:ascii="Trebuchet MS" w:hAnsi="Trebuchet MS" w:cs="Arial"/>
          <w:sz w:val="22"/>
          <w:szCs w:val="22"/>
        </w:rPr>
        <w:t>jednice o imenovanim članovima Š</w:t>
      </w:r>
      <w:r w:rsidRPr="0045497B">
        <w:rPr>
          <w:rFonts w:ascii="Trebuchet MS" w:hAnsi="Trebuchet MS" w:cs="Arial"/>
          <w:sz w:val="22"/>
          <w:szCs w:val="22"/>
        </w:rPr>
        <w:t>kolskog odbora</w:t>
      </w:r>
    </w:p>
    <w:p w:rsidR="0050242D" w:rsidRPr="0045497B" w:rsidRDefault="0050242D" w:rsidP="0050242D">
      <w:pPr>
        <w:rPr>
          <w:rFonts w:ascii="Trebuchet MS" w:hAnsi="Trebuchet MS" w:cs="Arial"/>
          <w:sz w:val="22"/>
          <w:szCs w:val="22"/>
        </w:rPr>
      </w:pPr>
      <w:r w:rsidRPr="0045497B">
        <w:rPr>
          <w:rFonts w:ascii="Trebuchet MS" w:hAnsi="Trebuchet MS" w:cs="Arial"/>
          <w:sz w:val="22"/>
          <w:szCs w:val="22"/>
        </w:rPr>
        <w:t>- verificira</w:t>
      </w:r>
      <w:r>
        <w:rPr>
          <w:rFonts w:ascii="Trebuchet MS" w:hAnsi="Trebuchet MS" w:cs="Arial"/>
          <w:sz w:val="22"/>
          <w:szCs w:val="22"/>
        </w:rPr>
        <w:t>nje mandata imenovanih članova Š</w:t>
      </w:r>
      <w:r w:rsidRPr="0045497B">
        <w:rPr>
          <w:rFonts w:ascii="Trebuchet MS" w:hAnsi="Trebuchet MS" w:cs="Arial"/>
          <w:sz w:val="22"/>
          <w:szCs w:val="22"/>
        </w:rPr>
        <w:t xml:space="preserve">kolskog odbora </w:t>
      </w:r>
    </w:p>
    <w:p w:rsidR="0050242D" w:rsidRDefault="0050242D" w:rsidP="0050242D">
      <w:pPr>
        <w:rPr>
          <w:rFonts w:ascii="Trebuchet MS" w:hAnsi="Trebuchet MS" w:cs="Arial"/>
          <w:sz w:val="22"/>
          <w:szCs w:val="22"/>
        </w:rPr>
      </w:pPr>
      <w:r w:rsidRPr="0045497B">
        <w:rPr>
          <w:rFonts w:ascii="Trebuchet MS" w:hAnsi="Trebuchet MS" w:cs="Arial"/>
          <w:sz w:val="22"/>
          <w:szCs w:val="22"/>
        </w:rPr>
        <w:t xml:space="preserve">- izbor predsjednika i zamjenika predsjednika </w:t>
      </w:r>
      <w:r>
        <w:rPr>
          <w:rFonts w:ascii="Trebuchet MS" w:hAnsi="Trebuchet MS" w:cs="Arial"/>
          <w:sz w:val="22"/>
          <w:szCs w:val="22"/>
        </w:rPr>
        <w:t>Š</w:t>
      </w:r>
      <w:r w:rsidRPr="0045497B">
        <w:rPr>
          <w:rFonts w:ascii="Trebuchet MS" w:hAnsi="Trebuchet MS" w:cs="Arial"/>
          <w:sz w:val="22"/>
          <w:szCs w:val="22"/>
        </w:rPr>
        <w:t>kolskog odbora.</w:t>
      </w:r>
    </w:p>
    <w:p w:rsidR="0050242D" w:rsidRDefault="0050242D" w:rsidP="0050242D">
      <w:pPr>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p>
    <w:p w:rsidR="0050242D" w:rsidRPr="009105D6" w:rsidRDefault="0050242D" w:rsidP="0050242D">
      <w:pPr>
        <w:rPr>
          <w:rFonts w:ascii="Trebuchet MS" w:hAnsi="Trebuchet MS" w:cs="Arial"/>
          <w:sz w:val="22"/>
          <w:szCs w:val="22"/>
        </w:rPr>
      </w:pPr>
      <w:r w:rsidRPr="0045497B">
        <w:rPr>
          <w:rFonts w:ascii="Trebuchet MS" w:hAnsi="Trebuchet MS" w:cs="Arial"/>
          <w:b/>
          <w:bCs/>
          <w:i/>
          <w:iCs/>
          <w:sz w:val="22"/>
          <w:szCs w:val="22"/>
        </w:rPr>
        <w:t>VERIFIKACIJA MANDATA</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33</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Verifikac</w:t>
      </w:r>
      <w:r>
        <w:rPr>
          <w:rFonts w:ascii="Trebuchet MS" w:hAnsi="Trebuchet MS" w:cs="Arial"/>
          <w:sz w:val="22"/>
          <w:szCs w:val="22"/>
        </w:rPr>
        <w:t>iju mandata imenovanih članova Š</w:t>
      </w:r>
      <w:r w:rsidRPr="0045497B">
        <w:rPr>
          <w:rFonts w:ascii="Trebuchet MS" w:hAnsi="Trebuchet MS" w:cs="Arial"/>
          <w:sz w:val="22"/>
          <w:szCs w:val="22"/>
        </w:rPr>
        <w:t>kolskog odbora obavlja predsjedavatelj sjednice provjerom identiteta pojedinog člana s podatcima iz akta o imenovanju.</w:t>
      </w:r>
    </w:p>
    <w:p w:rsidR="0050242D" w:rsidRPr="0045497B" w:rsidRDefault="0050242D" w:rsidP="0050242D">
      <w:pPr>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Pr>
          <w:rFonts w:ascii="Trebuchet MS" w:hAnsi="Trebuchet MS" w:cs="Arial"/>
          <w:sz w:val="22"/>
          <w:szCs w:val="22"/>
        </w:rPr>
        <w:t>Članovima Š</w:t>
      </w:r>
      <w:r w:rsidRPr="0045497B">
        <w:rPr>
          <w:rFonts w:ascii="Trebuchet MS" w:hAnsi="Trebuchet MS" w:cs="Arial"/>
          <w:sz w:val="22"/>
          <w:szCs w:val="22"/>
        </w:rPr>
        <w:t>kolskog odbora mand</w:t>
      </w:r>
      <w:r>
        <w:rPr>
          <w:rFonts w:ascii="Trebuchet MS" w:hAnsi="Trebuchet MS" w:cs="Arial"/>
          <w:sz w:val="22"/>
          <w:szCs w:val="22"/>
        </w:rPr>
        <w:t>at teče od dana konstituiranja Š</w:t>
      </w:r>
      <w:r w:rsidRPr="0045497B">
        <w:rPr>
          <w:rFonts w:ascii="Trebuchet MS" w:hAnsi="Trebuchet MS" w:cs="Arial"/>
          <w:sz w:val="22"/>
          <w:szCs w:val="22"/>
        </w:rPr>
        <w:t>kolskog odbora.</w:t>
      </w:r>
    </w:p>
    <w:p w:rsidR="0050242D" w:rsidRDefault="0050242D" w:rsidP="0050242D">
      <w:pPr>
        <w:rPr>
          <w:rFonts w:ascii="Trebuchet MS" w:hAnsi="Trebuchet MS" w:cs="Arial"/>
          <w:sz w:val="22"/>
          <w:szCs w:val="22"/>
        </w:rPr>
      </w:pPr>
    </w:p>
    <w:p w:rsidR="0050242D" w:rsidRDefault="0050242D" w:rsidP="00CF6235">
      <w:pPr>
        <w:pStyle w:val="Odlomakpopisa"/>
        <w:ind w:left="1440"/>
        <w:rPr>
          <w:rFonts w:ascii="Trebuchet MS" w:hAnsi="Trebuchet MS" w:cs="Arial"/>
          <w:sz w:val="22"/>
          <w:szCs w:val="22"/>
        </w:rPr>
      </w:pPr>
      <w:r>
        <w:rPr>
          <w:rFonts w:ascii="Trebuchet MS" w:hAnsi="Trebuchet MS" w:cs="Arial"/>
          <w:sz w:val="22"/>
          <w:szCs w:val="22"/>
        </w:rPr>
        <w:t xml:space="preserve">                                               </w:t>
      </w:r>
    </w:p>
    <w:p w:rsidR="009033BE" w:rsidRDefault="009033BE" w:rsidP="0050242D">
      <w:pPr>
        <w:rPr>
          <w:rFonts w:ascii="Trebuchet MS" w:hAnsi="Trebuchet MS" w:cs="Arial"/>
          <w:b/>
          <w:bCs/>
          <w:i/>
          <w:iCs/>
          <w:sz w:val="22"/>
          <w:szCs w:val="22"/>
        </w:rPr>
      </w:pPr>
    </w:p>
    <w:p w:rsidR="009033BE" w:rsidRDefault="009033BE"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lastRenderedPageBreak/>
        <w:t>IZBOR PREDSJEDNIKA I ZAMJENIKA PREDSJEDNIKA</w:t>
      </w:r>
    </w:p>
    <w:p w:rsidR="0050242D" w:rsidRDefault="0050242D" w:rsidP="0050242D">
      <w:pPr>
        <w:rPr>
          <w:rFonts w:ascii="Trebuchet MS" w:hAnsi="Trebuchet MS" w:cs="Arial"/>
          <w:sz w:val="22"/>
          <w:szCs w:val="22"/>
        </w:rPr>
      </w:pP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34</w:t>
      </w:r>
      <w:r w:rsidRPr="0045497B">
        <w:rPr>
          <w:rFonts w:ascii="Trebuchet MS" w:hAnsi="Trebuchet MS" w:cs="Arial"/>
          <w:sz w:val="22"/>
          <w:szCs w:val="22"/>
        </w:rPr>
        <w:t>.</w:t>
      </w:r>
    </w:p>
    <w:p w:rsidR="0050242D" w:rsidRPr="0045497B" w:rsidRDefault="0050242D" w:rsidP="0050242D">
      <w:pPr>
        <w:ind w:left="3600" w:firstLine="720"/>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Za predsje</w:t>
      </w:r>
      <w:r>
        <w:rPr>
          <w:rFonts w:ascii="Trebuchet MS" w:hAnsi="Trebuchet MS" w:cs="Arial"/>
          <w:sz w:val="22"/>
          <w:szCs w:val="22"/>
        </w:rPr>
        <w:t>dnika i zamjenika predsjednika Š</w:t>
      </w:r>
      <w:r w:rsidRPr="0045497B">
        <w:rPr>
          <w:rFonts w:ascii="Trebuchet MS" w:hAnsi="Trebuchet MS" w:cs="Arial"/>
          <w:sz w:val="22"/>
          <w:szCs w:val="22"/>
        </w:rPr>
        <w:t>kolskog odbor</w:t>
      </w:r>
      <w:r>
        <w:rPr>
          <w:rFonts w:ascii="Trebuchet MS" w:hAnsi="Trebuchet MS" w:cs="Arial"/>
          <w:sz w:val="22"/>
          <w:szCs w:val="22"/>
        </w:rPr>
        <w:t>a može biti izabran svaki član Š</w:t>
      </w:r>
      <w:r w:rsidRPr="0045497B">
        <w:rPr>
          <w:rFonts w:ascii="Trebuchet MS" w:hAnsi="Trebuchet MS" w:cs="Arial"/>
          <w:sz w:val="22"/>
          <w:szCs w:val="22"/>
        </w:rPr>
        <w:t>kolskog odbora prema osobnoj ili prihvaćenoj kandidaturi.</w:t>
      </w:r>
    </w:p>
    <w:p w:rsidR="0050242D" w:rsidRPr="0045497B" w:rsidRDefault="0050242D" w:rsidP="0050242D">
      <w:pPr>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Preds</w:t>
      </w:r>
      <w:r>
        <w:rPr>
          <w:rFonts w:ascii="Trebuchet MS" w:hAnsi="Trebuchet MS" w:cs="Arial"/>
          <w:sz w:val="22"/>
          <w:szCs w:val="22"/>
        </w:rPr>
        <w:t>jednik i zamjenik predsjednika Š</w:t>
      </w:r>
      <w:r w:rsidRPr="0045497B">
        <w:rPr>
          <w:rFonts w:ascii="Trebuchet MS" w:hAnsi="Trebuchet MS" w:cs="Arial"/>
          <w:sz w:val="22"/>
          <w:szCs w:val="22"/>
        </w:rPr>
        <w:t>kolskog odbora biraju se na četiri godine.</w:t>
      </w:r>
    </w:p>
    <w:p w:rsidR="0050242D" w:rsidRPr="0045497B" w:rsidRDefault="0050242D" w:rsidP="0050242D">
      <w:pPr>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O kandidatima za predsjednika i zamjenika predsj</w:t>
      </w:r>
      <w:r>
        <w:rPr>
          <w:rFonts w:ascii="Trebuchet MS" w:hAnsi="Trebuchet MS" w:cs="Arial"/>
          <w:sz w:val="22"/>
          <w:szCs w:val="22"/>
        </w:rPr>
        <w:t>ednika Školskog odbora članovi Š</w:t>
      </w:r>
      <w:r w:rsidRPr="0045497B">
        <w:rPr>
          <w:rFonts w:ascii="Trebuchet MS" w:hAnsi="Trebuchet MS" w:cs="Arial"/>
          <w:sz w:val="22"/>
          <w:szCs w:val="22"/>
        </w:rPr>
        <w:t xml:space="preserve">kolskog odbora glasuju javno dizanjem ruke. </w:t>
      </w:r>
    </w:p>
    <w:p w:rsidR="0050242D" w:rsidRPr="0045497B" w:rsidRDefault="0050242D" w:rsidP="0050242D">
      <w:pPr>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Nakon izbora p</w:t>
      </w:r>
      <w:r>
        <w:rPr>
          <w:rFonts w:ascii="Trebuchet MS" w:hAnsi="Trebuchet MS" w:cs="Arial"/>
          <w:sz w:val="22"/>
          <w:szCs w:val="22"/>
        </w:rPr>
        <w:t>redsjednika Š</w:t>
      </w:r>
      <w:r w:rsidRPr="0045497B">
        <w:rPr>
          <w:rFonts w:ascii="Trebuchet MS" w:hAnsi="Trebuchet MS" w:cs="Arial"/>
          <w:sz w:val="22"/>
          <w:szCs w:val="22"/>
        </w:rPr>
        <w:t>kolskog odbora preds</w:t>
      </w:r>
      <w:r>
        <w:rPr>
          <w:rFonts w:ascii="Trebuchet MS" w:hAnsi="Trebuchet MS" w:cs="Arial"/>
          <w:sz w:val="22"/>
          <w:szCs w:val="22"/>
        </w:rPr>
        <w:t>jedavatelj sjednice iz članka 31</w:t>
      </w:r>
      <w:r w:rsidRPr="0045497B">
        <w:rPr>
          <w:rFonts w:ascii="Trebuchet MS" w:hAnsi="Trebuchet MS" w:cs="Arial"/>
          <w:sz w:val="22"/>
          <w:szCs w:val="22"/>
        </w:rPr>
        <w:t>. stavka 2. predaje preds</w:t>
      </w:r>
      <w:r>
        <w:rPr>
          <w:rFonts w:ascii="Trebuchet MS" w:hAnsi="Trebuchet MS" w:cs="Arial"/>
          <w:sz w:val="22"/>
          <w:szCs w:val="22"/>
        </w:rPr>
        <w:t>jedniku dalje vođenje sjednice Š</w:t>
      </w:r>
      <w:r w:rsidRPr="0045497B">
        <w:rPr>
          <w:rFonts w:ascii="Trebuchet MS" w:hAnsi="Trebuchet MS" w:cs="Arial"/>
          <w:sz w:val="22"/>
          <w:szCs w:val="22"/>
        </w:rPr>
        <w:t>kolskog odbora.</w:t>
      </w:r>
    </w:p>
    <w:p w:rsidR="0050242D" w:rsidRPr="0045497B" w:rsidRDefault="0050242D" w:rsidP="0050242D">
      <w:pPr>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Pr>
          <w:rFonts w:ascii="Trebuchet MS" w:hAnsi="Trebuchet MS" w:cs="Arial"/>
          <w:sz w:val="22"/>
          <w:szCs w:val="22"/>
        </w:rPr>
        <w:t>O konstituiranju Š</w:t>
      </w:r>
      <w:r w:rsidRPr="0045497B">
        <w:rPr>
          <w:rFonts w:ascii="Trebuchet MS" w:hAnsi="Trebuchet MS" w:cs="Arial"/>
          <w:sz w:val="22"/>
          <w:szCs w:val="22"/>
        </w:rPr>
        <w:t>kolskog odbora ravnatelj je dužan izvijestiti osnivača najkasnije u roku do tri dana od dana konstituiranja.</w:t>
      </w:r>
    </w:p>
    <w:p w:rsidR="0050242D" w:rsidRDefault="0050242D" w:rsidP="0050242D">
      <w:pPr>
        <w:rPr>
          <w:rFonts w:ascii="Trebuchet MS" w:hAnsi="Trebuchet MS" w:cs="Arial"/>
          <w:bCs/>
          <w:iCs/>
          <w:sz w:val="22"/>
          <w:szCs w:val="22"/>
        </w:rPr>
      </w:pPr>
    </w:p>
    <w:p w:rsidR="0050242D" w:rsidRPr="00E9149B" w:rsidRDefault="0050242D" w:rsidP="0050242D">
      <w:pPr>
        <w:rPr>
          <w:rFonts w:ascii="Trebuchet MS" w:hAnsi="Trebuchet MS" w:cs="Arial"/>
          <w:bCs/>
          <w:iCs/>
          <w:sz w:val="22"/>
          <w:szCs w:val="22"/>
        </w:rPr>
      </w:pPr>
      <w:r>
        <w:rPr>
          <w:rFonts w:ascii="Trebuchet MS" w:hAnsi="Trebuchet MS" w:cs="Arial"/>
          <w:bCs/>
          <w:iCs/>
          <w:sz w:val="22"/>
          <w:szCs w:val="22"/>
        </w:rPr>
        <w:tab/>
      </w: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RAZRJEŠENJE ČLANOVA</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35</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rPr>
          <w:rFonts w:ascii="Trebuchet MS" w:hAnsi="Trebuchet MS" w:cs="Arial"/>
          <w:sz w:val="22"/>
          <w:szCs w:val="22"/>
        </w:rPr>
      </w:pPr>
      <w:r>
        <w:rPr>
          <w:rFonts w:ascii="Trebuchet MS" w:hAnsi="Trebuchet MS" w:cs="Arial"/>
          <w:sz w:val="22"/>
          <w:szCs w:val="22"/>
        </w:rPr>
        <w:t>Član Š</w:t>
      </w:r>
      <w:r w:rsidRPr="0045497B">
        <w:rPr>
          <w:rFonts w:ascii="Trebuchet MS" w:hAnsi="Trebuchet MS" w:cs="Arial"/>
          <w:sz w:val="22"/>
          <w:szCs w:val="22"/>
        </w:rPr>
        <w:t>kolskog o</w:t>
      </w:r>
      <w:r>
        <w:rPr>
          <w:rFonts w:ascii="Trebuchet MS" w:hAnsi="Trebuchet MS" w:cs="Arial"/>
          <w:sz w:val="22"/>
          <w:szCs w:val="22"/>
        </w:rPr>
        <w:t>dbora razrješava se članstva u Š</w:t>
      </w:r>
      <w:r w:rsidRPr="0045497B">
        <w:rPr>
          <w:rFonts w:ascii="Trebuchet MS" w:hAnsi="Trebuchet MS" w:cs="Arial"/>
          <w:sz w:val="22"/>
          <w:szCs w:val="22"/>
        </w:rPr>
        <w:t>kolskom odboru:</w:t>
      </w:r>
    </w:p>
    <w:p w:rsidR="0050242D" w:rsidRPr="0045497B" w:rsidRDefault="0050242D" w:rsidP="0050242D">
      <w:pPr>
        <w:rPr>
          <w:rFonts w:ascii="Trebuchet MS" w:hAnsi="Trebuchet MS" w:cs="Arial"/>
          <w:sz w:val="22"/>
          <w:szCs w:val="22"/>
        </w:rPr>
      </w:pPr>
    </w:p>
    <w:p w:rsidR="0050242D" w:rsidRPr="0045497B" w:rsidRDefault="0050242D" w:rsidP="0050242D">
      <w:pPr>
        <w:ind w:firstLine="720"/>
        <w:rPr>
          <w:rFonts w:ascii="Trebuchet MS" w:hAnsi="Trebuchet MS" w:cs="Arial"/>
          <w:sz w:val="22"/>
          <w:szCs w:val="22"/>
        </w:rPr>
      </w:pPr>
      <w:r w:rsidRPr="0045497B">
        <w:rPr>
          <w:rFonts w:ascii="Trebuchet MS" w:hAnsi="Trebuchet MS" w:cs="Arial"/>
          <w:sz w:val="22"/>
          <w:szCs w:val="22"/>
        </w:rPr>
        <w:t>- kada to sam zatraži</w:t>
      </w:r>
    </w:p>
    <w:p w:rsidR="0050242D" w:rsidRPr="0045497B" w:rsidRDefault="0050242D" w:rsidP="0050242D">
      <w:pPr>
        <w:ind w:firstLine="720"/>
        <w:rPr>
          <w:rFonts w:ascii="Trebuchet MS" w:hAnsi="Trebuchet MS" w:cs="Arial"/>
          <w:sz w:val="22"/>
          <w:szCs w:val="22"/>
        </w:rPr>
      </w:pPr>
      <w:r w:rsidRPr="0045497B">
        <w:rPr>
          <w:rFonts w:ascii="Trebuchet MS" w:hAnsi="Trebuchet MS" w:cs="Arial"/>
          <w:sz w:val="22"/>
          <w:szCs w:val="22"/>
        </w:rPr>
        <w:t>- kada njegovo razrješenje zatraži</w:t>
      </w:r>
      <w:r>
        <w:rPr>
          <w:rFonts w:ascii="Trebuchet MS" w:hAnsi="Trebuchet MS" w:cs="Arial"/>
          <w:sz w:val="22"/>
          <w:szCs w:val="22"/>
        </w:rPr>
        <w:t xml:space="preserve"> tijelo koje ga je imenovalo u Š</w:t>
      </w:r>
      <w:r w:rsidRPr="0045497B">
        <w:rPr>
          <w:rFonts w:ascii="Trebuchet MS" w:hAnsi="Trebuchet MS" w:cs="Arial"/>
          <w:sz w:val="22"/>
          <w:szCs w:val="22"/>
        </w:rPr>
        <w:t>kolski odbor</w:t>
      </w:r>
    </w:p>
    <w:p w:rsidR="0050242D" w:rsidRPr="0045497B" w:rsidRDefault="0050242D" w:rsidP="0050242D">
      <w:pPr>
        <w:ind w:left="720"/>
        <w:rPr>
          <w:rFonts w:ascii="Trebuchet MS" w:hAnsi="Trebuchet MS" w:cs="Arial"/>
          <w:sz w:val="22"/>
          <w:szCs w:val="22"/>
        </w:rPr>
      </w:pPr>
      <w:r w:rsidRPr="0045497B">
        <w:rPr>
          <w:rFonts w:ascii="Trebuchet MS" w:hAnsi="Trebuchet MS" w:cs="Arial"/>
          <w:sz w:val="22"/>
          <w:szCs w:val="22"/>
        </w:rPr>
        <w:t xml:space="preserve">- </w:t>
      </w:r>
      <w:r>
        <w:rPr>
          <w:rFonts w:ascii="Trebuchet MS" w:hAnsi="Trebuchet MS" w:cs="Arial"/>
          <w:sz w:val="22"/>
          <w:szCs w:val="22"/>
        </w:rPr>
        <w:t>kada Š</w:t>
      </w:r>
      <w:r w:rsidRPr="0045497B">
        <w:rPr>
          <w:rFonts w:ascii="Trebuchet MS" w:hAnsi="Trebuchet MS" w:cs="Arial"/>
          <w:sz w:val="22"/>
          <w:szCs w:val="22"/>
        </w:rPr>
        <w:t xml:space="preserve">kolski odbor utvrdi da član ne ispunjava obveze utvrđene zakonom, osnivačkim </w:t>
      </w:r>
    </w:p>
    <w:p w:rsidR="0050242D" w:rsidRPr="0045497B" w:rsidRDefault="0050242D" w:rsidP="0050242D">
      <w:pPr>
        <w:ind w:left="720"/>
        <w:rPr>
          <w:rFonts w:ascii="Trebuchet MS" w:hAnsi="Trebuchet MS" w:cs="Arial"/>
          <w:sz w:val="22"/>
          <w:szCs w:val="22"/>
        </w:rPr>
      </w:pPr>
      <w:r w:rsidRPr="0045497B">
        <w:rPr>
          <w:rFonts w:ascii="Trebuchet MS" w:hAnsi="Trebuchet MS" w:cs="Arial"/>
          <w:sz w:val="22"/>
          <w:szCs w:val="22"/>
        </w:rPr>
        <w:t xml:space="preserve">  </w:t>
      </w:r>
      <w:r>
        <w:rPr>
          <w:rFonts w:ascii="Trebuchet MS" w:hAnsi="Trebuchet MS" w:cs="Arial"/>
          <w:sz w:val="22"/>
          <w:szCs w:val="22"/>
        </w:rPr>
        <w:t>aktom ili ovim S</w:t>
      </w:r>
      <w:r w:rsidRPr="0045497B">
        <w:rPr>
          <w:rFonts w:ascii="Trebuchet MS" w:hAnsi="Trebuchet MS" w:cs="Arial"/>
          <w:sz w:val="22"/>
          <w:szCs w:val="22"/>
        </w:rPr>
        <w:t>tatutom</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 kada to zatraži prosvjetni inspektor</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 kada  je lišen prava na roditeljsku skrb</w:t>
      </w:r>
    </w:p>
    <w:p w:rsidR="0050242D" w:rsidRDefault="0050242D" w:rsidP="0050242D">
      <w:pPr>
        <w:ind w:left="720"/>
        <w:jc w:val="both"/>
        <w:rPr>
          <w:rFonts w:ascii="Trebuchet MS" w:hAnsi="Trebuchet MS" w:cs="Arial"/>
          <w:sz w:val="22"/>
          <w:szCs w:val="22"/>
        </w:rPr>
      </w:pPr>
      <w:r w:rsidRPr="0045497B">
        <w:rPr>
          <w:rFonts w:ascii="Trebuchet MS" w:hAnsi="Trebuchet MS" w:cs="Arial"/>
          <w:sz w:val="22"/>
          <w:szCs w:val="22"/>
        </w:rPr>
        <w:t xml:space="preserve">- kada mu je izrečena zaštitna mjera ili kada je prekršajno kažnjen prema Zakonu o </w:t>
      </w:r>
    </w:p>
    <w:p w:rsidR="0050242D" w:rsidRPr="0045497B" w:rsidRDefault="0050242D" w:rsidP="0050242D">
      <w:pPr>
        <w:ind w:left="720"/>
        <w:jc w:val="both"/>
        <w:rPr>
          <w:rFonts w:ascii="Trebuchet MS" w:hAnsi="Trebuchet MS" w:cs="Arial"/>
          <w:sz w:val="22"/>
          <w:szCs w:val="22"/>
        </w:rPr>
      </w:pPr>
      <w:r>
        <w:rPr>
          <w:rFonts w:ascii="Trebuchet MS" w:hAnsi="Trebuchet MS" w:cs="Arial"/>
          <w:sz w:val="22"/>
          <w:szCs w:val="22"/>
        </w:rPr>
        <w:t xml:space="preserve">  </w:t>
      </w:r>
      <w:r w:rsidRPr="0045497B">
        <w:rPr>
          <w:rFonts w:ascii="Trebuchet MS" w:hAnsi="Trebuchet MS" w:cs="Arial"/>
          <w:sz w:val="22"/>
          <w:szCs w:val="22"/>
        </w:rPr>
        <w:t xml:space="preserve">zaštiti </w:t>
      </w:r>
      <w:r>
        <w:rPr>
          <w:rFonts w:ascii="Trebuchet MS" w:hAnsi="Trebuchet MS" w:cs="Arial"/>
          <w:sz w:val="22"/>
          <w:szCs w:val="22"/>
        </w:rPr>
        <w:t xml:space="preserve"> </w:t>
      </w:r>
      <w:r w:rsidRPr="0045497B">
        <w:rPr>
          <w:rFonts w:ascii="Trebuchet MS" w:hAnsi="Trebuchet MS" w:cs="Arial"/>
          <w:sz w:val="22"/>
          <w:szCs w:val="22"/>
        </w:rPr>
        <w:t>od nasilja u obitelji</w:t>
      </w:r>
    </w:p>
    <w:p w:rsidR="0050242D" w:rsidRDefault="0050242D" w:rsidP="0050242D">
      <w:pPr>
        <w:ind w:left="720"/>
        <w:jc w:val="both"/>
        <w:rPr>
          <w:rFonts w:ascii="Trebuchet MS" w:hAnsi="Trebuchet MS" w:cs="Arial"/>
          <w:sz w:val="22"/>
          <w:szCs w:val="22"/>
        </w:rPr>
      </w:pPr>
      <w:r w:rsidRPr="0045497B">
        <w:rPr>
          <w:rFonts w:ascii="Trebuchet MS" w:hAnsi="Trebuchet MS" w:cs="Arial"/>
          <w:sz w:val="22"/>
          <w:szCs w:val="22"/>
        </w:rPr>
        <w:t xml:space="preserve">- kada bude pravomoćno osuđen ili kada protiv njega bude pokrenut kazneni postupak </w:t>
      </w:r>
    </w:p>
    <w:p w:rsidR="0050242D" w:rsidRDefault="0050242D" w:rsidP="0050242D">
      <w:pPr>
        <w:ind w:left="720"/>
        <w:jc w:val="both"/>
        <w:rPr>
          <w:rFonts w:ascii="Trebuchet MS" w:hAnsi="Trebuchet MS" w:cs="Arial"/>
          <w:sz w:val="22"/>
          <w:szCs w:val="22"/>
        </w:rPr>
      </w:pPr>
      <w:r>
        <w:rPr>
          <w:rFonts w:ascii="Trebuchet MS" w:hAnsi="Trebuchet MS" w:cs="Arial"/>
          <w:sz w:val="22"/>
          <w:szCs w:val="22"/>
        </w:rPr>
        <w:t xml:space="preserve">  </w:t>
      </w:r>
      <w:r w:rsidRPr="0045497B">
        <w:rPr>
          <w:rFonts w:ascii="Trebuchet MS" w:hAnsi="Trebuchet MS" w:cs="Arial"/>
          <w:sz w:val="22"/>
          <w:szCs w:val="22"/>
        </w:rPr>
        <w:t>zbog osnovane</w:t>
      </w:r>
      <w:r>
        <w:rPr>
          <w:rFonts w:ascii="Trebuchet MS" w:hAnsi="Trebuchet MS" w:cs="Arial"/>
          <w:sz w:val="22"/>
          <w:szCs w:val="22"/>
        </w:rPr>
        <w:t xml:space="preserve">  </w:t>
      </w:r>
      <w:r w:rsidRPr="0045497B">
        <w:rPr>
          <w:rFonts w:ascii="Trebuchet MS" w:hAnsi="Trebuchet MS" w:cs="Arial"/>
          <w:sz w:val="22"/>
          <w:szCs w:val="22"/>
        </w:rPr>
        <w:t xml:space="preserve"> sumnje </w:t>
      </w:r>
      <w:r>
        <w:rPr>
          <w:rFonts w:ascii="Trebuchet MS" w:hAnsi="Trebuchet MS" w:cs="Arial"/>
          <w:sz w:val="22"/>
          <w:szCs w:val="22"/>
        </w:rPr>
        <w:t xml:space="preserve">  </w:t>
      </w:r>
      <w:r w:rsidRPr="0045497B">
        <w:rPr>
          <w:rFonts w:ascii="Trebuchet MS" w:hAnsi="Trebuchet MS" w:cs="Arial"/>
          <w:sz w:val="22"/>
          <w:szCs w:val="22"/>
        </w:rPr>
        <w:t xml:space="preserve">o </w:t>
      </w:r>
      <w:r>
        <w:rPr>
          <w:rFonts w:ascii="Trebuchet MS" w:hAnsi="Trebuchet MS" w:cs="Arial"/>
          <w:sz w:val="22"/>
          <w:szCs w:val="22"/>
        </w:rPr>
        <w:t xml:space="preserve">  </w:t>
      </w:r>
      <w:r w:rsidRPr="0045497B">
        <w:rPr>
          <w:rFonts w:ascii="Trebuchet MS" w:hAnsi="Trebuchet MS" w:cs="Arial"/>
          <w:sz w:val="22"/>
          <w:szCs w:val="22"/>
        </w:rPr>
        <w:t>počinjenju</w:t>
      </w:r>
      <w:r>
        <w:rPr>
          <w:rFonts w:ascii="Trebuchet MS" w:hAnsi="Trebuchet MS" w:cs="Arial"/>
          <w:sz w:val="22"/>
          <w:szCs w:val="22"/>
        </w:rPr>
        <w:t xml:space="preserve"> </w:t>
      </w:r>
      <w:r w:rsidRPr="0045497B">
        <w:rPr>
          <w:rFonts w:ascii="Trebuchet MS" w:hAnsi="Trebuchet MS" w:cs="Arial"/>
          <w:sz w:val="22"/>
          <w:szCs w:val="22"/>
        </w:rPr>
        <w:t xml:space="preserve"> </w:t>
      </w:r>
      <w:r>
        <w:rPr>
          <w:rFonts w:ascii="Trebuchet MS" w:hAnsi="Trebuchet MS" w:cs="Arial"/>
          <w:sz w:val="22"/>
          <w:szCs w:val="22"/>
        </w:rPr>
        <w:t xml:space="preserve"> </w:t>
      </w:r>
      <w:r w:rsidRPr="0045497B">
        <w:rPr>
          <w:rFonts w:ascii="Trebuchet MS" w:hAnsi="Trebuchet MS" w:cs="Arial"/>
          <w:sz w:val="22"/>
          <w:szCs w:val="22"/>
        </w:rPr>
        <w:t xml:space="preserve">kaznenog </w:t>
      </w:r>
      <w:r>
        <w:rPr>
          <w:rFonts w:ascii="Trebuchet MS" w:hAnsi="Trebuchet MS" w:cs="Arial"/>
          <w:sz w:val="22"/>
          <w:szCs w:val="22"/>
        </w:rPr>
        <w:t xml:space="preserve"> </w:t>
      </w:r>
      <w:r w:rsidRPr="0045497B">
        <w:rPr>
          <w:rFonts w:ascii="Trebuchet MS" w:hAnsi="Trebuchet MS" w:cs="Arial"/>
          <w:sz w:val="22"/>
          <w:szCs w:val="22"/>
        </w:rPr>
        <w:t xml:space="preserve">djela </w:t>
      </w:r>
      <w:r>
        <w:rPr>
          <w:rFonts w:ascii="Trebuchet MS" w:hAnsi="Trebuchet MS" w:cs="Arial"/>
          <w:sz w:val="22"/>
          <w:szCs w:val="22"/>
        </w:rPr>
        <w:t xml:space="preserve"> </w:t>
      </w:r>
      <w:r w:rsidRPr="0045497B">
        <w:rPr>
          <w:rFonts w:ascii="Trebuchet MS" w:hAnsi="Trebuchet MS" w:cs="Arial"/>
          <w:sz w:val="22"/>
          <w:szCs w:val="22"/>
        </w:rPr>
        <w:t>iz</w:t>
      </w:r>
      <w:r>
        <w:rPr>
          <w:rFonts w:ascii="Trebuchet MS" w:hAnsi="Trebuchet MS" w:cs="Arial"/>
          <w:sz w:val="22"/>
          <w:szCs w:val="22"/>
        </w:rPr>
        <w:t xml:space="preserve"> </w:t>
      </w:r>
      <w:r w:rsidRPr="0045497B">
        <w:rPr>
          <w:rFonts w:ascii="Trebuchet MS" w:hAnsi="Trebuchet MS" w:cs="Arial"/>
          <w:sz w:val="22"/>
          <w:szCs w:val="22"/>
        </w:rPr>
        <w:t xml:space="preserve"> članka</w:t>
      </w:r>
      <w:r>
        <w:rPr>
          <w:rFonts w:ascii="Trebuchet MS" w:hAnsi="Trebuchet MS" w:cs="Arial"/>
          <w:sz w:val="22"/>
          <w:szCs w:val="22"/>
        </w:rPr>
        <w:t xml:space="preserve"> </w:t>
      </w:r>
      <w:r w:rsidRPr="0045497B">
        <w:rPr>
          <w:rFonts w:ascii="Trebuchet MS" w:hAnsi="Trebuchet MS" w:cs="Arial"/>
          <w:sz w:val="22"/>
          <w:szCs w:val="22"/>
        </w:rPr>
        <w:t xml:space="preserve"> 106.</w:t>
      </w:r>
      <w:r>
        <w:rPr>
          <w:rFonts w:ascii="Trebuchet MS" w:hAnsi="Trebuchet MS" w:cs="Arial"/>
          <w:sz w:val="22"/>
          <w:szCs w:val="22"/>
        </w:rPr>
        <w:t xml:space="preserve"> </w:t>
      </w:r>
      <w:r w:rsidRPr="0045497B">
        <w:rPr>
          <w:rFonts w:ascii="Trebuchet MS" w:hAnsi="Trebuchet MS" w:cs="Arial"/>
          <w:sz w:val="22"/>
          <w:szCs w:val="22"/>
        </w:rPr>
        <w:t xml:space="preserve"> Zakona</w:t>
      </w:r>
      <w:r>
        <w:rPr>
          <w:rFonts w:ascii="Trebuchet MS" w:hAnsi="Trebuchet MS" w:cs="Arial"/>
          <w:sz w:val="22"/>
          <w:szCs w:val="22"/>
        </w:rPr>
        <w:t xml:space="preserve"> </w:t>
      </w:r>
      <w:r w:rsidRPr="0045497B">
        <w:rPr>
          <w:rFonts w:ascii="Trebuchet MS" w:hAnsi="Trebuchet MS" w:cs="Arial"/>
          <w:sz w:val="22"/>
          <w:szCs w:val="22"/>
        </w:rPr>
        <w:t xml:space="preserve"> o </w:t>
      </w:r>
      <w:r>
        <w:rPr>
          <w:rFonts w:ascii="Trebuchet MS" w:hAnsi="Trebuchet MS" w:cs="Arial"/>
          <w:sz w:val="22"/>
          <w:szCs w:val="22"/>
        </w:rPr>
        <w:t xml:space="preserve"> </w:t>
      </w:r>
    </w:p>
    <w:p w:rsidR="0050242D" w:rsidRDefault="0050242D" w:rsidP="0050242D">
      <w:pPr>
        <w:ind w:left="720"/>
        <w:jc w:val="both"/>
        <w:rPr>
          <w:rFonts w:ascii="Trebuchet MS" w:hAnsi="Trebuchet MS" w:cs="Arial"/>
          <w:sz w:val="22"/>
          <w:szCs w:val="22"/>
        </w:rPr>
      </w:pPr>
      <w:r>
        <w:rPr>
          <w:rFonts w:ascii="Trebuchet MS" w:hAnsi="Trebuchet MS" w:cs="Arial"/>
          <w:sz w:val="22"/>
          <w:szCs w:val="22"/>
        </w:rPr>
        <w:t xml:space="preserve">  </w:t>
      </w:r>
      <w:r w:rsidRPr="0045497B">
        <w:rPr>
          <w:rFonts w:ascii="Trebuchet MS" w:hAnsi="Trebuchet MS" w:cs="Arial"/>
          <w:sz w:val="22"/>
          <w:szCs w:val="22"/>
        </w:rPr>
        <w:t xml:space="preserve">odgoju </w:t>
      </w:r>
      <w:r>
        <w:rPr>
          <w:rFonts w:ascii="Trebuchet MS" w:hAnsi="Trebuchet MS" w:cs="Arial"/>
          <w:sz w:val="22"/>
          <w:szCs w:val="22"/>
        </w:rPr>
        <w:t xml:space="preserve"> </w:t>
      </w:r>
      <w:r w:rsidRPr="0045497B">
        <w:rPr>
          <w:rFonts w:ascii="Trebuchet MS" w:hAnsi="Trebuchet MS" w:cs="Arial"/>
          <w:sz w:val="22"/>
          <w:szCs w:val="22"/>
        </w:rPr>
        <w:t xml:space="preserve">i  </w:t>
      </w:r>
      <w:r>
        <w:rPr>
          <w:rFonts w:ascii="Trebuchet MS" w:hAnsi="Trebuchet MS" w:cs="Arial"/>
          <w:sz w:val="22"/>
          <w:szCs w:val="22"/>
        </w:rPr>
        <w:t xml:space="preserve">obrazovanju  </w:t>
      </w:r>
      <w:r w:rsidRPr="0045497B">
        <w:rPr>
          <w:rFonts w:ascii="Trebuchet MS" w:hAnsi="Trebuchet MS" w:cs="Arial"/>
          <w:sz w:val="22"/>
          <w:szCs w:val="22"/>
        </w:rPr>
        <w:t xml:space="preserve">u </w:t>
      </w:r>
      <w:r>
        <w:rPr>
          <w:rFonts w:ascii="Trebuchet MS" w:hAnsi="Trebuchet MS" w:cs="Arial"/>
          <w:sz w:val="22"/>
          <w:szCs w:val="22"/>
        </w:rPr>
        <w:t xml:space="preserve"> </w:t>
      </w:r>
      <w:r w:rsidRPr="0045497B">
        <w:rPr>
          <w:rFonts w:ascii="Trebuchet MS" w:hAnsi="Trebuchet MS" w:cs="Arial"/>
          <w:sz w:val="22"/>
          <w:szCs w:val="22"/>
        </w:rPr>
        <w:t xml:space="preserve">osnovnoj </w:t>
      </w:r>
      <w:r>
        <w:rPr>
          <w:rFonts w:ascii="Trebuchet MS" w:hAnsi="Trebuchet MS" w:cs="Arial"/>
          <w:sz w:val="22"/>
          <w:szCs w:val="22"/>
        </w:rPr>
        <w:t xml:space="preserve"> </w:t>
      </w:r>
      <w:r w:rsidRPr="0045497B">
        <w:rPr>
          <w:rFonts w:ascii="Trebuchet MS" w:hAnsi="Trebuchet MS" w:cs="Arial"/>
          <w:sz w:val="22"/>
          <w:szCs w:val="22"/>
        </w:rPr>
        <w:t xml:space="preserve">i </w:t>
      </w:r>
      <w:r>
        <w:rPr>
          <w:rFonts w:ascii="Trebuchet MS" w:hAnsi="Trebuchet MS" w:cs="Arial"/>
          <w:sz w:val="22"/>
          <w:szCs w:val="22"/>
        </w:rPr>
        <w:t xml:space="preserve"> </w:t>
      </w:r>
      <w:r w:rsidRPr="0045497B">
        <w:rPr>
          <w:rFonts w:ascii="Trebuchet MS" w:hAnsi="Trebuchet MS" w:cs="Arial"/>
          <w:sz w:val="22"/>
          <w:szCs w:val="22"/>
        </w:rPr>
        <w:t xml:space="preserve">srednjoj </w:t>
      </w:r>
      <w:r>
        <w:rPr>
          <w:rFonts w:ascii="Trebuchet MS" w:hAnsi="Trebuchet MS" w:cs="Arial"/>
          <w:sz w:val="22"/>
          <w:szCs w:val="22"/>
        </w:rPr>
        <w:t xml:space="preserve"> školi</w:t>
      </w:r>
    </w:p>
    <w:p w:rsidR="0050242D" w:rsidRDefault="0050242D" w:rsidP="0050242D">
      <w:pPr>
        <w:jc w:val="both"/>
        <w:rPr>
          <w:rFonts w:ascii="Trebuchet MS" w:hAnsi="Trebuchet MS" w:cs="Arial"/>
          <w:sz w:val="22"/>
          <w:szCs w:val="22"/>
        </w:rPr>
      </w:pPr>
      <w:r>
        <w:rPr>
          <w:rFonts w:ascii="Trebuchet MS" w:hAnsi="Trebuchet MS" w:cs="Arial"/>
          <w:sz w:val="22"/>
          <w:szCs w:val="22"/>
        </w:rPr>
        <w:t xml:space="preserve"> </w:t>
      </w:r>
      <w:r>
        <w:rPr>
          <w:rFonts w:ascii="Trebuchet MS" w:hAnsi="Trebuchet MS" w:cs="Arial"/>
          <w:sz w:val="22"/>
          <w:szCs w:val="22"/>
        </w:rPr>
        <w:tab/>
        <w:t xml:space="preserve">- mandat članu Školskog odbora iz redova roditelja prestaje najkasnije u roku od 60 dana </w:t>
      </w:r>
    </w:p>
    <w:p w:rsidR="0050242D" w:rsidRDefault="0050242D" w:rsidP="0050242D">
      <w:pPr>
        <w:jc w:val="both"/>
        <w:rPr>
          <w:rFonts w:ascii="Trebuchet MS" w:hAnsi="Trebuchet MS" w:cs="Arial"/>
          <w:sz w:val="22"/>
          <w:szCs w:val="22"/>
        </w:rPr>
      </w:pPr>
      <w:r>
        <w:rPr>
          <w:rFonts w:ascii="Trebuchet MS" w:hAnsi="Trebuchet MS" w:cs="Arial"/>
          <w:sz w:val="22"/>
          <w:szCs w:val="22"/>
        </w:rPr>
        <w:t xml:space="preserve">           od dana kada je prestalo školovanje učenika u Školi.</w:t>
      </w:r>
    </w:p>
    <w:p w:rsidR="0050242D" w:rsidRPr="0045497B" w:rsidRDefault="0050242D" w:rsidP="0050242D">
      <w:pPr>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Pr>
          <w:rFonts w:ascii="Trebuchet MS" w:hAnsi="Trebuchet MS" w:cs="Arial"/>
          <w:sz w:val="22"/>
          <w:szCs w:val="22"/>
        </w:rPr>
        <w:t>O razrješenju člana Š</w:t>
      </w:r>
      <w:r w:rsidRPr="0045497B">
        <w:rPr>
          <w:rFonts w:ascii="Trebuchet MS" w:hAnsi="Trebuchet MS" w:cs="Arial"/>
          <w:sz w:val="22"/>
          <w:szCs w:val="22"/>
        </w:rPr>
        <w:t xml:space="preserve">kolskog odbora </w:t>
      </w:r>
      <w:r>
        <w:rPr>
          <w:rFonts w:ascii="Trebuchet MS" w:hAnsi="Trebuchet MS" w:cs="Arial"/>
          <w:sz w:val="22"/>
          <w:szCs w:val="22"/>
        </w:rPr>
        <w:t>iz članka 25. stavka 3. ovoga S</w:t>
      </w:r>
      <w:r w:rsidRPr="0045497B">
        <w:rPr>
          <w:rFonts w:ascii="Trebuchet MS" w:hAnsi="Trebuchet MS" w:cs="Arial"/>
          <w:sz w:val="22"/>
          <w:szCs w:val="22"/>
        </w:rPr>
        <w:t xml:space="preserve">tatuta odlučuje </w:t>
      </w:r>
      <w:r>
        <w:rPr>
          <w:rFonts w:ascii="Trebuchet MS" w:hAnsi="Trebuchet MS" w:cs="Arial"/>
          <w:sz w:val="22"/>
          <w:szCs w:val="22"/>
        </w:rPr>
        <w:t>osnivač, a o razrješenju člana Š</w:t>
      </w:r>
      <w:r w:rsidRPr="0045497B">
        <w:rPr>
          <w:rFonts w:ascii="Trebuchet MS" w:hAnsi="Trebuchet MS" w:cs="Arial"/>
          <w:sz w:val="22"/>
          <w:szCs w:val="22"/>
        </w:rPr>
        <w:t>kolskog odbora</w:t>
      </w:r>
      <w:r>
        <w:rPr>
          <w:rFonts w:ascii="Trebuchet MS" w:hAnsi="Trebuchet MS" w:cs="Arial"/>
          <w:sz w:val="22"/>
          <w:szCs w:val="22"/>
        </w:rPr>
        <w:t xml:space="preserve"> iz članka 25. stavka 4. ovoga Statuta odlučuje R</w:t>
      </w:r>
      <w:r w:rsidRPr="0045497B">
        <w:rPr>
          <w:rFonts w:ascii="Trebuchet MS" w:hAnsi="Trebuchet MS" w:cs="Arial"/>
          <w:sz w:val="22"/>
          <w:szCs w:val="22"/>
        </w:rPr>
        <w:t>adničko vijeće odnosno radnici Škole.</w:t>
      </w:r>
    </w:p>
    <w:p w:rsidR="0050242D" w:rsidRDefault="0050242D" w:rsidP="0050242D">
      <w:pPr>
        <w:rPr>
          <w:rFonts w:ascii="Trebuchet MS" w:hAnsi="Trebuchet MS" w:cs="Arial"/>
          <w:sz w:val="22"/>
          <w:szCs w:val="22"/>
        </w:rPr>
      </w:pPr>
    </w:p>
    <w:p w:rsidR="0050242D" w:rsidRPr="00973A0E" w:rsidRDefault="0050242D" w:rsidP="0050242D">
      <w:pPr>
        <w:rPr>
          <w:rFonts w:ascii="Trebuchet MS" w:hAnsi="Trebuchet MS" w:cs="Arial"/>
          <w:sz w:val="22"/>
          <w:szCs w:val="22"/>
        </w:rPr>
      </w:pPr>
    </w:p>
    <w:p w:rsidR="0050242D" w:rsidRPr="009033BE"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RADNA TIJELA</w:t>
      </w: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36</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b/>
          <w:bCs/>
          <w:sz w:val="22"/>
          <w:szCs w:val="22"/>
        </w:rPr>
      </w:pPr>
      <w:r w:rsidRPr="0045497B">
        <w:rPr>
          <w:rFonts w:ascii="Trebuchet MS" w:hAnsi="Trebuchet MS" w:cs="Arial"/>
          <w:sz w:val="22"/>
          <w:szCs w:val="22"/>
        </w:rPr>
        <w:t>Školski odbor može osnivati povjerenstva ili radne skupine za proučavanje pitanja, pripremanje prijedloga akata ili obavljanje drugih poslova važnih za Školu.</w:t>
      </w:r>
    </w:p>
    <w:p w:rsidR="0050242D" w:rsidRDefault="0050242D" w:rsidP="0050242D">
      <w:pPr>
        <w:jc w:val="right"/>
        <w:rPr>
          <w:rFonts w:ascii="Trebuchet MS" w:hAnsi="Trebuchet MS" w:cs="Arial"/>
          <w:sz w:val="22"/>
          <w:szCs w:val="22"/>
        </w:rPr>
      </w:pPr>
    </w:p>
    <w:p w:rsidR="0050242D" w:rsidRPr="0045497B" w:rsidRDefault="0050242D" w:rsidP="0050242D">
      <w:pPr>
        <w:jc w:val="right"/>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Članovi  povjerenstava i radnih skupina imenuju se na vrijeme  koje je potrebno da se obavi  određena zadaća.</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xml:space="preserve">      </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 xml:space="preserve">Školski  odbor  može  u  svako  doba  opozvati  povjerenstvo  ili  radnu  skupinu, odnosno </w:t>
      </w:r>
    </w:p>
    <w:p w:rsidR="0050242D" w:rsidRDefault="0050242D" w:rsidP="009033BE">
      <w:pPr>
        <w:jc w:val="both"/>
        <w:rPr>
          <w:rFonts w:ascii="Trebuchet MS" w:hAnsi="Trebuchet MS" w:cs="Arial"/>
          <w:sz w:val="22"/>
          <w:szCs w:val="22"/>
        </w:rPr>
      </w:pPr>
      <w:r w:rsidRPr="0045497B">
        <w:rPr>
          <w:rFonts w:ascii="Trebuchet MS" w:hAnsi="Trebuchet MS" w:cs="Arial"/>
          <w:sz w:val="22"/>
          <w:szCs w:val="22"/>
        </w:rPr>
        <w:t>pojedinog člana.</w:t>
      </w: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lastRenderedPageBreak/>
        <w:t>SASTAV RADNIH TIJELA</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37</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Za članove povjerenstava i radnih skupina imenuju se radnici Škole uz njihovu prethodnu suglasnost ako rad u povjerenstvu nije radnikova ugovorna radna obveza.</w:t>
      </w:r>
    </w:p>
    <w:p w:rsidR="0050242D" w:rsidRPr="0045497B" w:rsidRDefault="0050242D" w:rsidP="0050242D">
      <w:pPr>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Iznimno kada je propisano da određeno povjerenstvo ili  radna skupina mora imati sastav koji se ne može osigurati od radnika Škole ili kada je to</w:t>
      </w:r>
      <w:r>
        <w:rPr>
          <w:rFonts w:ascii="Trebuchet MS" w:hAnsi="Trebuchet MS" w:cs="Arial"/>
          <w:sz w:val="22"/>
          <w:szCs w:val="22"/>
        </w:rPr>
        <w:t xml:space="preserve"> prema naravi zadaće potrebno, Š</w:t>
      </w:r>
      <w:r w:rsidRPr="0045497B">
        <w:rPr>
          <w:rFonts w:ascii="Trebuchet MS" w:hAnsi="Trebuchet MS" w:cs="Arial"/>
          <w:sz w:val="22"/>
          <w:szCs w:val="22"/>
        </w:rPr>
        <w:t>kolski odbor može za članove povjerenstva ili radne skupine imenovati i osobe izvan Škole uz njihovu suglasnost.</w:t>
      </w:r>
    </w:p>
    <w:p w:rsidR="0050242D" w:rsidRPr="0045497B" w:rsidRDefault="0050242D" w:rsidP="0050242D">
      <w:pPr>
        <w:rPr>
          <w:rFonts w:ascii="Trebuchet MS" w:hAnsi="Trebuchet MS" w:cs="Arial"/>
          <w:sz w:val="22"/>
          <w:szCs w:val="22"/>
        </w:rPr>
      </w:pPr>
    </w:p>
    <w:p w:rsidR="0050242D" w:rsidRDefault="0050242D" w:rsidP="0050242D">
      <w:pPr>
        <w:rPr>
          <w:rFonts w:ascii="Trebuchet MS" w:hAnsi="Trebuchet MS" w:cs="Arial"/>
          <w:sz w:val="22"/>
          <w:szCs w:val="22"/>
        </w:rPr>
      </w:pPr>
    </w:p>
    <w:p w:rsidR="0050242D" w:rsidRDefault="0050242D" w:rsidP="0050242D">
      <w:pPr>
        <w:rPr>
          <w:rFonts w:ascii="Trebuchet MS" w:hAnsi="Trebuchet MS" w:cs="Arial"/>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OVLASTI</w:t>
      </w:r>
      <w:r>
        <w:rPr>
          <w:rFonts w:ascii="Trebuchet MS" w:hAnsi="Trebuchet MS" w:cs="Arial"/>
          <w:b/>
          <w:bCs/>
          <w:i/>
          <w:iCs/>
          <w:sz w:val="22"/>
          <w:szCs w:val="22"/>
        </w:rPr>
        <w:t xml:space="preserve"> </w:t>
      </w:r>
      <w:r w:rsidRPr="0045497B">
        <w:rPr>
          <w:rFonts w:ascii="Trebuchet MS" w:hAnsi="Trebuchet MS" w:cs="Arial"/>
          <w:b/>
          <w:bCs/>
          <w:i/>
          <w:iCs/>
          <w:sz w:val="22"/>
          <w:szCs w:val="22"/>
        </w:rPr>
        <w:t xml:space="preserve"> ŠKOLSKOG</w:t>
      </w:r>
      <w:r>
        <w:rPr>
          <w:rFonts w:ascii="Trebuchet MS" w:hAnsi="Trebuchet MS" w:cs="Arial"/>
          <w:b/>
          <w:bCs/>
          <w:i/>
          <w:iCs/>
          <w:sz w:val="22"/>
          <w:szCs w:val="22"/>
        </w:rPr>
        <w:t xml:space="preserve"> </w:t>
      </w:r>
      <w:r w:rsidRPr="0045497B">
        <w:rPr>
          <w:rFonts w:ascii="Trebuchet MS" w:hAnsi="Trebuchet MS" w:cs="Arial"/>
          <w:b/>
          <w:bCs/>
          <w:i/>
          <w:iCs/>
          <w:sz w:val="22"/>
          <w:szCs w:val="22"/>
        </w:rPr>
        <w:t xml:space="preserve"> ODBORA</w:t>
      </w:r>
    </w:p>
    <w:p w:rsidR="0050242D" w:rsidRPr="0045497B" w:rsidRDefault="0050242D" w:rsidP="0050242D">
      <w:pPr>
        <w:rPr>
          <w:rFonts w:ascii="Trebuchet MS" w:hAnsi="Trebuchet MS" w:cs="Arial"/>
          <w:sz w:val="22"/>
          <w:szCs w:val="22"/>
        </w:rPr>
      </w:pPr>
    </w:p>
    <w:p w:rsidR="0050242D" w:rsidRPr="0045497B" w:rsidRDefault="0050242D" w:rsidP="0050242D">
      <w:pPr>
        <w:ind w:left="3600" w:firstLine="720"/>
        <w:rPr>
          <w:rFonts w:ascii="Trebuchet MS" w:hAnsi="Trebuchet MS" w:cs="Arial"/>
          <w:sz w:val="22"/>
          <w:szCs w:val="22"/>
        </w:rPr>
      </w:pPr>
      <w:r>
        <w:rPr>
          <w:rFonts w:ascii="Trebuchet MS" w:hAnsi="Trebuchet MS" w:cs="Arial"/>
          <w:sz w:val="22"/>
          <w:szCs w:val="22"/>
        </w:rPr>
        <w:t>Članak 38</w:t>
      </w:r>
      <w:r w:rsidRPr="0045497B">
        <w:rPr>
          <w:rFonts w:ascii="Trebuchet MS" w:hAnsi="Trebuchet MS" w:cs="Arial"/>
          <w:sz w:val="22"/>
          <w:szCs w:val="22"/>
        </w:rPr>
        <w:t>.</w:t>
      </w:r>
    </w:p>
    <w:p w:rsidR="0050242D" w:rsidRDefault="0050242D" w:rsidP="0050242D">
      <w:pPr>
        <w:ind w:firstLine="720"/>
        <w:rPr>
          <w:rFonts w:ascii="Trebuchet MS" w:hAnsi="Trebuchet MS" w:cs="Arial"/>
          <w:sz w:val="22"/>
          <w:szCs w:val="22"/>
        </w:rPr>
      </w:pPr>
      <w:r w:rsidRPr="0045497B">
        <w:rPr>
          <w:rFonts w:ascii="Trebuchet MS" w:hAnsi="Trebuchet MS" w:cs="Arial"/>
          <w:sz w:val="22"/>
          <w:szCs w:val="22"/>
        </w:rPr>
        <w:t>Školski odbor:</w:t>
      </w:r>
    </w:p>
    <w:p w:rsidR="0050242D" w:rsidRPr="0045497B" w:rsidRDefault="0050242D" w:rsidP="0050242D">
      <w:pPr>
        <w:ind w:firstLine="720"/>
        <w:rPr>
          <w:rFonts w:ascii="Trebuchet MS" w:hAnsi="Trebuchet MS" w:cs="Arial"/>
          <w:sz w:val="22"/>
          <w:szCs w:val="22"/>
        </w:rPr>
      </w:pPr>
    </w:p>
    <w:p w:rsidR="0050242D" w:rsidRDefault="0050242D" w:rsidP="0050242D">
      <w:pPr>
        <w:rPr>
          <w:rFonts w:ascii="Trebuchet MS" w:hAnsi="Trebuchet MS" w:cs="Arial"/>
          <w:sz w:val="22"/>
          <w:szCs w:val="22"/>
        </w:rPr>
      </w:pPr>
      <w:r>
        <w:rPr>
          <w:rFonts w:ascii="Trebuchet MS" w:hAnsi="Trebuchet MS" w:cs="Arial"/>
          <w:sz w:val="22"/>
          <w:szCs w:val="22"/>
        </w:rPr>
        <w:t>- imenuje ravnatelja Škole uz prethodnu suglasnost  ministra</w:t>
      </w:r>
    </w:p>
    <w:p w:rsidR="0050242D" w:rsidRDefault="0050242D" w:rsidP="0050242D">
      <w:pPr>
        <w:rPr>
          <w:rFonts w:ascii="Trebuchet MS" w:hAnsi="Trebuchet MS" w:cs="Arial"/>
          <w:sz w:val="22"/>
          <w:szCs w:val="22"/>
        </w:rPr>
      </w:pPr>
      <w:r>
        <w:rPr>
          <w:rFonts w:ascii="Trebuchet MS" w:hAnsi="Trebuchet MS" w:cs="Arial"/>
          <w:sz w:val="22"/>
          <w:szCs w:val="22"/>
        </w:rPr>
        <w:t xml:space="preserve">- razrješuje ravnatelja Škole sukladno zakonskim odredbama i odredbama ovoga Statuta, te </w:t>
      </w:r>
    </w:p>
    <w:p w:rsidR="0050242D" w:rsidRDefault="0050242D" w:rsidP="0050242D">
      <w:pPr>
        <w:rPr>
          <w:rFonts w:ascii="Trebuchet MS" w:hAnsi="Trebuchet MS" w:cs="Arial"/>
          <w:sz w:val="22"/>
          <w:szCs w:val="22"/>
        </w:rPr>
      </w:pPr>
      <w:r>
        <w:rPr>
          <w:rFonts w:ascii="Trebuchet MS" w:hAnsi="Trebuchet MS" w:cs="Arial"/>
          <w:sz w:val="22"/>
          <w:szCs w:val="22"/>
        </w:rPr>
        <w:t xml:space="preserve">  imenuje vršitelja dužnosti ravnatelja</w:t>
      </w:r>
    </w:p>
    <w:p w:rsidR="00BF6F00" w:rsidRDefault="00BF6F00" w:rsidP="0050242D">
      <w:pPr>
        <w:rPr>
          <w:rFonts w:ascii="Trebuchet MS" w:hAnsi="Trebuchet MS" w:cs="Arial"/>
          <w:sz w:val="22"/>
          <w:szCs w:val="22"/>
        </w:rPr>
      </w:pPr>
      <w:r>
        <w:rPr>
          <w:rFonts w:ascii="Trebuchet MS" w:hAnsi="Trebuchet MS" w:cs="Arial"/>
          <w:sz w:val="22"/>
          <w:szCs w:val="22"/>
        </w:rPr>
        <w:t xml:space="preserve">- određuje zamjenika ravnatelja u slučaju privremene spriječenosti ravnatelja u skladu sa </w:t>
      </w:r>
    </w:p>
    <w:p w:rsidR="00BF6F00" w:rsidRPr="0045497B" w:rsidRDefault="00BF6F00" w:rsidP="0050242D">
      <w:pPr>
        <w:rPr>
          <w:rFonts w:ascii="Trebuchet MS" w:hAnsi="Trebuchet MS" w:cs="Arial"/>
          <w:sz w:val="22"/>
          <w:szCs w:val="22"/>
        </w:rPr>
      </w:pPr>
      <w:r>
        <w:rPr>
          <w:rFonts w:ascii="Trebuchet MS" w:hAnsi="Trebuchet MS" w:cs="Arial"/>
          <w:sz w:val="22"/>
          <w:szCs w:val="22"/>
        </w:rPr>
        <w:t xml:space="preserve">   zakonom i ovim Statutom</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donosi opće akte Škole</w:t>
      </w:r>
    </w:p>
    <w:p w:rsidR="0050242D" w:rsidRPr="0045497B" w:rsidRDefault="0050242D" w:rsidP="0050242D">
      <w:pPr>
        <w:jc w:val="both"/>
        <w:rPr>
          <w:rFonts w:ascii="Trebuchet MS" w:hAnsi="Trebuchet MS" w:cs="Arial"/>
          <w:sz w:val="22"/>
          <w:szCs w:val="22"/>
        </w:rPr>
      </w:pPr>
      <w:r>
        <w:rPr>
          <w:rFonts w:ascii="Trebuchet MS" w:hAnsi="Trebuchet MS" w:cs="Arial"/>
          <w:sz w:val="22"/>
          <w:szCs w:val="22"/>
        </w:rPr>
        <w:t>- donosi G</w:t>
      </w:r>
      <w:r w:rsidRPr="0045497B">
        <w:rPr>
          <w:rFonts w:ascii="Trebuchet MS" w:hAnsi="Trebuchet MS" w:cs="Arial"/>
          <w:sz w:val="22"/>
          <w:szCs w:val="22"/>
        </w:rPr>
        <w:t>odišnji plan i program rada i nadzire njegovo izvršavanje</w:t>
      </w:r>
    </w:p>
    <w:p w:rsidR="0050242D" w:rsidRPr="0045497B" w:rsidRDefault="0050242D" w:rsidP="0050242D">
      <w:pPr>
        <w:jc w:val="both"/>
        <w:rPr>
          <w:rFonts w:ascii="Trebuchet MS" w:hAnsi="Trebuchet MS" w:cs="Arial"/>
          <w:sz w:val="22"/>
          <w:szCs w:val="22"/>
        </w:rPr>
      </w:pPr>
      <w:r>
        <w:rPr>
          <w:rFonts w:ascii="Trebuchet MS" w:hAnsi="Trebuchet MS" w:cs="Arial"/>
          <w:sz w:val="22"/>
          <w:szCs w:val="22"/>
        </w:rPr>
        <w:t>- donosi Š</w:t>
      </w:r>
      <w:r w:rsidRPr="0045497B">
        <w:rPr>
          <w:rFonts w:ascii="Trebuchet MS" w:hAnsi="Trebuchet MS" w:cs="Arial"/>
          <w:sz w:val="22"/>
          <w:szCs w:val="22"/>
        </w:rPr>
        <w:t xml:space="preserve">kolski </w:t>
      </w:r>
      <w:r w:rsidR="00BF6F00">
        <w:rPr>
          <w:rFonts w:ascii="Trebuchet MS" w:hAnsi="Trebuchet MS" w:cs="Arial"/>
          <w:sz w:val="22"/>
          <w:szCs w:val="22"/>
        </w:rPr>
        <w:t xml:space="preserve">strukovni </w:t>
      </w:r>
      <w:r w:rsidRPr="0045497B">
        <w:rPr>
          <w:rFonts w:ascii="Trebuchet MS" w:hAnsi="Trebuchet MS" w:cs="Arial"/>
          <w:sz w:val="22"/>
          <w:szCs w:val="22"/>
        </w:rPr>
        <w:t>kurikulum</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daje osnivaču i ravnatelju prijedloge i mišljenja o pitanjima važnim za rad i sigurnost u Školi</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odlučuje uz prethodnu suglasnost osnivača o promjeni djelatnosti Škole</w:t>
      </w:r>
    </w:p>
    <w:p w:rsidR="0050242D" w:rsidRDefault="0050242D" w:rsidP="0050242D">
      <w:pPr>
        <w:jc w:val="both"/>
        <w:rPr>
          <w:rFonts w:ascii="Trebuchet MS" w:hAnsi="Trebuchet MS" w:cs="Arial"/>
          <w:sz w:val="22"/>
          <w:szCs w:val="22"/>
        </w:rPr>
      </w:pPr>
      <w:r w:rsidRPr="0045497B">
        <w:rPr>
          <w:rFonts w:ascii="Trebuchet MS" w:hAnsi="Trebuchet MS" w:cs="Arial"/>
          <w:sz w:val="22"/>
          <w:szCs w:val="22"/>
        </w:rPr>
        <w:t xml:space="preserve">- daje ravnatelju prethodnu suglasnost u svezi sa zasnivanjem i prestankom radnog odnosa u  </w:t>
      </w:r>
    </w:p>
    <w:p w:rsidR="0050242D" w:rsidRPr="0045497B" w:rsidRDefault="0050242D" w:rsidP="0050242D">
      <w:pPr>
        <w:jc w:val="both"/>
        <w:rPr>
          <w:rFonts w:ascii="Trebuchet MS" w:hAnsi="Trebuchet MS" w:cs="Arial"/>
          <w:sz w:val="22"/>
          <w:szCs w:val="22"/>
        </w:rPr>
      </w:pPr>
      <w:r>
        <w:rPr>
          <w:rFonts w:ascii="Trebuchet MS" w:hAnsi="Trebuchet MS" w:cs="Arial"/>
          <w:sz w:val="22"/>
          <w:szCs w:val="22"/>
        </w:rPr>
        <w:t xml:space="preserve">  </w:t>
      </w:r>
      <w:r w:rsidRPr="0045497B">
        <w:rPr>
          <w:rFonts w:ascii="Trebuchet MS" w:hAnsi="Trebuchet MS" w:cs="Arial"/>
          <w:sz w:val="22"/>
          <w:szCs w:val="22"/>
        </w:rPr>
        <w:t>Školi</w:t>
      </w:r>
    </w:p>
    <w:p w:rsidR="0050242D" w:rsidRPr="0045497B" w:rsidRDefault="0050242D" w:rsidP="0050242D">
      <w:pPr>
        <w:rPr>
          <w:rFonts w:ascii="Trebuchet MS" w:hAnsi="Trebuchet MS" w:cs="Arial"/>
          <w:sz w:val="22"/>
          <w:szCs w:val="22"/>
        </w:rPr>
      </w:pPr>
      <w:r w:rsidRPr="0045497B">
        <w:rPr>
          <w:rFonts w:ascii="Trebuchet MS" w:hAnsi="Trebuchet MS" w:cs="Arial"/>
          <w:sz w:val="22"/>
          <w:szCs w:val="22"/>
        </w:rPr>
        <w:t>- odlučuje o upućivanju radnika na prosudbu radne sposobnosti</w:t>
      </w:r>
    </w:p>
    <w:p w:rsidR="0050242D" w:rsidRPr="0045497B" w:rsidRDefault="0050242D" w:rsidP="0050242D">
      <w:pPr>
        <w:rPr>
          <w:rFonts w:ascii="Trebuchet MS" w:hAnsi="Trebuchet MS" w:cs="Arial"/>
          <w:sz w:val="22"/>
          <w:szCs w:val="22"/>
        </w:rPr>
      </w:pPr>
      <w:r w:rsidRPr="0045497B">
        <w:rPr>
          <w:rFonts w:ascii="Trebuchet MS" w:hAnsi="Trebuchet MS" w:cs="Arial"/>
          <w:sz w:val="22"/>
          <w:szCs w:val="22"/>
        </w:rPr>
        <w:t>- odlučuje o zahtjevima radnika za zaštitu prava iz radnog odnosa</w:t>
      </w:r>
    </w:p>
    <w:p w:rsidR="0050242D" w:rsidRDefault="0050242D" w:rsidP="0050242D">
      <w:pPr>
        <w:rPr>
          <w:rFonts w:ascii="Trebuchet MS" w:hAnsi="Trebuchet MS" w:cs="Arial"/>
          <w:sz w:val="22"/>
          <w:szCs w:val="22"/>
        </w:rPr>
      </w:pPr>
      <w:r w:rsidRPr="0045497B">
        <w:rPr>
          <w:rFonts w:ascii="Trebuchet MS" w:hAnsi="Trebuchet MS" w:cs="Arial"/>
          <w:sz w:val="22"/>
          <w:szCs w:val="22"/>
        </w:rPr>
        <w:t xml:space="preserve">- odlučuje o žalbama protiv rješenja školskih tijela donesenih na osnovi javnih ovlasti, osim kada </w:t>
      </w:r>
      <w:r>
        <w:rPr>
          <w:rFonts w:ascii="Trebuchet MS" w:hAnsi="Trebuchet MS" w:cs="Arial"/>
          <w:sz w:val="22"/>
          <w:szCs w:val="22"/>
        </w:rPr>
        <w:t xml:space="preserve"> </w:t>
      </w:r>
    </w:p>
    <w:p w:rsidR="0050242D" w:rsidRPr="0045497B" w:rsidRDefault="0050242D" w:rsidP="0050242D">
      <w:pPr>
        <w:rPr>
          <w:rFonts w:ascii="Trebuchet MS" w:hAnsi="Trebuchet MS" w:cs="Arial"/>
          <w:sz w:val="22"/>
          <w:szCs w:val="22"/>
        </w:rPr>
      </w:pPr>
      <w:r>
        <w:rPr>
          <w:rFonts w:ascii="Trebuchet MS" w:hAnsi="Trebuchet MS" w:cs="Arial"/>
          <w:sz w:val="22"/>
          <w:szCs w:val="22"/>
        </w:rPr>
        <w:t xml:space="preserve">   </w:t>
      </w:r>
      <w:r w:rsidRPr="0045497B">
        <w:rPr>
          <w:rFonts w:ascii="Trebuchet MS" w:hAnsi="Trebuchet MS" w:cs="Arial"/>
          <w:sz w:val="22"/>
          <w:szCs w:val="22"/>
        </w:rPr>
        <w:t xml:space="preserve">je zakonom ili </w:t>
      </w:r>
      <w:proofErr w:type="spellStart"/>
      <w:r w:rsidRPr="0045497B">
        <w:rPr>
          <w:rFonts w:ascii="Trebuchet MS" w:hAnsi="Trebuchet MS" w:cs="Arial"/>
          <w:sz w:val="22"/>
          <w:szCs w:val="22"/>
        </w:rPr>
        <w:t>podzakonskim</w:t>
      </w:r>
      <w:proofErr w:type="spellEnd"/>
      <w:r w:rsidRPr="0045497B">
        <w:rPr>
          <w:rFonts w:ascii="Trebuchet MS" w:hAnsi="Trebuchet MS" w:cs="Arial"/>
          <w:sz w:val="22"/>
          <w:szCs w:val="22"/>
        </w:rPr>
        <w:t xml:space="preserve"> aktom određeno drukčije</w:t>
      </w:r>
    </w:p>
    <w:p w:rsidR="0050242D" w:rsidRPr="0045497B" w:rsidRDefault="0050242D" w:rsidP="0050242D">
      <w:pPr>
        <w:rPr>
          <w:rFonts w:ascii="Trebuchet MS" w:hAnsi="Trebuchet MS" w:cs="Arial"/>
          <w:sz w:val="22"/>
          <w:szCs w:val="22"/>
        </w:rPr>
      </w:pPr>
      <w:r w:rsidRPr="0045497B">
        <w:rPr>
          <w:rFonts w:ascii="Trebuchet MS" w:hAnsi="Trebuchet MS" w:cs="Arial"/>
          <w:sz w:val="22"/>
          <w:szCs w:val="22"/>
        </w:rPr>
        <w:t>- donosi prijedlog financijskog plana,</w:t>
      </w:r>
      <w:r w:rsidR="00BF6F00">
        <w:rPr>
          <w:rFonts w:ascii="Trebuchet MS" w:hAnsi="Trebuchet MS" w:cs="Arial"/>
          <w:sz w:val="22"/>
          <w:szCs w:val="22"/>
        </w:rPr>
        <w:t xml:space="preserve"> </w:t>
      </w:r>
      <w:r>
        <w:rPr>
          <w:rFonts w:ascii="Trebuchet MS" w:hAnsi="Trebuchet MS" w:cs="Arial"/>
          <w:sz w:val="22"/>
          <w:szCs w:val="22"/>
        </w:rPr>
        <w:t>polugodišnjeg i godišnjeg</w:t>
      </w:r>
      <w:r w:rsidRPr="0045497B">
        <w:rPr>
          <w:rFonts w:ascii="Trebuchet MS" w:hAnsi="Trebuchet MS" w:cs="Arial"/>
          <w:sz w:val="22"/>
          <w:szCs w:val="22"/>
        </w:rPr>
        <w:t xml:space="preserve"> obračun</w:t>
      </w:r>
      <w:r>
        <w:rPr>
          <w:rFonts w:ascii="Trebuchet MS" w:hAnsi="Trebuchet MS" w:cs="Arial"/>
          <w:sz w:val="22"/>
          <w:szCs w:val="22"/>
        </w:rPr>
        <w:t>a na prijedlog ravnatelja</w:t>
      </w:r>
    </w:p>
    <w:p w:rsidR="0050242D" w:rsidRPr="0045497B" w:rsidRDefault="0050242D" w:rsidP="0050242D">
      <w:pPr>
        <w:rPr>
          <w:rFonts w:ascii="Trebuchet MS" w:hAnsi="Trebuchet MS" w:cs="Arial"/>
          <w:sz w:val="22"/>
          <w:szCs w:val="22"/>
        </w:rPr>
      </w:pPr>
      <w:r w:rsidRPr="0045497B">
        <w:rPr>
          <w:rFonts w:ascii="Trebuchet MS" w:hAnsi="Trebuchet MS" w:cs="Arial"/>
          <w:sz w:val="22"/>
          <w:szCs w:val="22"/>
        </w:rPr>
        <w:t>- osniva učeničke klubove i udruge</w:t>
      </w:r>
    </w:p>
    <w:p w:rsidR="0050242D" w:rsidRPr="0045497B" w:rsidRDefault="0050242D" w:rsidP="0050242D">
      <w:pPr>
        <w:rPr>
          <w:rFonts w:ascii="Trebuchet MS" w:hAnsi="Trebuchet MS" w:cs="Arial"/>
          <w:sz w:val="22"/>
          <w:szCs w:val="22"/>
        </w:rPr>
      </w:pPr>
      <w:r w:rsidRPr="0045497B">
        <w:rPr>
          <w:rFonts w:ascii="Trebuchet MS" w:hAnsi="Trebuchet MS" w:cs="Arial"/>
          <w:sz w:val="22"/>
          <w:szCs w:val="22"/>
        </w:rPr>
        <w:t>- odlučuje o uporabi dobiti u skladu s osnivačkim aktom</w:t>
      </w:r>
    </w:p>
    <w:p w:rsidR="0050242D" w:rsidRPr="00B673A0" w:rsidRDefault="0050242D" w:rsidP="00B673A0">
      <w:pPr>
        <w:shd w:val="clear" w:color="auto" w:fill="FFFFFF" w:themeFill="background1"/>
        <w:rPr>
          <w:rFonts w:ascii="Trebuchet MS" w:hAnsi="Trebuchet MS" w:cs="Arial"/>
          <w:sz w:val="22"/>
          <w:szCs w:val="22"/>
        </w:rPr>
      </w:pPr>
      <w:r w:rsidRPr="00B673A0">
        <w:rPr>
          <w:rFonts w:ascii="Trebuchet MS" w:hAnsi="Trebuchet MS" w:cs="Arial"/>
          <w:color w:val="FF0000"/>
          <w:sz w:val="22"/>
          <w:szCs w:val="22"/>
        </w:rPr>
        <w:t xml:space="preserve">- </w:t>
      </w:r>
      <w:r w:rsidRPr="00B673A0">
        <w:rPr>
          <w:rFonts w:ascii="Trebuchet MS" w:hAnsi="Trebuchet MS" w:cs="Arial"/>
          <w:sz w:val="22"/>
          <w:szCs w:val="22"/>
        </w:rPr>
        <w:t xml:space="preserve">odlučuje samostalno o stjecanju, opterećivanju ili otuđivanju nekretnina i pokretne imovine te   </w:t>
      </w:r>
    </w:p>
    <w:p w:rsidR="0050242D" w:rsidRPr="00B673A0" w:rsidRDefault="0050242D" w:rsidP="00B673A0">
      <w:pPr>
        <w:shd w:val="clear" w:color="auto" w:fill="FFFFFF" w:themeFill="background1"/>
        <w:rPr>
          <w:rFonts w:ascii="Trebuchet MS" w:hAnsi="Trebuchet MS" w:cs="Arial"/>
          <w:sz w:val="22"/>
          <w:szCs w:val="22"/>
        </w:rPr>
      </w:pPr>
      <w:r w:rsidRPr="00B673A0">
        <w:rPr>
          <w:rFonts w:ascii="Trebuchet MS" w:hAnsi="Trebuchet MS" w:cs="Arial"/>
          <w:sz w:val="22"/>
          <w:szCs w:val="22"/>
        </w:rPr>
        <w:t xml:space="preserve">  Investicijskim  radovima čija je vrijednost od  20.000 kuna do 100.000 kuna</w:t>
      </w:r>
    </w:p>
    <w:p w:rsidR="0050242D" w:rsidRPr="00B673A0" w:rsidRDefault="0050242D" w:rsidP="00B673A0">
      <w:pPr>
        <w:shd w:val="clear" w:color="auto" w:fill="FFFFFF" w:themeFill="background1"/>
        <w:rPr>
          <w:rFonts w:ascii="Trebuchet MS" w:hAnsi="Trebuchet MS" w:cs="Arial"/>
          <w:sz w:val="22"/>
          <w:szCs w:val="22"/>
        </w:rPr>
      </w:pPr>
      <w:r w:rsidRPr="00B673A0">
        <w:rPr>
          <w:rFonts w:ascii="Trebuchet MS" w:hAnsi="Trebuchet MS" w:cs="Arial"/>
          <w:sz w:val="22"/>
          <w:szCs w:val="22"/>
        </w:rPr>
        <w:t xml:space="preserve">- odlučuje, uz suglasnost osnivača, o stjecanju, opterećivanju ili otuđivanju nekretnina i </w:t>
      </w:r>
    </w:p>
    <w:p w:rsidR="0050242D" w:rsidRPr="00B673A0" w:rsidRDefault="0050242D" w:rsidP="00B673A0">
      <w:pPr>
        <w:shd w:val="clear" w:color="auto" w:fill="FFFFFF" w:themeFill="background1"/>
        <w:rPr>
          <w:rFonts w:ascii="Trebuchet MS" w:hAnsi="Trebuchet MS" w:cs="Arial"/>
          <w:sz w:val="22"/>
          <w:szCs w:val="22"/>
        </w:rPr>
      </w:pPr>
      <w:r w:rsidRPr="00B673A0">
        <w:rPr>
          <w:rFonts w:ascii="Trebuchet MS" w:hAnsi="Trebuchet MS" w:cs="Arial"/>
          <w:sz w:val="22"/>
          <w:szCs w:val="22"/>
        </w:rPr>
        <w:t xml:space="preserve">  pokretne imovine te  investicijskim radovima čija je vrijednost veća od 100.000  kuna</w:t>
      </w:r>
    </w:p>
    <w:p w:rsidR="0050242D" w:rsidRPr="0045497B" w:rsidRDefault="0050242D" w:rsidP="0050242D">
      <w:pPr>
        <w:rPr>
          <w:rFonts w:ascii="Trebuchet MS" w:hAnsi="Trebuchet MS" w:cs="Arial"/>
          <w:sz w:val="22"/>
          <w:szCs w:val="22"/>
        </w:rPr>
      </w:pPr>
      <w:r w:rsidRPr="00B673A0">
        <w:rPr>
          <w:rFonts w:ascii="Trebuchet MS" w:hAnsi="Trebuchet MS" w:cs="Arial"/>
          <w:sz w:val="22"/>
          <w:szCs w:val="22"/>
        </w:rPr>
        <w:t>- bira i razrješava predsjednika i zamjenika predsjednika školskog odbora</w:t>
      </w:r>
    </w:p>
    <w:p w:rsidR="0050242D" w:rsidRPr="0045497B" w:rsidRDefault="0050242D" w:rsidP="0050242D">
      <w:pPr>
        <w:rPr>
          <w:rFonts w:ascii="Trebuchet MS" w:hAnsi="Trebuchet MS" w:cs="Arial"/>
          <w:sz w:val="22"/>
          <w:szCs w:val="22"/>
        </w:rPr>
      </w:pPr>
      <w:r w:rsidRPr="0045497B">
        <w:rPr>
          <w:rFonts w:ascii="Trebuchet MS" w:hAnsi="Trebuchet MS" w:cs="Arial"/>
          <w:sz w:val="22"/>
          <w:szCs w:val="22"/>
        </w:rPr>
        <w:t>- predlaže promjenu naziva i sjedišta Škole</w:t>
      </w:r>
    </w:p>
    <w:p w:rsidR="0050242D" w:rsidRPr="0045497B" w:rsidRDefault="0050242D" w:rsidP="0050242D">
      <w:pPr>
        <w:rPr>
          <w:rFonts w:ascii="Trebuchet MS" w:hAnsi="Trebuchet MS" w:cs="Arial"/>
          <w:sz w:val="22"/>
          <w:szCs w:val="22"/>
        </w:rPr>
      </w:pPr>
      <w:r w:rsidRPr="0045497B">
        <w:rPr>
          <w:rFonts w:ascii="Trebuchet MS" w:hAnsi="Trebuchet MS" w:cs="Arial"/>
          <w:sz w:val="22"/>
          <w:szCs w:val="22"/>
        </w:rPr>
        <w:t xml:space="preserve">- predlaže statusne promjene </w:t>
      </w:r>
    </w:p>
    <w:p w:rsidR="0050242D" w:rsidRPr="0045497B" w:rsidRDefault="0050242D" w:rsidP="0050242D">
      <w:pPr>
        <w:rPr>
          <w:rFonts w:ascii="Trebuchet MS" w:hAnsi="Trebuchet MS" w:cs="Arial"/>
          <w:sz w:val="22"/>
          <w:szCs w:val="22"/>
        </w:rPr>
      </w:pPr>
      <w:r w:rsidRPr="0045497B">
        <w:rPr>
          <w:rFonts w:ascii="Trebuchet MS" w:hAnsi="Trebuchet MS" w:cs="Arial"/>
          <w:sz w:val="22"/>
          <w:szCs w:val="22"/>
        </w:rPr>
        <w:t>- predlaže ravnatelju mjere poslovne politike Škole</w:t>
      </w:r>
    </w:p>
    <w:p w:rsidR="0050242D" w:rsidRPr="0045497B" w:rsidRDefault="0050242D" w:rsidP="0050242D">
      <w:pPr>
        <w:rPr>
          <w:rFonts w:ascii="Trebuchet MS" w:hAnsi="Trebuchet MS" w:cs="Arial"/>
          <w:sz w:val="22"/>
          <w:szCs w:val="22"/>
        </w:rPr>
      </w:pPr>
      <w:r w:rsidRPr="0045497B">
        <w:rPr>
          <w:rFonts w:ascii="Trebuchet MS" w:hAnsi="Trebuchet MS" w:cs="Arial"/>
          <w:sz w:val="22"/>
          <w:szCs w:val="22"/>
        </w:rPr>
        <w:t>- razmatra rezultate obrazovnog rada</w:t>
      </w:r>
    </w:p>
    <w:p w:rsidR="0050242D" w:rsidRPr="0045497B" w:rsidRDefault="0050242D" w:rsidP="0050242D">
      <w:pPr>
        <w:rPr>
          <w:rFonts w:ascii="Trebuchet MS" w:hAnsi="Trebuchet MS" w:cs="Arial"/>
          <w:sz w:val="22"/>
          <w:szCs w:val="22"/>
        </w:rPr>
      </w:pPr>
      <w:r w:rsidRPr="0045497B">
        <w:rPr>
          <w:rFonts w:ascii="Trebuchet MS" w:hAnsi="Trebuchet MS" w:cs="Arial"/>
          <w:sz w:val="22"/>
          <w:szCs w:val="22"/>
        </w:rPr>
        <w:t>- razmatra predstavke i prijedloge građana u svezi s radom Škole</w:t>
      </w:r>
    </w:p>
    <w:p w:rsidR="0050242D" w:rsidRPr="0045497B" w:rsidRDefault="0050242D" w:rsidP="0050242D">
      <w:pPr>
        <w:rPr>
          <w:rFonts w:ascii="Trebuchet MS" w:hAnsi="Trebuchet MS" w:cs="Arial"/>
          <w:sz w:val="22"/>
          <w:szCs w:val="22"/>
        </w:rPr>
      </w:pPr>
      <w:r w:rsidRPr="0045497B">
        <w:rPr>
          <w:rFonts w:ascii="Trebuchet MS" w:hAnsi="Trebuchet MS" w:cs="Arial"/>
          <w:sz w:val="22"/>
          <w:szCs w:val="22"/>
        </w:rPr>
        <w:t>- obavlja druge poslove određene propisima, ovim statutom i drugim općim aktima Škole.</w:t>
      </w:r>
    </w:p>
    <w:p w:rsidR="0050242D" w:rsidRDefault="0050242D" w:rsidP="0050242D">
      <w:pPr>
        <w:jc w:val="right"/>
        <w:rPr>
          <w:rFonts w:ascii="Trebuchet MS" w:hAnsi="Trebuchet MS" w:cs="Arial"/>
          <w:bCs/>
          <w:iCs/>
          <w:sz w:val="22"/>
          <w:szCs w:val="22"/>
        </w:rPr>
      </w:pPr>
    </w:p>
    <w:p w:rsidR="0050242D" w:rsidRPr="009724F4" w:rsidRDefault="0050242D" w:rsidP="0050242D">
      <w:pPr>
        <w:jc w:val="right"/>
        <w:rPr>
          <w:rFonts w:ascii="Trebuchet MS" w:hAnsi="Trebuchet MS" w:cs="Arial"/>
          <w:bCs/>
          <w:iCs/>
          <w:sz w:val="22"/>
          <w:szCs w:val="22"/>
        </w:rPr>
      </w:pPr>
    </w:p>
    <w:p w:rsidR="0050242D" w:rsidRPr="00BA5182"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 xml:space="preserve">PRAVA I DUŽNOSTI </w:t>
      </w:r>
      <w:r w:rsidR="00BA5182">
        <w:rPr>
          <w:rFonts w:ascii="Trebuchet MS" w:hAnsi="Trebuchet MS" w:cs="Arial"/>
          <w:b/>
          <w:bCs/>
          <w:i/>
          <w:iCs/>
          <w:sz w:val="22"/>
          <w:szCs w:val="22"/>
        </w:rPr>
        <w:t>ČLANOVA</w:t>
      </w:r>
    </w:p>
    <w:p w:rsidR="0050242D" w:rsidRPr="0045497B" w:rsidRDefault="0050242D" w:rsidP="0050242D">
      <w:pPr>
        <w:ind w:left="3600" w:firstLine="720"/>
        <w:rPr>
          <w:rFonts w:ascii="Trebuchet MS" w:hAnsi="Trebuchet MS" w:cs="Arial"/>
          <w:sz w:val="22"/>
          <w:szCs w:val="22"/>
        </w:rPr>
      </w:pPr>
      <w:r>
        <w:rPr>
          <w:rFonts w:ascii="Trebuchet MS" w:hAnsi="Trebuchet MS" w:cs="Arial"/>
          <w:sz w:val="22"/>
          <w:szCs w:val="22"/>
        </w:rPr>
        <w:t>Članak 39.</w:t>
      </w:r>
    </w:p>
    <w:p w:rsidR="0050242D" w:rsidRDefault="0050242D" w:rsidP="0050242D">
      <w:pPr>
        <w:rPr>
          <w:rFonts w:ascii="Trebuchet MS" w:hAnsi="Trebuchet MS" w:cs="Arial"/>
          <w:sz w:val="22"/>
          <w:szCs w:val="22"/>
        </w:rPr>
      </w:pPr>
    </w:p>
    <w:p w:rsidR="0050242D" w:rsidRDefault="0050242D" w:rsidP="0050242D">
      <w:pPr>
        <w:ind w:firstLine="720"/>
        <w:rPr>
          <w:rFonts w:ascii="Trebuchet MS" w:hAnsi="Trebuchet MS" w:cs="Arial"/>
          <w:sz w:val="22"/>
          <w:szCs w:val="22"/>
        </w:rPr>
      </w:pPr>
      <w:r>
        <w:rPr>
          <w:rFonts w:ascii="Trebuchet MS" w:hAnsi="Trebuchet MS" w:cs="Arial"/>
          <w:sz w:val="22"/>
          <w:szCs w:val="22"/>
        </w:rPr>
        <w:t>Član Š</w:t>
      </w:r>
      <w:r w:rsidRPr="0045497B">
        <w:rPr>
          <w:rFonts w:ascii="Trebuchet MS" w:hAnsi="Trebuchet MS" w:cs="Arial"/>
          <w:sz w:val="22"/>
          <w:szCs w:val="22"/>
        </w:rPr>
        <w:t>kolskog odbora ima prava i dužnosti:</w:t>
      </w:r>
    </w:p>
    <w:p w:rsidR="0050242D" w:rsidRDefault="0050242D" w:rsidP="0050242D">
      <w:pPr>
        <w:ind w:firstLine="720"/>
        <w:rPr>
          <w:rFonts w:ascii="Trebuchet MS" w:hAnsi="Trebuchet MS" w:cs="Arial"/>
          <w:sz w:val="22"/>
          <w:szCs w:val="22"/>
        </w:rPr>
      </w:pPr>
    </w:p>
    <w:p w:rsidR="0050242D" w:rsidRPr="0045497B" w:rsidRDefault="0050242D" w:rsidP="0050242D">
      <w:pPr>
        <w:rPr>
          <w:rFonts w:ascii="Trebuchet MS" w:hAnsi="Trebuchet MS" w:cs="Arial"/>
          <w:sz w:val="22"/>
          <w:szCs w:val="22"/>
        </w:rPr>
      </w:pPr>
      <w:r w:rsidRPr="0045497B">
        <w:rPr>
          <w:rFonts w:ascii="Trebuchet MS" w:hAnsi="Trebuchet MS" w:cs="Arial"/>
          <w:sz w:val="22"/>
          <w:szCs w:val="22"/>
        </w:rPr>
        <w:t xml:space="preserve">- </w:t>
      </w:r>
      <w:r>
        <w:rPr>
          <w:rFonts w:ascii="Trebuchet MS" w:hAnsi="Trebuchet MS" w:cs="Arial"/>
          <w:sz w:val="22"/>
          <w:szCs w:val="22"/>
        </w:rPr>
        <w:t>prisustvovati sjednicama Š</w:t>
      </w:r>
      <w:r w:rsidRPr="0045497B">
        <w:rPr>
          <w:rFonts w:ascii="Trebuchet MS" w:hAnsi="Trebuchet MS" w:cs="Arial"/>
          <w:sz w:val="22"/>
          <w:szCs w:val="22"/>
        </w:rPr>
        <w:t>kolskog odbora i sudjelovati u radu</w:t>
      </w:r>
    </w:p>
    <w:p w:rsidR="0050242D" w:rsidRPr="0045497B" w:rsidRDefault="0050242D" w:rsidP="0050242D">
      <w:pPr>
        <w:rPr>
          <w:rFonts w:ascii="Trebuchet MS" w:hAnsi="Trebuchet MS" w:cs="Arial"/>
          <w:sz w:val="22"/>
          <w:szCs w:val="22"/>
        </w:rPr>
      </w:pPr>
      <w:r w:rsidRPr="0045497B">
        <w:rPr>
          <w:rFonts w:ascii="Trebuchet MS" w:hAnsi="Trebuchet MS" w:cs="Arial"/>
          <w:sz w:val="22"/>
          <w:szCs w:val="22"/>
        </w:rPr>
        <w:lastRenderedPageBreak/>
        <w:t>- postavljati pitanja predsjedniku i drugim osobama koje sudjeluju u radu na sjednici</w:t>
      </w:r>
    </w:p>
    <w:p w:rsidR="0050242D" w:rsidRPr="0045497B" w:rsidRDefault="0050242D" w:rsidP="0050242D">
      <w:pPr>
        <w:rPr>
          <w:rFonts w:ascii="Trebuchet MS" w:hAnsi="Trebuchet MS" w:cs="Arial"/>
          <w:sz w:val="22"/>
          <w:szCs w:val="22"/>
        </w:rPr>
      </w:pPr>
      <w:r w:rsidRPr="0045497B">
        <w:rPr>
          <w:rFonts w:ascii="Trebuchet MS" w:hAnsi="Trebuchet MS" w:cs="Arial"/>
          <w:sz w:val="22"/>
          <w:szCs w:val="22"/>
        </w:rPr>
        <w:t>- podnositi prijedloge i zahtijevati da se o njima raspravlja i odlučuje na sjednicama</w:t>
      </w:r>
    </w:p>
    <w:p w:rsidR="0050242D" w:rsidRPr="0045497B" w:rsidRDefault="0050242D" w:rsidP="0050242D">
      <w:pPr>
        <w:rPr>
          <w:rFonts w:ascii="Trebuchet MS" w:hAnsi="Trebuchet MS" w:cs="Arial"/>
          <w:sz w:val="22"/>
          <w:szCs w:val="22"/>
        </w:rPr>
      </w:pPr>
      <w:r w:rsidRPr="0045497B">
        <w:rPr>
          <w:rFonts w:ascii="Trebuchet MS" w:hAnsi="Trebuchet MS" w:cs="Arial"/>
          <w:sz w:val="22"/>
          <w:szCs w:val="22"/>
        </w:rPr>
        <w:t>- prihvatiti  izb</w:t>
      </w:r>
      <w:r>
        <w:rPr>
          <w:rFonts w:ascii="Trebuchet MS" w:hAnsi="Trebuchet MS" w:cs="Arial"/>
          <w:sz w:val="22"/>
          <w:szCs w:val="22"/>
        </w:rPr>
        <w:t>or u radna tijela koja osniva  Š</w:t>
      </w:r>
      <w:r w:rsidRPr="0045497B">
        <w:rPr>
          <w:rFonts w:ascii="Trebuchet MS" w:hAnsi="Trebuchet MS" w:cs="Arial"/>
          <w:sz w:val="22"/>
          <w:szCs w:val="22"/>
        </w:rPr>
        <w:t xml:space="preserve">kolski odbor </w:t>
      </w:r>
    </w:p>
    <w:p w:rsidR="0050242D" w:rsidRPr="0045497B" w:rsidRDefault="0050242D" w:rsidP="0050242D">
      <w:pPr>
        <w:rPr>
          <w:rFonts w:ascii="Trebuchet MS" w:hAnsi="Trebuchet MS" w:cs="Arial"/>
          <w:sz w:val="22"/>
          <w:szCs w:val="22"/>
        </w:rPr>
      </w:pPr>
      <w:r w:rsidRPr="0045497B">
        <w:rPr>
          <w:rFonts w:ascii="Trebuchet MS" w:hAnsi="Trebuchet MS" w:cs="Arial"/>
          <w:sz w:val="22"/>
          <w:szCs w:val="22"/>
        </w:rPr>
        <w:t>- sudjelovati na sjednicama radnih tijela.</w:t>
      </w:r>
    </w:p>
    <w:p w:rsidR="0050242D" w:rsidRPr="0045497B" w:rsidRDefault="0050242D" w:rsidP="0050242D">
      <w:pPr>
        <w:rPr>
          <w:rFonts w:ascii="Trebuchet MS" w:hAnsi="Trebuchet MS" w:cs="Arial"/>
          <w:sz w:val="22"/>
          <w:szCs w:val="22"/>
        </w:rPr>
      </w:pPr>
      <w:r w:rsidRPr="0045497B">
        <w:rPr>
          <w:rFonts w:ascii="Trebuchet MS" w:hAnsi="Trebuchet MS" w:cs="Arial"/>
          <w:sz w:val="22"/>
          <w:szCs w:val="22"/>
        </w:rPr>
        <w:t xml:space="preserve">             </w:t>
      </w:r>
    </w:p>
    <w:p w:rsidR="0050242D" w:rsidRPr="0045497B" w:rsidRDefault="0050242D" w:rsidP="0050242D">
      <w:pPr>
        <w:ind w:firstLine="720"/>
        <w:rPr>
          <w:rFonts w:ascii="Trebuchet MS" w:hAnsi="Trebuchet MS" w:cs="Arial"/>
          <w:sz w:val="22"/>
          <w:szCs w:val="22"/>
        </w:rPr>
      </w:pPr>
      <w:r w:rsidRPr="0045497B">
        <w:rPr>
          <w:rFonts w:ascii="Trebuchet MS" w:hAnsi="Trebuchet MS" w:cs="Arial"/>
          <w:sz w:val="22"/>
          <w:szCs w:val="22"/>
        </w:rPr>
        <w:t>Prava i dužnosti iz stavka 1. ovoga članka su osobna i član ih ne može prenijeti na trećega.</w:t>
      </w:r>
    </w:p>
    <w:p w:rsidR="0050242D" w:rsidRPr="0045497B" w:rsidRDefault="0050242D" w:rsidP="0050242D">
      <w:pPr>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ČUVANJE TAJNE I POVJERLJIVIH PODATAKA</w:t>
      </w:r>
    </w:p>
    <w:p w:rsidR="0050242D" w:rsidRPr="0045497B" w:rsidRDefault="0050242D" w:rsidP="0050242D">
      <w:pPr>
        <w:rPr>
          <w:rFonts w:ascii="Trebuchet MS" w:hAnsi="Trebuchet MS" w:cs="Arial"/>
          <w:sz w:val="22"/>
          <w:szCs w:val="22"/>
        </w:rPr>
      </w:pPr>
    </w:p>
    <w:p w:rsidR="0050242D" w:rsidRDefault="0050242D" w:rsidP="0050242D">
      <w:pPr>
        <w:ind w:left="3600" w:firstLine="720"/>
        <w:jc w:val="both"/>
        <w:rPr>
          <w:rFonts w:ascii="Trebuchet MS" w:hAnsi="Trebuchet MS" w:cs="Arial"/>
          <w:sz w:val="22"/>
          <w:szCs w:val="22"/>
        </w:rPr>
      </w:pPr>
      <w:r>
        <w:rPr>
          <w:rFonts w:ascii="Trebuchet MS" w:hAnsi="Trebuchet MS" w:cs="Arial"/>
          <w:sz w:val="22"/>
          <w:szCs w:val="22"/>
        </w:rPr>
        <w:t>Članak 40</w:t>
      </w:r>
      <w:r w:rsidRPr="0045497B">
        <w:rPr>
          <w:rFonts w:ascii="Trebuchet MS" w:hAnsi="Trebuchet MS" w:cs="Arial"/>
          <w:sz w:val="22"/>
          <w:szCs w:val="22"/>
        </w:rPr>
        <w:t>.</w:t>
      </w:r>
    </w:p>
    <w:p w:rsidR="0050242D" w:rsidRPr="0045497B" w:rsidRDefault="0050242D" w:rsidP="0050242D">
      <w:pPr>
        <w:ind w:left="3600" w:firstLine="720"/>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Pr>
          <w:rFonts w:ascii="Trebuchet MS" w:hAnsi="Trebuchet MS" w:cs="Arial"/>
          <w:sz w:val="22"/>
          <w:szCs w:val="22"/>
        </w:rPr>
        <w:t>Član Š</w:t>
      </w:r>
      <w:r w:rsidRPr="0045497B">
        <w:rPr>
          <w:rFonts w:ascii="Trebuchet MS" w:hAnsi="Trebuchet MS" w:cs="Arial"/>
          <w:sz w:val="22"/>
          <w:szCs w:val="22"/>
        </w:rPr>
        <w:t>kolskog odbora dužan je čuvati poslovnu tajnu i druge povjerljive podatke o Školi koje dozna u obavljanju dužnosti člana.</w:t>
      </w:r>
    </w:p>
    <w:p w:rsidR="0050242D" w:rsidRPr="0045497B" w:rsidRDefault="0050242D" w:rsidP="0050242D">
      <w:pPr>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Član koji postupi suprotno stavku 1. ovoga članka, odgovoran je Školi prema općim propisima obveznog prava.</w:t>
      </w:r>
    </w:p>
    <w:p w:rsidR="0050242D" w:rsidRPr="0045497B" w:rsidRDefault="0050242D" w:rsidP="0050242D">
      <w:pPr>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ZLOPORABA POLOŽAJA</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41</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rPr>
          <w:rFonts w:ascii="Trebuchet MS" w:hAnsi="Trebuchet MS" w:cs="Arial"/>
          <w:sz w:val="22"/>
          <w:szCs w:val="22"/>
        </w:rPr>
      </w:pPr>
      <w:r w:rsidRPr="0045497B">
        <w:rPr>
          <w:rFonts w:ascii="Trebuchet MS" w:hAnsi="Trebuchet MS" w:cs="Arial"/>
          <w:sz w:val="22"/>
          <w:szCs w:val="22"/>
        </w:rPr>
        <w:t>Za vrijeme dok obavlja d</w:t>
      </w:r>
      <w:r>
        <w:rPr>
          <w:rFonts w:ascii="Trebuchet MS" w:hAnsi="Trebuchet MS" w:cs="Arial"/>
          <w:sz w:val="22"/>
          <w:szCs w:val="22"/>
        </w:rPr>
        <w:t>užnost člana kolegijalnog tijela</w:t>
      </w:r>
      <w:r w:rsidRPr="0045497B">
        <w:rPr>
          <w:rFonts w:ascii="Trebuchet MS" w:hAnsi="Trebuchet MS" w:cs="Arial"/>
          <w:sz w:val="22"/>
          <w:szCs w:val="22"/>
        </w:rPr>
        <w:t>, član ne smije koristiti ni isticati podatke o svom članstvu na način kojim bi ostvario bilo kakve pogodnosti.</w:t>
      </w:r>
    </w:p>
    <w:p w:rsidR="0050242D" w:rsidRPr="0045497B" w:rsidRDefault="0050242D" w:rsidP="0050242D">
      <w:pPr>
        <w:rPr>
          <w:rFonts w:ascii="Trebuchet MS" w:hAnsi="Trebuchet MS" w:cs="Arial"/>
          <w:sz w:val="22"/>
          <w:szCs w:val="22"/>
        </w:rPr>
      </w:pPr>
    </w:p>
    <w:p w:rsidR="0050242D" w:rsidRPr="0045497B" w:rsidRDefault="0050242D" w:rsidP="0050242D">
      <w:pPr>
        <w:rPr>
          <w:rFonts w:ascii="Trebuchet MS" w:hAnsi="Trebuchet MS" w:cs="Arial"/>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SJEDNICE ŠKOLSKOG ODBORA</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42</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rPr>
          <w:rFonts w:ascii="Trebuchet MS" w:hAnsi="Trebuchet MS" w:cs="Arial"/>
          <w:sz w:val="22"/>
          <w:szCs w:val="22"/>
        </w:rPr>
      </w:pPr>
      <w:r w:rsidRPr="0045497B">
        <w:rPr>
          <w:rFonts w:ascii="Trebuchet MS" w:hAnsi="Trebuchet MS" w:cs="Arial"/>
          <w:sz w:val="22"/>
          <w:szCs w:val="22"/>
        </w:rPr>
        <w:t>Školski odbor radi na sjednicama.</w:t>
      </w:r>
    </w:p>
    <w:p w:rsidR="0050242D" w:rsidRPr="0045497B" w:rsidRDefault="0050242D" w:rsidP="0050242D">
      <w:pPr>
        <w:ind w:firstLine="720"/>
        <w:rPr>
          <w:rFonts w:ascii="Trebuchet MS" w:hAnsi="Trebuchet MS" w:cs="Arial"/>
          <w:sz w:val="22"/>
          <w:szCs w:val="22"/>
        </w:rPr>
      </w:pPr>
      <w:r>
        <w:rPr>
          <w:rFonts w:ascii="Trebuchet MS" w:hAnsi="Trebuchet MS" w:cs="Arial"/>
          <w:sz w:val="22"/>
          <w:szCs w:val="22"/>
        </w:rPr>
        <w:t>Sjednice Š</w:t>
      </w:r>
      <w:r w:rsidRPr="0045497B">
        <w:rPr>
          <w:rFonts w:ascii="Trebuchet MS" w:hAnsi="Trebuchet MS" w:cs="Arial"/>
          <w:sz w:val="22"/>
          <w:szCs w:val="22"/>
        </w:rPr>
        <w:t>kolskog odbora održavaju se prema potrebi.</w:t>
      </w:r>
    </w:p>
    <w:p w:rsidR="0050242D" w:rsidRDefault="0050242D" w:rsidP="0050242D">
      <w:pPr>
        <w:ind w:firstLine="720"/>
        <w:rPr>
          <w:rFonts w:ascii="Trebuchet MS" w:hAnsi="Trebuchet MS" w:cs="Arial"/>
          <w:sz w:val="22"/>
          <w:szCs w:val="22"/>
        </w:rPr>
      </w:pPr>
      <w:r>
        <w:rPr>
          <w:rFonts w:ascii="Trebuchet MS" w:hAnsi="Trebuchet MS" w:cs="Arial"/>
          <w:sz w:val="22"/>
          <w:szCs w:val="22"/>
        </w:rPr>
        <w:t>Sjednice Šk</w:t>
      </w:r>
      <w:r w:rsidRPr="0045497B">
        <w:rPr>
          <w:rFonts w:ascii="Trebuchet MS" w:hAnsi="Trebuchet MS" w:cs="Arial"/>
          <w:sz w:val="22"/>
          <w:szCs w:val="22"/>
        </w:rPr>
        <w:t>olskog odbora održavaju se u sjedištu Škole.</w:t>
      </w:r>
    </w:p>
    <w:p w:rsidR="0050242D" w:rsidRDefault="0050242D" w:rsidP="0050242D">
      <w:pPr>
        <w:ind w:firstLine="720"/>
        <w:rPr>
          <w:rFonts w:ascii="Trebuchet MS" w:hAnsi="Trebuchet MS" w:cs="Arial"/>
          <w:b/>
          <w:bCs/>
          <w:i/>
          <w:iCs/>
          <w:sz w:val="22"/>
          <w:szCs w:val="22"/>
        </w:rPr>
      </w:pPr>
    </w:p>
    <w:p w:rsidR="0050242D" w:rsidRDefault="0050242D" w:rsidP="0050242D">
      <w:pPr>
        <w:ind w:firstLine="720"/>
        <w:rPr>
          <w:rFonts w:ascii="Trebuchet MS" w:hAnsi="Trebuchet MS" w:cs="Arial"/>
          <w:b/>
          <w:bCs/>
          <w:i/>
          <w:iCs/>
          <w:sz w:val="22"/>
          <w:szCs w:val="22"/>
        </w:rPr>
      </w:pPr>
    </w:p>
    <w:p w:rsidR="0050242D" w:rsidRPr="00B92070" w:rsidRDefault="0050242D" w:rsidP="0050242D">
      <w:pPr>
        <w:rPr>
          <w:rFonts w:ascii="Trebuchet MS" w:hAnsi="Trebuchet MS" w:cs="Arial"/>
          <w:sz w:val="22"/>
          <w:szCs w:val="22"/>
        </w:rPr>
      </w:pPr>
      <w:r w:rsidRPr="0045497B">
        <w:rPr>
          <w:rFonts w:ascii="Trebuchet MS" w:hAnsi="Trebuchet MS" w:cs="Arial"/>
          <w:b/>
          <w:bCs/>
          <w:i/>
          <w:iCs/>
          <w:sz w:val="22"/>
          <w:szCs w:val="22"/>
        </w:rPr>
        <w:t>SAZIVANJE SJEDNICE</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43</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Default="0050242D" w:rsidP="0050242D">
      <w:pPr>
        <w:jc w:val="both"/>
        <w:rPr>
          <w:rFonts w:ascii="Trebuchet MS" w:hAnsi="Trebuchet MS" w:cs="Arial"/>
          <w:sz w:val="22"/>
          <w:szCs w:val="22"/>
        </w:rPr>
      </w:pPr>
      <w:r>
        <w:rPr>
          <w:rFonts w:ascii="Trebuchet MS" w:hAnsi="Trebuchet MS" w:cs="Arial"/>
          <w:sz w:val="22"/>
          <w:szCs w:val="22"/>
        </w:rPr>
        <w:t xml:space="preserve">          </w:t>
      </w:r>
      <w:r w:rsidRPr="0045497B">
        <w:rPr>
          <w:rFonts w:ascii="Trebuchet MS" w:hAnsi="Trebuchet MS" w:cs="Arial"/>
          <w:sz w:val="22"/>
          <w:szCs w:val="22"/>
        </w:rPr>
        <w:t>Sjednicu saziva predsjednik.</w:t>
      </w:r>
    </w:p>
    <w:p w:rsidR="0050242D" w:rsidRDefault="0050242D" w:rsidP="0050242D">
      <w:pPr>
        <w:jc w:val="both"/>
        <w:rPr>
          <w:rFonts w:ascii="Trebuchet MS" w:hAnsi="Trebuchet MS" w:cs="Arial"/>
          <w:sz w:val="22"/>
          <w:szCs w:val="22"/>
        </w:rPr>
      </w:pPr>
    </w:p>
    <w:p w:rsidR="0050242D" w:rsidRPr="005E56E5" w:rsidRDefault="0050242D" w:rsidP="0050242D">
      <w:pPr>
        <w:ind w:firstLine="708"/>
        <w:jc w:val="both"/>
        <w:rPr>
          <w:rFonts w:ascii="Trebuchet MS" w:hAnsi="Trebuchet MS" w:cs="Arial"/>
          <w:bCs/>
          <w:iCs/>
          <w:sz w:val="22"/>
          <w:szCs w:val="22"/>
        </w:rPr>
      </w:pPr>
      <w:r>
        <w:rPr>
          <w:rFonts w:ascii="Trebuchet MS" w:hAnsi="Trebuchet MS" w:cs="Arial"/>
          <w:bCs/>
          <w:iCs/>
          <w:sz w:val="22"/>
          <w:szCs w:val="22"/>
        </w:rPr>
        <w:t>Predsjednik Školskog odbora saziva sjednicu Školskog odbora pismeno putem poziva ili kao pisana obavijest poslana e-mailom, a u hitnim slučajevima koji ne trpe odgodu, predsjednik Školskog odbora saziva sjednicu telefonski, telegrafski ili usmeno.</w:t>
      </w:r>
    </w:p>
    <w:p w:rsidR="0050242D"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Prijedlog za sazivanje sjedn</w:t>
      </w:r>
      <w:r>
        <w:rPr>
          <w:rFonts w:ascii="Trebuchet MS" w:hAnsi="Trebuchet MS" w:cs="Arial"/>
          <w:sz w:val="22"/>
          <w:szCs w:val="22"/>
        </w:rPr>
        <w:t>ice može dati svaki član Š</w:t>
      </w:r>
      <w:r w:rsidRPr="0045497B">
        <w:rPr>
          <w:rFonts w:ascii="Trebuchet MS" w:hAnsi="Trebuchet MS" w:cs="Arial"/>
          <w:sz w:val="22"/>
          <w:szCs w:val="22"/>
        </w:rPr>
        <w:t>kolskog odbora.</w:t>
      </w:r>
    </w:p>
    <w:p w:rsidR="0050242D" w:rsidRDefault="0050242D" w:rsidP="0050242D">
      <w:pPr>
        <w:ind w:firstLine="720"/>
        <w:jc w:val="right"/>
        <w:rPr>
          <w:rFonts w:ascii="Trebuchet MS" w:hAnsi="Trebuchet MS" w:cs="Arial"/>
          <w:sz w:val="22"/>
          <w:szCs w:val="22"/>
        </w:rPr>
      </w:pPr>
    </w:p>
    <w:p w:rsidR="0050242D" w:rsidRDefault="0050242D" w:rsidP="0050242D">
      <w:pPr>
        <w:ind w:firstLine="720"/>
        <w:jc w:val="right"/>
        <w:rPr>
          <w:rFonts w:ascii="Trebuchet MS" w:hAnsi="Trebuchet MS" w:cs="Arial"/>
          <w:sz w:val="22"/>
          <w:szCs w:val="22"/>
        </w:rPr>
      </w:pPr>
    </w:p>
    <w:p w:rsidR="0050242D"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Predsjednik je obvezan sazvati sjed</w:t>
      </w:r>
      <w:r>
        <w:rPr>
          <w:rFonts w:ascii="Trebuchet MS" w:hAnsi="Trebuchet MS" w:cs="Arial"/>
          <w:sz w:val="22"/>
          <w:szCs w:val="22"/>
        </w:rPr>
        <w:t>nicu ako to traži 1/3 članova Š</w:t>
      </w:r>
      <w:r w:rsidRPr="0045497B">
        <w:rPr>
          <w:rFonts w:ascii="Trebuchet MS" w:hAnsi="Trebuchet MS" w:cs="Arial"/>
          <w:sz w:val="22"/>
          <w:szCs w:val="22"/>
        </w:rPr>
        <w:t>kolskog odbora,  ravnatelj ili osnivač.</w:t>
      </w:r>
    </w:p>
    <w:p w:rsidR="0050242D" w:rsidRPr="0045497B" w:rsidRDefault="0050242D" w:rsidP="0050242D">
      <w:pPr>
        <w:ind w:firstLine="720"/>
        <w:jc w:val="both"/>
        <w:rPr>
          <w:rFonts w:ascii="Trebuchet MS" w:hAnsi="Trebuchet MS" w:cs="Arial"/>
          <w:sz w:val="22"/>
          <w:szCs w:val="22"/>
        </w:rPr>
      </w:pPr>
    </w:p>
    <w:p w:rsidR="0050242D"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Ako predsjed</w:t>
      </w:r>
      <w:r>
        <w:rPr>
          <w:rFonts w:ascii="Trebuchet MS" w:hAnsi="Trebuchet MS" w:cs="Arial"/>
          <w:sz w:val="22"/>
          <w:szCs w:val="22"/>
        </w:rPr>
        <w:t>nik ne izvrši obvezu iz stavka 4</w:t>
      </w:r>
      <w:r w:rsidRPr="0045497B">
        <w:rPr>
          <w:rFonts w:ascii="Trebuchet MS" w:hAnsi="Trebuchet MS" w:cs="Arial"/>
          <w:sz w:val="22"/>
          <w:szCs w:val="22"/>
        </w:rPr>
        <w:t>. ovoga članka, a radi se o ispunjenju za</w:t>
      </w:r>
      <w:r>
        <w:rPr>
          <w:rFonts w:ascii="Trebuchet MS" w:hAnsi="Trebuchet MS" w:cs="Arial"/>
          <w:sz w:val="22"/>
          <w:szCs w:val="22"/>
        </w:rPr>
        <w:t>konskih obveza Škole, sjednicu Š</w:t>
      </w:r>
      <w:r w:rsidRPr="0045497B">
        <w:rPr>
          <w:rFonts w:ascii="Trebuchet MS" w:hAnsi="Trebuchet MS" w:cs="Arial"/>
          <w:sz w:val="22"/>
          <w:szCs w:val="22"/>
        </w:rPr>
        <w:t>kolskog odbora ovlašten je sazvati ravnatelj.</w:t>
      </w:r>
    </w:p>
    <w:p w:rsidR="0050242D" w:rsidRDefault="0050242D" w:rsidP="0050242D">
      <w:pPr>
        <w:ind w:firstLine="720"/>
        <w:jc w:val="both"/>
        <w:rPr>
          <w:rFonts w:ascii="Trebuchet MS" w:hAnsi="Trebuchet MS" w:cs="Arial"/>
          <w:sz w:val="22"/>
          <w:szCs w:val="22"/>
        </w:rPr>
      </w:pPr>
    </w:p>
    <w:p w:rsidR="0050242D" w:rsidRDefault="0050242D" w:rsidP="0050242D">
      <w:pPr>
        <w:ind w:firstLine="720"/>
        <w:jc w:val="both"/>
        <w:rPr>
          <w:rFonts w:ascii="Trebuchet MS" w:hAnsi="Trebuchet MS" w:cs="Arial"/>
          <w:sz w:val="22"/>
          <w:szCs w:val="22"/>
        </w:rPr>
      </w:pPr>
      <w:r>
        <w:rPr>
          <w:rFonts w:ascii="Trebuchet MS" w:hAnsi="Trebuchet MS" w:cs="Arial"/>
          <w:sz w:val="22"/>
          <w:szCs w:val="22"/>
        </w:rPr>
        <w:t xml:space="preserve">Sjednica Školskog odbora može se u hitnim slučajevima održati elektronskim putem. </w:t>
      </w:r>
    </w:p>
    <w:p w:rsidR="0050242D" w:rsidRDefault="0050242D" w:rsidP="0050242D">
      <w:pPr>
        <w:ind w:firstLine="720"/>
        <w:jc w:val="both"/>
        <w:rPr>
          <w:rFonts w:ascii="Trebuchet MS" w:hAnsi="Trebuchet MS" w:cs="Arial"/>
          <w:sz w:val="22"/>
          <w:szCs w:val="22"/>
        </w:rPr>
      </w:pPr>
      <w:r>
        <w:rPr>
          <w:rFonts w:ascii="Trebuchet MS" w:hAnsi="Trebuchet MS" w:cs="Arial"/>
          <w:sz w:val="22"/>
          <w:szCs w:val="22"/>
        </w:rPr>
        <w:lastRenderedPageBreak/>
        <w:t xml:space="preserve">U slučaju održavanja elektronske sjednice u pozivu za sjednicu koji se dostavlja svim članovima na njihovu e-mail adresu, uz dnevni red određuje se početak i završetak elektronske sjednice, a u tom se vremenu članovi Školskog odbora očituju elektronskim putem.   </w:t>
      </w:r>
    </w:p>
    <w:p w:rsidR="0050242D" w:rsidRPr="0045497B" w:rsidRDefault="0050242D" w:rsidP="0050242D">
      <w:pPr>
        <w:ind w:firstLine="720"/>
        <w:jc w:val="both"/>
        <w:rPr>
          <w:rFonts w:ascii="Trebuchet MS" w:hAnsi="Trebuchet MS" w:cs="Arial"/>
          <w:sz w:val="22"/>
          <w:szCs w:val="22"/>
        </w:rPr>
      </w:pPr>
      <w:r>
        <w:rPr>
          <w:rFonts w:ascii="Trebuchet MS" w:hAnsi="Trebuchet MS" w:cs="Arial"/>
          <w:sz w:val="22"/>
          <w:szCs w:val="22"/>
        </w:rPr>
        <w:t>Nakon završetka elektronske sjednice sastavlja se zapisnik u čijem su privitku sva pristigla očitovanja.</w:t>
      </w:r>
    </w:p>
    <w:p w:rsidR="0050242D" w:rsidRDefault="0050242D" w:rsidP="0050242D">
      <w:pPr>
        <w:jc w:val="both"/>
        <w:rPr>
          <w:rFonts w:ascii="Trebuchet MS" w:hAnsi="Trebuchet MS" w:cs="Arial"/>
          <w:sz w:val="22"/>
          <w:szCs w:val="22"/>
        </w:rPr>
      </w:pPr>
      <w:r>
        <w:rPr>
          <w:rFonts w:ascii="Trebuchet MS" w:hAnsi="Trebuchet MS" w:cs="Arial"/>
          <w:sz w:val="22"/>
          <w:szCs w:val="22"/>
        </w:rPr>
        <w:t xml:space="preserve">           </w:t>
      </w:r>
    </w:p>
    <w:p w:rsidR="0050242D" w:rsidRPr="0045497B" w:rsidRDefault="0050242D" w:rsidP="0050242D">
      <w:pPr>
        <w:jc w:val="both"/>
        <w:rPr>
          <w:rFonts w:ascii="Trebuchet MS" w:hAnsi="Trebuchet MS" w:cs="Arial"/>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NAZOČNOST NA SJEDNICI</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44</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Pr>
          <w:rFonts w:ascii="Trebuchet MS" w:hAnsi="Trebuchet MS" w:cs="Arial"/>
          <w:sz w:val="22"/>
          <w:szCs w:val="22"/>
        </w:rPr>
        <w:t>Uz članove Š</w:t>
      </w:r>
      <w:r w:rsidRPr="0045497B">
        <w:rPr>
          <w:rFonts w:ascii="Trebuchet MS" w:hAnsi="Trebuchet MS" w:cs="Arial"/>
          <w:sz w:val="22"/>
          <w:szCs w:val="22"/>
        </w:rPr>
        <w:t>kolskog odbora na sjednicama mogu biti nazočne i druge osobe koje su pozvane na sjednicu.</w:t>
      </w:r>
      <w:r>
        <w:rPr>
          <w:rFonts w:ascii="Trebuchet MS" w:hAnsi="Trebuchet MS" w:cs="Arial"/>
          <w:sz w:val="22"/>
          <w:szCs w:val="22"/>
        </w:rPr>
        <w:tab/>
      </w:r>
      <w:r>
        <w:rPr>
          <w:rFonts w:ascii="Trebuchet MS" w:hAnsi="Trebuchet MS" w:cs="Arial"/>
          <w:sz w:val="22"/>
          <w:szCs w:val="22"/>
        </w:rPr>
        <w:tab/>
      </w:r>
    </w:p>
    <w:p w:rsidR="0050242D" w:rsidRPr="0045497B" w:rsidRDefault="0050242D" w:rsidP="0050242D">
      <w:pPr>
        <w:ind w:firstLine="720"/>
        <w:jc w:val="both"/>
        <w:rPr>
          <w:rFonts w:ascii="Trebuchet MS" w:hAnsi="Trebuchet MS" w:cs="Arial"/>
          <w:sz w:val="22"/>
          <w:szCs w:val="22"/>
        </w:rPr>
      </w:pPr>
      <w:r>
        <w:rPr>
          <w:rFonts w:ascii="Trebuchet MS" w:hAnsi="Trebuchet MS" w:cs="Arial"/>
          <w:sz w:val="22"/>
          <w:szCs w:val="22"/>
        </w:rPr>
        <w:t>Ako pojedini član Š</w:t>
      </w:r>
      <w:r w:rsidRPr="0045497B">
        <w:rPr>
          <w:rFonts w:ascii="Trebuchet MS" w:hAnsi="Trebuchet MS" w:cs="Arial"/>
          <w:sz w:val="22"/>
          <w:szCs w:val="22"/>
        </w:rPr>
        <w:t>kolskog odbora smatra da neka od pozvanih osoba ne treba biti nazočna na sjednici, može predložiti da ta osoba napusti sjednicu.</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O prijedlogu iz s</w:t>
      </w:r>
      <w:r>
        <w:rPr>
          <w:rFonts w:ascii="Trebuchet MS" w:hAnsi="Trebuchet MS" w:cs="Arial"/>
          <w:sz w:val="22"/>
          <w:szCs w:val="22"/>
        </w:rPr>
        <w:t>tavka 2. ovoga članka odlučuje Š</w:t>
      </w:r>
      <w:r w:rsidRPr="0045497B">
        <w:rPr>
          <w:rFonts w:ascii="Trebuchet MS" w:hAnsi="Trebuchet MS" w:cs="Arial"/>
          <w:sz w:val="22"/>
          <w:szCs w:val="22"/>
        </w:rPr>
        <w:t>kolski odbor.</w:t>
      </w:r>
    </w:p>
    <w:p w:rsidR="0050242D" w:rsidRPr="0045497B" w:rsidRDefault="0050242D" w:rsidP="0050242D">
      <w:pPr>
        <w:ind w:firstLine="720"/>
        <w:jc w:val="both"/>
        <w:rPr>
          <w:rFonts w:ascii="Trebuchet MS" w:hAnsi="Trebuchet MS" w:cs="Arial"/>
          <w:sz w:val="22"/>
          <w:szCs w:val="22"/>
        </w:rPr>
      </w:pPr>
      <w:r>
        <w:rPr>
          <w:rFonts w:ascii="Trebuchet MS" w:hAnsi="Trebuchet MS" w:cs="Arial"/>
          <w:sz w:val="22"/>
          <w:szCs w:val="22"/>
        </w:rPr>
        <w:t>Kada se na sjednicama Š</w:t>
      </w:r>
      <w:r w:rsidRPr="0045497B">
        <w:rPr>
          <w:rFonts w:ascii="Trebuchet MS" w:hAnsi="Trebuchet MS" w:cs="Arial"/>
          <w:sz w:val="22"/>
          <w:szCs w:val="22"/>
        </w:rPr>
        <w:t>kolskog odbora raspravlja o pitanjima ili podatcima koji predstavljaju poslovnu ili drugu tajnu prema zakonu ili općem aktu Škole, sjednice se održavaju samo uz nazočnost članova.</w:t>
      </w:r>
    </w:p>
    <w:p w:rsidR="0050242D" w:rsidRDefault="0050242D" w:rsidP="0050242D">
      <w:pPr>
        <w:jc w:val="both"/>
        <w:rPr>
          <w:rFonts w:ascii="Trebuchet MS" w:hAnsi="Trebuchet MS" w:cs="Arial"/>
          <w:sz w:val="22"/>
          <w:szCs w:val="22"/>
        </w:rPr>
      </w:pPr>
    </w:p>
    <w:p w:rsidR="0050242D" w:rsidRPr="00294BBB" w:rsidRDefault="0050242D" w:rsidP="0050242D">
      <w:pPr>
        <w:rPr>
          <w:rFonts w:ascii="Trebuchet MS" w:hAnsi="Trebuchet MS" w:cs="Arial"/>
          <w:b/>
          <w:i/>
          <w:sz w:val="22"/>
          <w:szCs w:val="22"/>
        </w:rPr>
      </w:pPr>
      <w:r w:rsidRPr="003D61FB">
        <w:rPr>
          <w:rFonts w:ascii="Trebuchet MS" w:hAnsi="Trebuchet MS" w:cs="Arial"/>
          <w:b/>
          <w:i/>
          <w:sz w:val="22"/>
          <w:szCs w:val="22"/>
        </w:rPr>
        <w:t>PRIPREMANJE  SJEDNICE</w:t>
      </w: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45</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B92070" w:rsidRDefault="0050242D" w:rsidP="0050242D">
      <w:pPr>
        <w:ind w:firstLine="720"/>
        <w:jc w:val="both"/>
        <w:rPr>
          <w:rFonts w:ascii="Trebuchet MS" w:hAnsi="Trebuchet MS" w:cs="Arial"/>
          <w:sz w:val="22"/>
          <w:szCs w:val="22"/>
        </w:rPr>
      </w:pPr>
      <w:r>
        <w:rPr>
          <w:rFonts w:ascii="Trebuchet MS" w:hAnsi="Trebuchet MS" w:cs="Arial"/>
          <w:sz w:val="22"/>
          <w:szCs w:val="22"/>
        </w:rPr>
        <w:t>Sjednice priprema predsjednik Š</w:t>
      </w:r>
      <w:r w:rsidRPr="0045497B">
        <w:rPr>
          <w:rFonts w:ascii="Trebuchet MS" w:hAnsi="Trebuchet MS" w:cs="Arial"/>
          <w:sz w:val="22"/>
          <w:szCs w:val="22"/>
        </w:rPr>
        <w:t>kolskog odbora. U pripremi sjednica predsjedniku pomaže ravnatelj ili druge osobe koje obavljaju poslove u svezi s pitanjima za raspravu na sjednici.</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Sjednice se trebaju pripremiti tako da se rad na sjednici odvija učinkovito i ekonomično, a odluke donose pravodobno i u skladu s propisima i općim aktima Škole.</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Ako predsjednik tijela ocijeni da pripremljeni materijal za sjednicu nije dovoljno stručno ili precizno urađen ili dokumentiran, treba ga vratiti na doradu ili ga ne uvrstiti za sjednicu.</w:t>
      </w:r>
    </w:p>
    <w:p w:rsidR="0050242D" w:rsidRPr="0045497B" w:rsidRDefault="0050242D" w:rsidP="0050242D">
      <w:pPr>
        <w:jc w:val="both"/>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Pr="00AE48C4"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PRIJEDLOG DNEVNOG REDA</w:t>
      </w: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46</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 xml:space="preserve">Prijedlog dnevnog reda </w:t>
      </w:r>
      <w:r>
        <w:rPr>
          <w:rFonts w:ascii="Trebuchet MS" w:hAnsi="Trebuchet MS" w:cs="Arial"/>
          <w:sz w:val="22"/>
          <w:szCs w:val="22"/>
        </w:rPr>
        <w:t>sjednice sastavlja predsjednik Š</w:t>
      </w:r>
      <w:r w:rsidRPr="0045497B">
        <w:rPr>
          <w:rFonts w:ascii="Trebuchet MS" w:hAnsi="Trebuchet MS" w:cs="Arial"/>
          <w:sz w:val="22"/>
          <w:szCs w:val="22"/>
        </w:rPr>
        <w:t>kolskog odbora.</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Kod predlaganja dnevnog reda predsjednik je dužan voditi računa:</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xml:space="preserve">- da se u dnevni red </w:t>
      </w:r>
      <w:r>
        <w:rPr>
          <w:rFonts w:ascii="Trebuchet MS" w:hAnsi="Trebuchet MS" w:cs="Arial"/>
          <w:sz w:val="22"/>
          <w:szCs w:val="22"/>
        </w:rPr>
        <w:t xml:space="preserve"> </w:t>
      </w:r>
      <w:r w:rsidRPr="0045497B">
        <w:rPr>
          <w:rFonts w:ascii="Trebuchet MS" w:hAnsi="Trebuchet MS" w:cs="Arial"/>
          <w:sz w:val="22"/>
          <w:szCs w:val="22"/>
        </w:rPr>
        <w:t xml:space="preserve">uvrste predmeti </w:t>
      </w:r>
      <w:r>
        <w:rPr>
          <w:rFonts w:ascii="Trebuchet MS" w:hAnsi="Trebuchet MS" w:cs="Arial"/>
          <w:sz w:val="22"/>
          <w:szCs w:val="22"/>
        </w:rPr>
        <w:t xml:space="preserve"> </w:t>
      </w:r>
      <w:r w:rsidRPr="0045497B">
        <w:rPr>
          <w:rFonts w:ascii="Trebuchet MS" w:hAnsi="Trebuchet MS" w:cs="Arial"/>
          <w:sz w:val="22"/>
          <w:szCs w:val="22"/>
        </w:rPr>
        <w:t xml:space="preserve">o </w:t>
      </w:r>
      <w:r>
        <w:rPr>
          <w:rFonts w:ascii="Trebuchet MS" w:hAnsi="Trebuchet MS" w:cs="Arial"/>
          <w:sz w:val="22"/>
          <w:szCs w:val="22"/>
        </w:rPr>
        <w:t xml:space="preserve"> kojima je Š</w:t>
      </w:r>
      <w:r w:rsidRPr="0045497B">
        <w:rPr>
          <w:rFonts w:ascii="Trebuchet MS" w:hAnsi="Trebuchet MS" w:cs="Arial"/>
          <w:sz w:val="22"/>
          <w:szCs w:val="22"/>
        </w:rPr>
        <w:t>kolski odbor ovlašten raspravljati i odlučivati</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xml:space="preserve">- da dnevni red ne bude </w:t>
      </w:r>
      <w:proofErr w:type="spellStart"/>
      <w:r w:rsidRPr="0045497B">
        <w:rPr>
          <w:rFonts w:ascii="Trebuchet MS" w:hAnsi="Trebuchet MS" w:cs="Arial"/>
          <w:sz w:val="22"/>
          <w:szCs w:val="22"/>
        </w:rPr>
        <w:t>preopsežan</w:t>
      </w:r>
      <w:proofErr w:type="spellEnd"/>
    </w:p>
    <w:p w:rsidR="0050242D" w:rsidRDefault="0050242D" w:rsidP="0050242D">
      <w:pPr>
        <w:jc w:val="both"/>
        <w:rPr>
          <w:rFonts w:ascii="Trebuchet MS" w:hAnsi="Trebuchet MS" w:cs="Arial"/>
          <w:sz w:val="22"/>
          <w:szCs w:val="22"/>
        </w:rPr>
      </w:pPr>
      <w:r w:rsidRPr="0045497B">
        <w:rPr>
          <w:rFonts w:ascii="Trebuchet MS" w:hAnsi="Trebuchet MS" w:cs="Arial"/>
          <w:sz w:val="22"/>
          <w:szCs w:val="22"/>
        </w:rPr>
        <w:t xml:space="preserve">- da predmeti </w:t>
      </w:r>
      <w:r>
        <w:rPr>
          <w:rFonts w:ascii="Trebuchet MS" w:hAnsi="Trebuchet MS" w:cs="Arial"/>
          <w:sz w:val="22"/>
          <w:szCs w:val="22"/>
        </w:rPr>
        <w:t xml:space="preserve"> </w:t>
      </w:r>
      <w:r w:rsidRPr="0045497B">
        <w:rPr>
          <w:rFonts w:ascii="Trebuchet MS" w:hAnsi="Trebuchet MS" w:cs="Arial"/>
          <w:sz w:val="22"/>
          <w:szCs w:val="22"/>
        </w:rPr>
        <w:t xml:space="preserve">o </w:t>
      </w:r>
      <w:r>
        <w:rPr>
          <w:rFonts w:ascii="Trebuchet MS" w:hAnsi="Trebuchet MS" w:cs="Arial"/>
          <w:sz w:val="22"/>
          <w:szCs w:val="22"/>
        </w:rPr>
        <w:t xml:space="preserve"> </w:t>
      </w:r>
      <w:r w:rsidRPr="0045497B">
        <w:rPr>
          <w:rFonts w:ascii="Trebuchet MS" w:hAnsi="Trebuchet MS" w:cs="Arial"/>
          <w:sz w:val="22"/>
          <w:szCs w:val="22"/>
        </w:rPr>
        <w:t>kojima će se raspravljati i odlučivati na</w:t>
      </w:r>
      <w:r>
        <w:rPr>
          <w:rFonts w:ascii="Trebuchet MS" w:hAnsi="Trebuchet MS" w:cs="Arial"/>
          <w:sz w:val="22"/>
          <w:szCs w:val="22"/>
        </w:rPr>
        <w:t xml:space="preserve"> </w:t>
      </w:r>
      <w:r w:rsidRPr="0045497B">
        <w:rPr>
          <w:rFonts w:ascii="Trebuchet MS" w:hAnsi="Trebuchet MS" w:cs="Arial"/>
          <w:sz w:val="22"/>
          <w:szCs w:val="22"/>
        </w:rPr>
        <w:t xml:space="preserve"> sjednici</w:t>
      </w:r>
      <w:r>
        <w:rPr>
          <w:rFonts w:ascii="Trebuchet MS" w:hAnsi="Trebuchet MS" w:cs="Arial"/>
          <w:sz w:val="22"/>
          <w:szCs w:val="22"/>
        </w:rPr>
        <w:t xml:space="preserve">, budu obrađeni, potkrijepljeni  </w:t>
      </w:r>
    </w:p>
    <w:p w:rsidR="0050242D" w:rsidRDefault="0050242D" w:rsidP="0050242D">
      <w:pPr>
        <w:jc w:val="both"/>
        <w:rPr>
          <w:rFonts w:ascii="Trebuchet MS" w:hAnsi="Trebuchet MS" w:cs="Arial"/>
          <w:sz w:val="22"/>
          <w:szCs w:val="22"/>
        </w:rPr>
      </w:pPr>
      <w:r>
        <w:rPr>
          <w:rFonts w:ascii="Trebuchet MS" w:hAnsi="Trebuchet MS" w:cs="Arial"/>
          <w:sz w:val="22"/>
          <w:szCs w:val="22"/>
        </w:rPr>
        <w:t xml:space="preserve">   </w:t>
      </w:r>
      <w:r w:rsidRPr="0045497B">
        <w:rPr>
          <w:rFonts w:ascii="Trebuchet MS" w:hAnsi="Trebuchet MS" w:cs="Arial"/>
          <w:sz w:val="22"/>
          <w:szCs w:val="22"/>
        </w:rPr>
        <w:t xml:space="preserve">podatcima i obrazloženi tako da se članovi mogu upoznati s predmetom i o njemu raspravljati i  </w:t>
      </w:r>
      <w:r>
        <w:rPr>
          <w:rFonts w:ascii="Trebuchet MS" w:hAnsi="Trebuchet MS" w:cs="Arial"/>
          <w:sz w:val="22"/>
          <w:szCs w:val="22"/>
        </w:rPr>
        <w:t xml:space="preserve"> </w:t>
      </w:r>
    </w:p>
    <w:p w:rsidR="0050242D" w:rsidRPr="0045497B" w:rsidRDefault="0050242D" w:rsidP="0050242D">
      <w:pPr>
        <w:jc w:val="both"/>
        <w:rPr>
          <w:rFonts w:ascii="Trebuchet MS" w:hAnsi="Trebuchet MS" w:cs="Arial"/>
          <w:sz w:val="22"/>
          <w:szCs w:val="22"/>
        </w:rPr>
      </w:pPr>
      <w:r>
        <w:rPr>
          <w:rFonts w:ascii="Trebuchet MS" w:hAnsi="Trebuchet MS" w:cs="Arial"/>
          <w:sz w:val="22"/>
          <w:szCs w:val="22"/>
        </w:rPr>
        <w:t xml:space="preserve">  </w:t>
      </w:r>
      <w:r w:rsidRPr="0045497B">
        <w:rPr>
          <w:rFonts w:ascii="Trebuchet MS" w:hAnsi="Trebuchet MS" w:cs="Arial"/>
          <w:sz w:val="22"/>
          <w:szCs w:val="22"/>
        </w:rPr>
        <w:t>odlučivati na istoj sjednici.</w:t>
      </w:r>
    </w:p>
    <w:p w:rsidR="0050242D" w:rsidRPr="0045497B" w:rsidRDefault="0050242D" w:rsidP="0050242D">
      <w:pPr>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p>
    <w:p w:rsidR="0050242D" w:rsidRPr="00294BB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PREDSJEDAVANJE SJEDNICI</w:t>
      </w: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47</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Sj</w:t>
      </w:r>
      <w:r>
        <w:rPr>
          <w:rFonts w:ascii="Trebuchet MS" w:hAnsi="Trebuchet MS" w:cs="Arial"/>
          <w:sz w:val="22"/>
          <w:szCs w:val="22"/>
        </w:rPr>
        <w:t>ednici predsjedava predsjednik Š</w:t>
      </w:r>
      <w:r w:rsidRPr="0045497B">
        <w:rPr>
          <w:rFonts w:ascii="Trebuchet MS" w:hAnsi="Trebuchet MS" w:cs="Arial"/>
          <w:sz w:val="22"/>
          <w:szCs w:val="22"/>
        </w:rPr>
        <w:t>kolskog odbora, a u slučaju njegove spriječenosti zamjenik predsjednika (u daljem tekstu: predsjedavatelj).</w:t>
      </w:r>
    </w:p>
    <w:p w:rsidR="0050242D" w:rsidRDefault="0050242D" w:rsidP="0050242D">
      <w:pPr>
        <w:jc w:val="right"/>
        <w:rPr>
          <w:rFonts w:ascii="Trebuchet MS" w:hAnsi="Trebuchet MS" w:cs="Arial"/>
          <w:sz w:val="22"/>
          <w:szCs w:val="22"/>
        </w:rPr>
      </w:pPr>
    </w:p>
    <w:p w:rsidR="0050242D" w:rsidRPr="0045497B" w:rsidRDefault="0050242D" w:rsidP="0050242D">
      <w:pPr>
        <w:jc w:val="both"/>
        <w:rPr>
          <w:rFonts w:ascii="Trebuchet MS" w:hAnsi="Trebuchet MS" w:cs="Arial"/>
          <w:sz w:val="22"/>
          <w:szCs w:val="22"/>
        </w:rPr>
      </w:pPr>
    </w:p>
    <w:p w:rsidR="0050242D" w:rsidRPr="00294BB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PRAVO ODLUČIVANJA</w:t>
      </w: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48</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Pravo odlučivanja na sjednici ima</w:t>
      </w:r>
      <w:r>
        <w:rPr>
          <w:rFonts w:ascii="Trebuchet MS" w:hAnsi="Trebuchet MS" w:cs="Arial"/>
          <w:sz w:val="22"/>
          <w:szCs w:val="22"/>
        </w:rPr>
        <w:t>ju samo članovi Š</w:t>
      </w:r>
      <w:r w:rsidRPr="0045497B">
        <w:rPr>
          <w:rFonts w:ascii="Trebuchet MS" w:hAnsi="Trebuchet MS" w:cs="Arial"/>
          <w:sz w:val="22"/>
          <w:szCs w:val="22"/>
        </w:rPr>
        <w:t>kolskog odbora.</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Ostali nazočni na sjednici imaju pravo sudjelovati u raspravi uz prethodnu suglasnost predsjedavatelja, ali bez prava odlučivanja.</w:t>
      </w:r>
    </w:p>
    <w:p w:rsidR="0050242D" w:rsidRDefault="0050242D" w:rsidP="0050242D">
      <w:pPr>
        <w:jc w:val="both"/>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Pr="00294BB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POČETAK SJEDNICE</w:t>
      </w: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49</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Prije početka sjednice predsjedavatelj provjerava je li sjednici n</w:t>
      </w:r>
      <w:r>
        <w:rPr>
          <w:rFonts w:ascii="Trebuchet MS" w:hAnsi="Trebuchet MS" w:cs="Arial"/>
          <w:sz w:val="22"/>
          <w:szCs w:val="22"/>
        </w:rPr>
        <w:t>azočna potrebna većina članova Š</w:t>
      </w:r>
      <w:r w:rsidRPr="0045497B">
        <w:rPr>
          <w:rFonts w:ascii="Trebuchet MS" w:hAnsi="Trebuchet MS" w:cs="Arial"/>
          <w:sz w:val="22"/>
          <w:szCs w:val="22"/>
        </w:rPr>
        <w:t>kolskog odbora.</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Predsjedavatelj utvrđuje koji su od članova izostali sa sjednice.</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Ako je na sjednici nazočan dostatan broj članova u skladu sa stavkom 1. ovoga članka, predsjedavatelj započinje sjednicu.</w:t>
      </w:r>
    </w:p>
    <w:p w:rsidR="0050242D" w:rsidRPr="0045497B" w:rsidRDefault="0050242D" w:rsidP="0050242D">
      <w:pPr>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Pr="00AE48C4"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UTVRĐIVANJE DNEVNOG REDA</w:t>
      </w: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50</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Dnevni red sjednice utvrđuju članovi na temelju prijedloga dnevnog reda koji je naznačen u pozivu za sjednicu.</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Svaki član ima pravo zahtijevati da se o pojedinoj točki predloženog dnevnog reda ne raspravlja ako ona nije odgovarajuće pripremljena ili ako na sjednici nije nazočan potrebni izvjestitelj.</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Predsjedavatelj sjednice proglašava utvrđeni dnevni red.</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Utvrđeni dnevni red ne može se tijekom sjednice mijenjati.</w:t>
      </w:r>
    </w:p>
    <w:p w:rsidR="009033BE" w:rsidRDefault="009033BE" w:rsidP="0050242D">
      <w:pPr>
        <w:rPr>
          <w:rFonts w:ascii="Trebuchet MS" w:hAnsi="Trebuchet MS" w:cs="Arial"/>
          <w:b/>
          <w:bCs/>
          <w:i/>
          <w:iCs/>
          <w:sz w:val="22"/>
          <w:szCs w:val="22"/>
        </w:rPr>
      </w:pPr>
    </w:p>
    <w:p w:rsidR="009033BE" w:rsidRDefault="009033BE" w:rsidP="0050242D">
      <w:pPr>
        <w:rPr>
          <w:rFonts w:ascii="Trebuchet MS" w:hAnsi="Trebuchet MS" w:cs="Arial"/>
          <w:b/>
          <w:bCs/>
          <w:i/>
          <w:iCs/>
          <w:sz w:val="22"/>
          <w:szCs w:val="22"/>
        </w:rPr>
      </w:pPr>
    </w:p>
    <w:p w:rsidR="0050242D" w:rsidRPr="00AE48C4"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POČETAK RASPRAVE</w:t>
      </w: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51</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Nakon utvrđenog dnevnog reda prelazi se na raspravu o predmetima, redoslijedom koji je utvrđen u dnevnom redu.</w:t>
      </w:r>
    </w:p>
    <w:p w:rsidR="0050242D" w:rsidRDefault="0050242D" w:rsidP="0050242D">
      <w:pPr>
        <w:rPr>
          <w:rFonts w:ascii="Trebuchet MS" w:hAnsi="Trebuchet MS" w:cs="Arial"/>
          <w:sz w:val="22"/>
          <w:szCs w:val="22"/>
        </w:rPr>
      </w:pPr>
    </w:p>
    <w:p w:rsidR="00E036A7" w:rsidRPr="0045497B" w:rsidRDefault="00E036A7" w:rsidP="0050242D">
      <w:pPr>
        <w:rPr>
          <w:rFonts w:ascii="Trebuchet MS" w:hAnsi="Trebuchet MS" w:cs="Arial"/>
          <w:sz w:val="22"/>
          <w:szCs w:val="22"/>
        </w:rPr>
      </w:pPr>
    </w:p>
    <w:p w:rsidR="0050242D" w:rsidRPr="00723B82"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OBRAZLAGANJE MATERIJALA</w:t>
      </w: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52</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Materijale na sjednici obrazlaže ravnatelj ili osoba koja je materijal pripremila, odnosno na koju se materijal odnosi.</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Kada su članovima dostavljeni materijali za sjednicu na temelju kojih se donosi određeni opći ili pojedinačni akt, izvjestitelj je dužan samo kratko iznijeti sadržaj materijala, odnosno predloženih akata.</w:t>
      </w:r>
    </w:p>
    <w:p w:rsidR="0050242D" w:rsidRPr="0045497B" w:rsidRDefault="0050242D" w:rsidP="0050242D">
      <w:pPr>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PRIJAVLJIVANJE ZA RASPRAVU</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53</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Predsjedavatelj daje riječ prijavljenima za raspravu prema redoslijedu kojim su se prijavili.</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Na sjednici nitko ne može govoriti dok ne dobije riječ od predsjedavatelja.</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Izvan reda prijavljivanja predsjedavatelj će dati riječ izvjestitelju o određenoj točki dnevnog reda ako on to zatraži zbog dopunskog objašnjenja pojedinog predmeta.</w:t>
      </w:r>
    </w:p>
    <w:p w:rsidR="0050242D" w:rsidRPr="0045497B" w:rsidRDefault="0050242D" w:rsidP="0050242D">
      <w:pPr>
        <w:rPr>
          <w:rFonts w:ascii="Trebuchet MS" w:hAnsi="Trebuchet MS" w:cs="Arial"/>
          <w:sz w:val="22"/>
          <w:szCs w:val="22"/>
        </w:rPr>
      </w:pPr>
    </w:p>
    <w:p w:rsidR="0050242D" w:rsidRPr="001224CB" w:rsidRDefault="0050242D" w:rsidP="00BA5182">
      <w:pPr>
        <w:rPr>
          <w:rFonts w:ascii="Trebuchet MS" w:hAnsi="Trebuchet MS" w:cs="Arial"/>
          <w:bCs/>
          <w:iCs/>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IZLAGANJE NA SJEDNICI</w:t>
      </w:r>
    </w:p>
    <w:p w:rsidR="0050242D" w:rsidRPr="0045497B" w:rsidRDefault="0050242D" w:rsidP="0050242D">
      <w:pPr>
        <w:rPr>
          <w:rFonts w:ascii="Trebuchet MS" w:hAnsi="Trebuchet MS" w:cs="Arial"/>
          <w:sz w:val="22"/>
          <w:szCs w:val="22"/>
        </w:rPr>
      </w:pPr>
    </w:p>
    <w:p w:rsidR="0050242D" w:rsidRPr="0045497B" w:rsidRDefault="0050242D" w:rsidP="0050242D">
      <w:pPr>
        <w:ind w:left="3600" w:firstLine="720"/>
        <w:rPr>
          <w:rFonts w:ascii="Trebuchet MS" w:hAnsi="Trebuchet MS" w:cs="Arial"/>
          <w:sz w:val="22"/>
          <w:szCs w:val="22"/>
        </w:rPr>
      </w:pPr>
      <w:r>
        <w:rPr>
          <w:rFonts w:ascii="Trebuchet MS" w:hAnsi="Trebuchet MS" w:cs="Arial"/>
          <w:sz w:val="22"/>
          <w:szCs w:val="22"/>
        </w:rPr>
        <w:t>Članak 54</w:t>
      </w:r>
      <w:r w:rsidRPr="0045497B">
        <w:rPr>
          <w:rFonts w:ascii="Trebuchet MS" w:hAnsi="Trebuchet MS" w:cs="Arial"/>
          <w:sz w:val="22"/>
          <w:szCs w:val="22"/>
        </w:rPr>
        <w:t>.</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Osoba koja sudjeluje u raspravi, može o istom predmetu govoriti više puta, ali samo uz dopuštenje predsjedavatelja.</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lastRenderedPageBreak/>
        <w:t>Na prijed</w:t>
      </w:r>
      <w:r>
        <w:rPr>
          <w:rFonts w:ascii="Trebuchet MS" w:hAnsi="Trebuchet MS" w:cs="Arial"/>
          <w:sz w:val="22"/>
          <w:szCs w:val="22"/>
        </w:rPr>
        <w:t>log predsjedavatelja ili člana Š</w:t>
      </w:r>
      <w:r w:rsidRPr="0045497B">
        <w:rPr>
          <w:rFonts w:ascii="Trebuchet MS" w:hAnsi="Trebuchet MS" w:cs="Arial"/>
          <w:sz w:val="22"/>
          <w:szCs w:val="22"/>
        </w:rPr>
        <w:t>kolski odbor može odlučiti da se uskrati riječ sudioniku u raspravi koji je već govorio o istom predmetu.</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Pravo na ponovno sudjelovanje u raspravi sudionik ima tek nakon što završe s izlaganjem osobe koje su se prvi put prijavile i dobile riječ.</w:t>
      </w:r>
    </w:p>
    <w:p w:rsidR="0050242D" w:rsidRPr="0045497B" w:rsidRDefault="0050242D" w:rsidP="0050242D">
      <w:pPr>
        <w:rPr>
          <w:rFonts w:ascii="Trebuchet MS" w:hAnsi="Trebuchet MS" w:cs="Arial"/>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OBVEZNOST PRIDRŽAVANJA PREDMETA DNEVNOG REDA</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55</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Sudionik u raspravi koji dobije riječ, obvezan je pridržavati se predmeta rasprave prema utvrđenom dnevnom redu.</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Ako se sudionik u raspravi u svom izlaganju udalji od predmeta o kojem se raspravlja, predsjedavatelj ga treba upozoriti da se pridržava dnevnog reda.</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Ako isti ne postupi prema upozorenju, predsjedavatelj je ovlašten uskratiti mu dalje sudjelovanje u raspravi o toj točki dnevnog reda.</w:t>
      </w:r>
    </w:p>
    <w:p w:rsidR="009033BE" w:rsidRDefault="009033BE" w:rsidP="0050242D">
      <w:pPr>
        <w:rPr>
          <w:rFonts w:ascii="Trebuchet MS" w:hAnsi="Trebuchet MS" w:cs="Arial"/>
          <w:b/>
          <w:bCs/>
          <w:i/>
          <w:iCs/>
          <w:sz w:val="22"/>
          <w:szCs w:val="22"/>
        </w:rPr>
      </w:pPr>
    </w:p>
    <w:p w:rsidR="009033BE" w:rsidRDefault="009033BE"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OBILJEŽJE IZLAGANJA NA SJEDNICI</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56</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 xml:space="preserve">Sudionik u raspravi dužan je govoriti kratko i jasno i iznositi prijedloge za rješavanje predmeta o kojima se raspravlja. </w:t>
      </w:r>
    </w:p>
    <w:p w:rsidR="0050242D" w:rsidRPr="0045497B" w:rsidRDefault="0050242D" w:rsidP="0050242D">
      <w:pPr>
        <w:jc w:val="both"/>
        <w:rPr>
          <w:rFonts w:ascii="Trebuchet MS" w:hAnsi="Trebuchet MS" w:cs="Arial"/>
          <w:sz w:val="22"/>
          <w:szCs w:val="22"/>
        </w:rPr>
      </w:pPr>
    </w:p>
    <w:p w:rsidR="0050242D" w:rsidRPr="009E4903"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Predsjedavatelj sjednice dužan je skrbiti da sudionika u raspravi nitko ne smeta za vrijeme njegova izlaganja.</w:t>
      </w: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PREKID RASPRAVE</w:t>
      </w:r>
    </w:p>
    <w:p w:rsidR="0050242D" w:rsidRPr="0045497B" w:rsidRDefault="0050242D" w:rsidP="0050242D">
      <w:pPr>
        <w:rPr>
          <w:rFonts w:ascii="Trebuchet MS" w:hAnsi="Trebuchet MS" w:cs="Arial"/>
          <w:sz w:val="22"/>
          <w:szCs w:val="22"/>
        </w:rPr>
      </w:pPr>
    </w:p>
    <w:p w:rsidR="0050242D" w:rsidRPr="0045497B" w:rsidRDefault="0050242D" w:rsidP="0050242D">
      <w:pPr>
        <w:ind w:left="3600" w:firstLine="720"/>
        <w:rPr>
          <w:rFonts w:ascii="Trebuchet MS" w:hAnsi="Trebuchet MS" w:cs="Arial"/>
          <w:sz w:val="22"/>
          <w:szCs w:val="22"/>
        </w:rPr>
      </w:pPr>
      <w:r>
        <w:rPr>
          <w:rFonts w:ascii="Trebuchet MS" w:hAnsi="Trebuchet MS" w:cs="Arial"/>
          <w:sz w:val="22"/>
          <w:szCs w:val="22"/>
        </w:rPr>
        <w:t>Članak 57</w:t>
      </w:r>
      <w:r w:rsidRPr="0045497B">
        <w:rPr>
          <w:rFonts w:ascii="Trebuchet MS" w:hAnsi="Trebuchet MS" w:cs="Arial"/>
          <w:sz w:val="22"/>
          <w:szCs w:val="22"/>
        </w:rPr>
        <w:t>.</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Na prijedlog pre</w:t>
      </w:r>
      <w:r>
        <w:rPr>
          <w:rFonts w:ascii="Trebuchet MS" w:hAnsi="Trebuchet MS" w:cs="Arial"/>
          <w:sz w:val="22"/>
          <w:szCs w:val="22"/>
        </w:rPr>
        <w:t>dsjedavatelja ili drugog člana Š</w:t>
      </w:r>
      <w:r w:rsidRPr="0045497B">
        <w:rPr>
          <w:rFonts w:ascii="Trebuchet MS" w:hAnsi="Trebuchet MS" w:cs="Arial"/>
          <w:sz w:val="22"/>
          <w:szCs w:val="22"/>
        </w:rPr>
        <w:t>kolski odbor može odlučiti da se rasprava o pojedinom predmetu prekine i da se predmet ponovno prouči ili dopuni, odnosno da se pribave dodatni podatci za iduću sjednicu.</w:t>
      </w:r>
    </w:p>
    <w:p w:rsidR="0050242D" w:rsidRDefault="0050242D" w:rsidP="0050242D">
      <w:pPr>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ČUVANJE TAJNE</w:t>
      </w:r>
    </w:p>
    <w:p w:rsidR="0050242D" w:rsidRPr="0045497B" w:rsidRDefault="0050242D" w:rsidP="0050242D">
      <w:pPr>
        <w:rPr>
          <w:rFonts w:ascii="Trebuchet MS" w:hAnsi="Trebuchet MS" w:cs="Arial"/>
          <w:sz w:val="22"/>
          <w:szCs w:val="22"/>
        </w:rPr>
      </w:pPr>
    </w:p>
    <w:p w:rsidR="0050242D" w:rsidRPr="0045497B" w:rsidRDefault="0050242D" w:rsidP="0050242D">
      <w:pPr>
        <w:ind w:left="3600" w:firstLine="720"/>
        <w:rPr>
          <w:rFonts w:ascii="Trebuchet MS" w:hAnsi="Trebuchet MS" w:cs="Arial"/>
          <w:sz w:val="22"/>
          <w:szCs w:val="22"/>
        </w:rPr>
      </w:pPr>
      <w:r>
        <w:rPr>
          <w:rFonts w:ascii="Trebuchet MS" w:hAnsi="Trebuchet MS" w:cs="Arial"/>
          <w:sz w:val="22"/>
          <w:szCs w:val="22"/>
        </w:rPr>
        <w:t>Članak 58</w:t>
      </w:r>
      <w:r w:rsidRPr="0045497B">
        <w:rPr>
          <w:rFonts w:ascii="Trebuchet MS" w:hAnsi="Trebuchet MS" w:cs="Arial"/>
          <w:sz w:val="22"/>
          <w:szCs w:val="22"/>
        </w:rPr>
        <w:t>.</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Kada se na sjednici raspravlja o podatcima ili ispravama koje predstavljaju poslovnu ili drugu tajnu, predsjedavatelj treba upozoriti članove da se ti podatci ili isprave smatraju tajnom i da su ih članovi dužni čuvati kao tajnu.</w:t>
      </w:r>
    </w:p>
    <w:p w:rsidR="0050242D" w:rsidRPr="0045497B" w:rsidRDefault="0050242D" w:rsidP="0050242D">
      <w:pPr>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ZAKLJUČIVANJE RASPRAVE</w:t>
      </w:r>
    </w:p>
    <w:p w:rsidR="0050242D" w:rsidRPr="0045497B" w:rsidRDefault="0050242D" w:rsidP="0050242D">
      <w:pPr>
        <w:rPr>
          <w:rFonts w:ascii="Trebuchet MS" w:hAnsi="Trebuchet MS" w:cs="Arial"/>
          <w:sz w:val="22"/>
          <w:szCs w:val="22"/>
        </w:rPr>
      </w:pPr>
    </w:p>
    <w:p w:rsidR="0050242D" w:rsidRPr="0045497B" w:rsidRDefault="0050242D" w:rsidP="0050242D">
      <w:pPr>
        <w:ind w:left="3600" w:firstLine="720"/>
        <w:rPr>
          <w:rFonts w:ascii="Trebuchet MS" w:hAnsi="Trebuchet MS" w:cs="Arial"/>
          <w:sz w:val="22"/>
          <w:szCs w:val="22"/>
        </w:rPr>
      </w:pPr>
      <w:r>
        <w:rPr>
          <w:rFonts w:ascii="Trebuchet MS" w:hAnsi="Trebuchet MS" w:cs="Arial"/>
          <w:sz w:val="22"/>
          <w:szCs w:val="22"/>
        </w:rPr>
        <w:t>Članak 59</w:t>
      </w:r>
      <w:r w:rsidRPr="0045497B">
        <w:rPr>
          <w:rFonts w:ascii="Trebuchet MS" w:hAnsi="Trebuchet MS" w:cs="Arial"/>
          <w:sz w:val="22"/>
          <w:szCs w:val="22"/>
        </w:rPr>
        <w:t>.</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 xml:space="preserve">Rasprava o pojedinoj točki dnevnog reda traje sve dok prijavljeni sudionici u raspravi ne završe svoja izlaganja. </w:t>
      </w:r>
    </w:p>
    <w:p w:rsidR="0050242D" w:rsidRDefault="0050242D" w:rsidP="00EF0368">
      <w:pPr>
        <w:ind w:firstLine="720"/>
        <w:jc w:val="both"/>
        <w:rPr>
          <w:rFonts w:ascii="Trebuchet MS" w:hAnsi="Trebuchet MS" w:cs="Arial"/>
          <w:sz w:val="22"/>
          <w:szCs w:val="22"/>
        </w:rPr>
      </w:pPr>
      <w:r w:rsidRPr="0045497B">
        <w:rPr>
          <w:rFonts w:ascii="Trebuchet MS" w:hAnsi="Trebuchet MS" w:cs="Arial"/>
          <w:sz w:val="22"/>
          <w:szCs w:val="22"/>
        </w:rPr>
        <w:t>Kada predsjedavatelj potvrdi da više nema prijavljenih sudionika u raspravi o određenom predmetu, zaključit će ras</w:t>
      </w:r>
      <w:r w:rsidR="00EF0368">
        <w:rPr>
          <w:rFonts w:ascii="Trebuchet MS" w:hAnsi="Trebuchet MS" w:cs="Arial"/>
          <w:sz w:val="22"/>
          <w:szCs w:val="22"/>
        </w:rPr>
        <w:t>pravu.</w:t>
      </w:r>
    </w:p>
    <w:p w:rsidR="0050242D" w:rsidRDefault="0050242D" w:rsidP="0050242D">
      <w:pPr>
        <w:ind w:firstLine="720"/>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Na prijedlog pre</w:t>
      </w:r>
      <w:r>
        <w:rPr>
          <w:rFonts w:ascii="Trebuchet MS" w:hAnsi="Trebuchet MS" w:cs="Arial"/>
          <w:sz w:val="22"/>
          <w:szCs w:val="22"/>
        </w:rPr>
        <w:t>dsjedavatelja ili drugog člana Š</w:t>
      </w:r>
      <w:r w:rsidRPr="0045497B">
        <w:rPr>
          <w:rFonts w:ascii="Trebuchet MS" w:hAnsi="Trebuchet MS" w:cs="Arial"/>
          <w:sz w:val="22"/>
          <w:szCs w:val="22"/>
        </w:rPr>
        <w:t>kolski odbor može odlučiti da se rasprava o pojedinom predmetu zaključi i prije nego što svi prijavljeni dobiju riječ, ako je predmet dovoljno r</w:t>
      </w:r>
      <w:r>
        <w:rPr>
          <w:rFonts w:ascii="Trebuchet MS" w:hAnsi="Trebuchet MS" w:cs="Arial"/>
          <w:sz w:val="22"/>
          <w:szCs w:val="22"/>
        </w:rPr>
        <w:t>azmotren i o njemu se može valja</w:t>
      </w:r>
      <w:r w:rsidRPr="0045497B">
        <w:rPr>
          <w:rFonts w:ascii="Trebuchet MS" w:hAnsi="Trebuchet MS" w:cs="Arial"/>
          <w:sz w:val="22"/>
          <w:szCs w:val="22"/>
        </w:rPr>
        <w:t>no odlučiti.</w:t>
      </w:r>
    </w:p>
    <w:p w:rsidR="0050242D" w:rsidRDefault="0050242D" w:rsidP="0050242D">
      <w:pPr>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p>
    <w:p w:rsidR="00BA5182" w:rsidRDefault="00BA5182"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lastRenderedPageBreak/>
        <w:t>STEGOVNE MJERE</w:t>
      </w:r>
    </w:p>
    <w:p w:rsidR="0050242D" w:rsidRPr="0045497B" w:rsidRDefault="0050242D" w:rsidP="0050242D">
      <w:pPr>
        <w:rPr>
          <w:rFonts w:ascii="Trebuchet MS" w:hAnsi="Trebuchet MS" w:cs="Arial"/>
          <w:sz w:val="22"/>
          <w:szCs w:val="22"/>
        </w:rPr>
      </w:pPr>
    </w:p>
    <w:p w:rsidR="0050242D" w:rsidRPr="0045497B" w:rsidRDefault="0050242D" w:rsidP="0050242D">
      <w:pPr>
        <w:ind w:left="3600" w:firstLine="720"/>
        <w:rPr>
          <w:rFonts w:ascii="Trebuchet MS" w:hAnsi="Trebuchet MS" w:cs="Arial"/>
          <w:sz w:val="22"/>
          <w:szCs w:val="22"/>
        </w:rPr>
      </w:pPr>
      <w:r>
        <w:rPr>
          <w:rFonts w:ascii="Trebuchet MS" w:hAnsi="Trebuchet MS" w:cs="Arial"/>
          <w:sz w:val="22"/>
          <w:szCs w:val="22"/>
        </w:rPr>
        <w:t>Članak 60</w:t>
      </w:r>
      <w:r w:rsidRPr="0045497B">
        <w:rPr>
          <w:rFonts w:ascii="Trebuchet MS" w:hAnsi="Trebuchet MS" w:cs="Arial"/>
          <w:sz w:val="22"/>
          <w:szCs w:val="22"/>
        </w:rPr>
        <w:t>.</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Svakoj osobi koja sudjeluje u radu na sjednici, ako se ne pridržava red</w:t>
      </w:r>
      <w:r>
        <w:rPr>
          <w:rFonts w:ascii="Trebuchet MS" w:hAnsi="Trebuchet MS" w:cs="Arial"/>
          <w:sz w:val="22"/>
          <w:szCs w:val="22"/>
        </w:rPr>
        <w:t>a ili ne poštuje odredbe ovoga S</w:t>
      </w:r>
      <w:r w:rsidRPr="0045497B">
        <w:rPr>
          <w:rFonts w:ascii="Trebuchet MS" w:hAnsi="Trebuchet MS" w:cs="Arial"/>
          <w:sz w:val="22"/>
          <w:szCs w:val="22"/>
        </w:rPr>
        <w:t>tatuta, mogu se izreći stegovne mjere:</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 opomena</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 oduzimanje riječi</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 udaljavanje sa sjednice.</w:t>
      </w: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OPOMENA</w:t>
      </w:r>
    </w:p>
    <w:p w:rsidR="0050242D" w:rsidRPr="0045497B" w:rsidRDefault="0050242D" w:rsidP="0050242D">
      <w:pPr>
        <w:rPr>
          <w:rFonts w:ascii="Trebuchet MS" w:hAnsi="Trebuchet MS" w:cs="Arial"/>
          <w:sz w:val="22"/>
          <w:szCs w:val="22"/>
        </w:rPr>
      </w:pPr>
    </w:p>
    <w:p w:rsidR="0050242D" w:rsidRPr="0045497B" w:rsidRDefault="0050242D" w:rsidP="0050242D">
      <w:pPr>
        <w:ind w:left="3600" w:firstLine="720"/>
        <w:rPr>
          <w:rFonts w:ascii="Trebuchet MS" w:hAnsi="Trebuchet MS" w:cs="Arial"/>
          <w:sz w:val="22"/>
          <w:szCs w:val="22"/>
        </w:rPr>
      </w:pPr>
      <w:r>
        <w:rPr>
          <w:rFonts w:ascii="Trebuchet MS" w:hAnsi="Trebuchet MS" w:cs="Arial"/>
          <w:sz w:val="22"/>
          <w:szCs w:val="22"/>
        </w:rPr>
        <w:t>Članak 61</w:t>
      </w:r>
      <w:r w:rsidRPr="0045497B">
        <w:rPr>
          <w:rFonts w:ascii="Trebuchet MS" w:hAnsi="Trebuchet MS" w:cs="Arial"/>
          <w:sz w:val="22"/>
          <w:szCs w:val="22"/>
        </w:rPr>
        <w:t>.</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Opomena se izriče osobi koja svojim ponašanjem ili izlaganjem odstupa od predmeta dnevnoga reda ili remeti rad sjednice.</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Opomenu izriče predsjedavatelj.</w:t>
      </w:r>
    </w:p>
    <w:p w:rsidR="0050242D" w:rsidRPr="0045497B" w:rsidRDefault="0050242D" w:rsidP="0050242D">
      <w:pPr>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ODUZIMANJE RIJEČI</w:t>
      </w:r>
    </w:p>
    <w:p w:rsidR="0050242D" w:rsidRPr="0045497B" w:rsidRDefault="0050242D" w:rsidP="0050242D">
      <w:pPr>
        <w:rPr>
          <w:rFonts w:ascii="Trebuchet MS" w:hAnsi="Trebuchet MS" w:cs="Arial"/>
          <w:sz w:val="22"/>
          <w:szCs w:val="22"/>
        </w:rPr>
      </w:pPr>
    </w:p>
    <w:p w:rsidR="0050242D" w:rsidRPr="0045497B" w:rsidRDefault="0050242D" w:rsidP="0050242D">
      <w:pPr>
        <w:ind w:left="3600" w:firstLine="720"/>
        <w:rPr>
          <w:rFonts w:ascii="Trebuchet MS" w:hAnsi="Trebuchet MS" w:cs="Arial"/>
          <w:sz w:val="22"/>
          <w:szCs w:val="22"/>
        </w:rPr>
      </w:pPr>
      <w:r>
        <w:rPr>
          <w:rFonts w:ascii="Trebuchet MS" w:hAnsi="Trebuchet MS" w:cs="Arial"/>
          <w:sz w:val="22"/>
          <w:szCs w:val="22"/>
        </w:rPr>
        <w:t>Članak 62</w:t>
      </w:r>
      <w:r w:rsidRPr="0045497B">
        <w:rPr>
          <w:rFonts w:ascii="Trebuchet MS" w:hAnsi="Trebuchet MS" w:cs="Arial"/>
          <w:sz w:val="22"/>
          <w:szCs w:val="22"/>
        </w:rPr>
        <w:t>.</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Mjera oduzimanja riječi izriče se osobi koja svojim ponašanjem, izjavama il</w:t>
      </w:r>
      <w:r>
        <w:rPr>
          <w:rFonts w:ascii="Trebuchet MS" w:hAnsi="Trebuchet MS" w:cs="Arial"/>
          <w:sz w:val="22"/>
          <w:szCs w:val="22"/>
        </w:rPr>
        <w:t>i nepoštivanjem odredaba ovoga S</w:t>
      </w:r>
      <w:r w:rsidRPr="0045497B">
        <w:rPr>
          <w:rFonts w:ascii="Trebuchet MS" w:hAnsi="Trebuchet MS" w:cs="Arial"/>
          <w:sz w:val="22"/>
          <w:szCs w:val="22"/>
        </w:rPr>
        <w:t>tatuta remeti rad sjednice, a već prije toga joj je na istoj sjednici izrečena opomena.</w:t>
      </w:r>
    </w:p>
    <w:p w:rsidR="0050242D" w:rsidRPr="0045497B" w:rsidRDefault="0050242D" w:rsidP="0050242D">
      <w:pPr>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Mjeru oduzimanja riječi izriče predsjedavatelj.</w:t>
      </w:r>
    </w:p>
    <w:p w:rsidR="0050242D" w:rsidRDefault="0050242D" w:rsidP="0050242D">
      <w:pPr>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UDALJAVANJE SA SJEDNICE</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63</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Mjera udaljavanja sa sjednice izriče se osobi koja ne postupa prema nalogu predsjedavatelja, a kojoj je ranije izrečena mjera oduzimanja riječi ili koja na drugi način toliko narušava red i krši odredbe ovoga statuta da dovodi u pitanje daljnje održavanje sjednice.</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Mjeru udaljavanja sa sjednice, na prij</w:t>
      </w:r>
      <w:r>
        <w:rPr>
          <w:rFonts w:ascii="Trebuchet MS" w:hAnsi="Trebuchet MS" w:cs="Arial"/>
          <w:sz w:val="22"/>
          <w:szCs w:val="22"/>
        </w:rPr>
        <w:t>edlog predsjedavatelja, izriče Š</w:t>
      </w:r>
      <w:r w:rsidRPr="0045497B">
        <w:rPr>
          <w:rFonts w:ascii="Trebuchet MS" w:hAnsi="Trebuchet MS" w:cs="Arial"/>
          <w:sz w:val="22"/>
          <w:szCs w:val="22"/>
        </w:rPr>
        <w:t>kolski odbor.</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Osoba kojoj je izrečena mjera udaljavanja sa sjednice, dužna je odmah napustiti prostor u kojem se održava sjednica.</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Udaljavanje sa sjednice odnosi se samo na sjednicu na kojoj je ova mjera izrečena.</w:t>
      </w:r>
    </w:p>
    <w:p w:rsidR="0050242D" w:rsidRDefault="0050242D" w:rsidP="0050242D">
      <w:pPr>
        <w:jc w:val="both"/>
        <w:rPr>
          <w:rFonts w:ascii="Trebuchet MS" w:hAnsi="Trebuchet MS" w:cs="Arial"/>
          <w:sz w:val="22"/>
          <w:szCs w:val="22"/>
        </w:rPr>
      </w:pPr>
    </w:p>
    <w:p w:rsidR="0050242D" w:rsidRPr="0045497B" w:rsidRDefault="0050242D" w:rsidP="0050242D">
      <w:pPr>
        <w:jc w:val="both"/>
        <w:rPr>
          <w:rFonts w:ascii="Trebuchet MS" w:hAnsi="Trebuchet MS" w:cs="Arial"/>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ODLAGANJE SJEDNICE</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64</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Sjednica će se odložiti kada nastupe okolnosti koje onemogućuju održavanje sjednice u zakazano vrijeme.</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Sjednica će se odložiti i kada se prije započinjanja sjednice utvrdi da na sjednici nije nazočan potreban broj članova.</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Sjednicu odlaže predsjedavatelj sjednice.</w:t>
      </w:r>
    </w:p>
    <w:p w:rsidR="0050242D" w:rsidRPr="0045497B" w:rsidRDefault="0050242D" w:rsidP="0050242D">
      <w:pPr>
        <w:jc w:val="right"/>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Pr="00FC71C8"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PREKID SJEDNICE</w:t>
      </w:r>
    </w:p>
    <w:p w:rsidR="0050242D" w:rsidRPr="0045497B" w:rsidRDefault="0050242D" w:rsidP="0050242D">
      <w:pPr>
        <w:ind w:left="3600" w:firstLine="720"/>
        <w:rPr>
          <w:rFonts w:ascii="Trebuchet MS" w:hAnsi="Trebuchet MS" w:cs="Arial"/>
          <w:sz w:val="22"/>
          <w:szCs w:val="22"/>
        </w:rPr>
      </w:pPr>
      <w:r>
        <w:rPr>
          <w:rFonts w:ascii="Trebuchet MS" w:hAnsi="Trebuchet MS" w:cs="Arial"/>
          <w:sz w:val="22"/>
          <w:szCs w:val="22"/>
        </w:rPr>
        <w:t>Članak 65</w:t>
      </w:r>
      <w:r w:rsidRPr="0045497B">
        <w:rPr>
          <w:rFonts w:ascii="Trebuchet MS" w:hAnsi="Trebuchet MS" w:cs="Arial"/>
          <w:sz w:val="22"/>
          <w:szCs w:val="22"/>
        </w:rPr>
        <w:t>.</w:t>
      </w:r>
    </w:p>
    <w:p w:rsidR="0050242D" w:rsidRPr="0045497B" w:rsidRDefault="0050242D" w:rsidP="0050242D">
      <w:pPr>
        <w:ind w:firstLine="720"/>
        <w:rPr>
          <w:rFonts w:ascii="Trebuchet MS" w:hAnsi="Trebuchet MS" w:cs="Arial"/>
          <w:sz w:val="22"/>
          <w:szCs w:val="22"/>
        </w:rPr>
      </w:pPr>
      <w:r w:rsidRPr="0045497B">
        <w:rPr>
          <w:rFonts w:ascii="Trebuchet MS" w:hAnsi="Trebuchet MS" w:cs="Arial"/>
          <w:sz w:val="22"/>
          <w:szCs w:val="22"/>
        </w:rPr>
        <w:t>Sjednica se može prekinuti:</w:t>
      </w:r>
    </w:p>
    <w:p w:rsidR="0050242D" w:rsidRPr="0045497B" w:rsidRDefault="0050242D" w:rsidP="0050242D">
      <w:pPr>
        <w:rPr>
          <w:rFonts w:ascii="Trebuchet MS" w:hAnsi="Trebuchet MS" w:cs="Arial"/>
          <w:sz w:val="22"/>
          <w:szCs w:val="22"/>
        </w:rPr>
      </w:pP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xml:space="preserve">- kada se tijekom sjednice broj nazočnih članova smanji ispod broja potrebitog za održavanje </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lastRenderedPageBreak/>
        <w:t xml:space="preserve">  sjednice</w:t>
      </w:r>
    </w:p>
    <w:p w:rsidR="0050242D" w:rsidRDefault="0050242D" w:rsidP="0050242D">
      <w:pPr>
        <w:jc w:val="both"/>
        <w:rPr>
          <w:rFonts w:ascii="Trebuchet MS" w:hAnsi="Trebuchet MS" w:cs="Arial"/>
          <w:sz w:val="22"/>
          <w:szCs w:val="22"/>
        </w:rPr>
      </w:pPr>
      <w:r w:rsidRPr="0045497B">
        <w:rPr>
          <w:rFonts w:ascii="Trebuchet MS" w:hAnsi="Trebuchet MS" w:cs="Arial"/>
          <w:sz w:val="22"/>
          <w:szCs w:val="22"/>
        </w:rPr>
        <w:t xml:space="preserve">- kada dođe do težeg remećenja reda na sjednici, a predsjedavatelj nije u mogućnosti održati </w:t>
      </w:r>
    </w:p>
    <w:p w:rsidR="0050242D" w:rsidRPr="0045497B" w:rsidRDefault="0050242D" w:rsidP="0050242D">
      <w:pPr>
        <w:jc w:val="both"/>
        <w:rPr>
          <w:rFonts w:ascii="Trebuchet MS" w:hAnsi="Trebuchet MS" w:cs="Arial"/>
          <w:sz w:val="22"/>
          <w:szCs w:val="22"/>
        </w:rPr>
      </w:pPr>
      <w:r>
        <w:rPr>
          <w:rFonts w:ascii="Trebuchet MS" w:hAnsi="Trebuchet MS" w:cs="Arial"/>
          <w:sz w:val="22"/>
          <w:szCs w:val="22"/>
        </w:rPr>
        <w:t xml:space="preserve">  red </w:t>
      </w:r>
      <w:r w:rsidRPr="0045497B">
        <w:rPr>
          <w:rFonts w:ascii="Trebuchet MS" w:hAnsi="Trebuchet MS" w:cs="Arial"/>
          <w:sz w:val="22"/>
          <w:szCs w:val="22"/>
        </w:rPr>
        <w:t>pri</w:t>
      </w:r>
      <w:r>
        <w:rPr>
          <w:rFonts w:ascii="Trebuchet MS" w:hAnsi="Trebuchet MS" w:cs="Arial"/>
          <w:sz w:val="22"/>
          <w:szCs w:val="22"/>
        </w:rPr>
        <w:t>mjenom mjera iz članka 60. ovoga S</w:t>
      </w:r>
      <w:r w:rsidRPr="0045497B">
        <w:rPr>
          <w:rFonts w:ascii="Trebuchet MS" w:hAnsi="Trebuchet MS" w:cs="Arial"/>
          <w:sz w:val="22"/>
          <w:szCs w:val="22"/>
        </w:rPr>
        <w:t>tatuta</w:t>
      </w:r>
    </w:p>
    <w:p w:rsidR="0050242D" w:rsidRPr="0045497B" w:rsidRDefault="0050242D" w:rsidP="0050242D">
      <w:pPr>
        <w:rPr>
          <w:rFonts w:ascii="Trebuchet MS" w:hAnsi="Trebuchet MS" w:cs="Arial"/>
          <w:sz w:val="22"/>
          <w:szCs w:val="22"/>
        </w:rPr>
      </w:pPr>
      <w:r w:rsidRPr="0045497B">
        <w:rPr>
          <w:rFonts w:ascii="Trebuchet MS" w:hAnsi="Trebuchet MS" w:cs="Arial"/>
          <w:sz w:val="22"/>
          <w:szCs w:val="22"/>
        </w:rPr>
        <w:t>- kada o pojedinom predmetu treba pribaviti dodatne podatke,  isprave ili obaviti konzultacije.</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Sjednicu prekida predsjedavatelj sjednice.</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Ako pojedini član smatra da nema razloga za prekid sjednice, on može predložiti da se sjednica nastavi.</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Odluku o nastavku sjednice prema</w:t>
      </w:r>
      <w:r>
        <w:rPr>
          <w:rFonts w:ascii="Trebuchet MS" w:hAnsi="Trebuchet MS" w:cs="Arial"/>
          <w:sz w:val="22"/>
          <w:szCs w:val="22"/>
        </w:rPr>
        <w:t xml:space="preserve"> stavku 3. ovoga članka donosi Š</w:t>
      </w:r>
      <w:r w:rsidRPr="0045497B">
        <w:rPr>
          <w:rFonts w:ascii="Trebuchet MS" w:hAnsi="Trebuchet MS" w:cs="Arial"/>
          <w:sz w:val="22"/>
          <w:szCs w:val="22"/>
        </w:rPr>
        <w:t>kolski odbor.</w:t>
      </w:r>
    </w:p>
    <w:p w:rsidR="0050242D" w:rsidRPr="0045497B" w:rsidRDefault="0050242D" w:rsidP="0050242D">
      <w:pPr>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ZAKAZIVANJE NASTAVKA SJEDNICE</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66</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Kada je sjednica odložena ili prekinuta, predsjedavatelj izvješćuje članove o novom vremenu održavanja sjednice.</w:t>
      </w:r>
    </w:p>
    <w:p w:rsidR="0050242D" w:rsidRPr="0045497B" w:rsidRDefault="0050242D" w:rsidP="0050242D">
      <w:pPr>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ZAKLJUČIVANJE RASPRAVE</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67</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Nakon završene rasprave o pojedinoj točki dnevnog red</w:t>
      </w:r>
      <w:r>
        <w:rPr>
          <w:rFonts w:ascii="Trebuchet MS" w:hAnsi="Trebuchet MS" w:cs="Arial"/>
          <w:sz w:val="22"/>
          <w:szCs w:val="22"/>
        </w:rPr>
        <w:t>a u skladu s člankom 59. ovoga S</w:t>
      </w:r>
      <w:r w:rsidRPr="0045497B">
        <w:rPr>
          <w:rFonts w:ascii="Trebuchet MS" w:hAnsi="Trebuchet MS" w:cs="Arial"/>
          <w:sz w:val="22"/>
          <w:szCs w:val="22"/>
        </w:rPr>
        <w:t>tatuta pristupa se odlučivanju.</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Prije glasovanja predsjedavatelj oblikuje prijedlog odluke, rješenje ili zaključka koji se treba donijeti u svezi s pojedinom točkom dnevnog reda.</w:t>
      </w:r>
    </w:p>
    <w:p w:rsidR="0050242D" w:rsidRDefault="0050242D" w:rsidP="0050242D">
      <w:pPr>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NAČIN ODLUČIVANJA</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68</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 xml:space="preserve">Školski odbor odlučuje javnim glasovanjem, osim kada je </w:t>
      </w:r>
      <w:r>
        <w:rPr>
          <w:rFonts w:ascii="Trebuchet MS" w:hAnsi="Trebuchet MS" w:cs="Arial"/>
          <w:sz w:val="22"/>
          <w:szCs w:val="22"/>
        </w:rPr>
        <w:t>zakonom ili prethodnom odlukom Š</w:t>
      </w:r>
      <w:r w:rsidRPr="0045497B">
        <w:rPr>
          <w:rFonts w:ascii="Trebuchet MS" w:hAnsi="Trebuchet MS" w:cs="Arial"/>
          <w:sz w:val="22"/>
          <w:szCs w:val="22"/>
        </w:rPr>
        <w:t>kolskog odbora određeno da se o pojedinom predmetu glasuje tajno.</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 xml:space="preserve">Članovi glasuju javno tako da se dizanjem ruke izjašnjavaju </w:t>
      </w:r>
      <w:r w:rsidRPr="0045497B">
        <w:rPr>
          <w:rFonts w:ascii="Trebuchet MS" w:hAnsi="Trebuchet MS" w:cs="Arial"/>
          <w:i/>
          <w:iCs/>
          <w:sz w:val="22"/>
          <w:szCs w:val="22"/>
        </w:rPr>
        <w:t xml:space="preserve">za </w:t>
      </w:r>
      <w:r w:rsidRPr="00672A6B">
        <w:rPr>
          <w:rFonts w:ascii="Trebuchet MS" w:hAnsi="Trebuchet MS" w:cs="Arial"/>
          <w:sz w:val="22"/>
          <w:szCs w:val="22"/>
        </w:rPr>
        <w:t xml:space="preserve">ili </w:t>
      </w:r>
      <w:r w:rsidRPr="00672A6B">
        <w:rPr>
          <w:rFonts w:ascii="Trebuchet MS" w:hAnsi="Trebuchet MS" w:cs="Arial"/>
          <w:iCs/>
          <w:sz w:val="22"/>
          <w:szCs w:val="22"/>
        </w:rPr>
        <w:t xml:space="preserve">protiv </w:t>
      </w:r>
      <w:r w:rsidRPr="00672A6B">
        <w:rPr>
          <w:rFonts w:ascii="Trebuchet MS" w:hAnsi="Trebuchet MS" w:cs="Arial"/>
          <w:sz w:val="22"/>
          <w:szCs w:val="22"/>
        </w:rPr>
        <w:t>prijedloga</w:t>
      </w:r>
      <w:r w:rsidRPr="0045497B">
        <w:rPr>
          <w:rFonts w:ascii="Trebuchet MS" w:hAnsi="Trebuchet MS" w:cs="Arial"/>
          <w:sz w:val="22"/>
          <w:szCs w:val="22"/>
        </w:rPr>
        <w:t xml:space="preserve"> odluke, rješenja ili zaključka.</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Članovi glasuju tajno tako da na glasačkom listiću zaokruže redni broj ispred osobe ili prijedloga akta za koji glasuju.</w:t>
      </w:r>
    </w:p>
    <w:p w:rsidR="0050242D" w:rsidRDefault="0050242D" w:rsidP="0050242D">
      <w:pPr>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p>
    <w:p w:rsidR="0050242D" w:rsidRPr="00F41688"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DONOŠENJE ODLUKA</w:t>
      </w: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69.</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Školski odbor odlučuje većinom glasova ukupnog broja članova.</w:t>
      </w:r>
    </w:p>
    <w:p w:rsidR="0050242D" w:rsidRPr="0045497B" w:rsidRDefault="0050242D" w:rsidP="0050242D">
      <w:pPr>
        <w:jc w:val="both"/>
        <w:rPr>
          <w:rFonts w:ascii="Trebuchet MS" w:hAnsi="Trebuchet MS" w:cs="Arial"/>
          <w:sz w:val="22"/>
          <w:szCs w:val="22"/>
        </w:rPr>
      </w:pPr>
      <w:r>
        <w:rPr>
          <w:rFonts w:ascii="Trebuchet MS" w:hAnsi="Trebuchet MS" w:cs="Arial"/>
          <w:sz w:val="22"/>
          <w:szCs w:val="22"/>
        </w:rPr>
        <w:t xml:space="preserve">           </w:t>
      </w:r>
      <w:r w:rsidRPr="0045497B">
        <w:rPr>
          <w:rFonts w:ascii="Trebuchet MS" w:hAnsi="Trebuchet MS" w:cs="Arial"/>
          <w:sz w:val="22"/>
          <w:szCs w:val="22"/>
        </w:rPr>
        <w:t>Rezultate glasovanja utvrđuje predsjedavatelj sjednice.</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Na temelju rezultata glasovanja predsjedavatelj sjednice objavljuje je li određeni prijedlog usvojen ili odbijen.</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Kada prijedlog o kojem se glasovalo nije usvojen, na zahtjev najmanje 1/3 članova školskog odbora ili ravnatelja glasovanje se o istom prijedlogu može ponoviti, ali na istoj sjednici samo jedanput.</w:t>
      </w:r>
    </w:p>
    <w:p w:rsidR="0050242D" w:rsidRDefault="0050242D" w:rsidP="0050242D">
      <w:pPr>
        <w:jc w:val="right"/>
        <w:rPr>
          <w:rFonts w:ascii="Trebuchet MS" w:hAnsi="Trebuchet MS" w:cs="Arial"/>
          <w:bCs/>
          <w:iCs/>
          <w:sz w:val="22"/>
          <w:szCs w:val="22"/>
        </w:rPr>
      </w:pPr>
    </w:p>
    <w:p w:rsidR="0050242D" w:rsidRPr="00E74FFA" w:rsidRDefault="0050242D" w:rsidP="0050242D">
      <w:pPr>
        <w:jc w:val="right"/>
        <w:rPr>
          <w:rFonts w:ascii="Trebuchet MS" w:hAnsi="Trebuchet MS" w:cs="Arial"/>
          <w:bCs/>
          <w:iCs/>
          <w:sz w:val="22"/>
          <w:szCs w:val="22"/>
        </w:rPr>
      </w:pPr>
    </w:p>
    <w:p w:rsidR="00BA5182" w:rsidRDefault="00BA5182" w:rsidP="0050242D">
      <w:pPr>
        <w:rPr>
          <w:rFonts w:ascii="Trebuchet MS" w:hAnsi="Trebuchet MS" w:cs="Arial"/>
          <w:b/>
          <w:bCs/>
          <w:i/>
          <w:iCs/>
          <w:sz w:val="22"/>
          <w:szCs w:val="22"/>
        </w:rPr>
      </w:pPr>
    </w:p>
    <w:p w:rsidR="00BA5182" w:rsidRDefault="00BA5182" w:rsidP="0050242D">
      <w:pPr>
        <w:rPr>
          <w:rFonts w:ascii="Trebuchet MS" w:hAnsi="Trebuchet MS" w:cs="Arial"/>
          <w:b/>
          <w:bCs/>
          <w:i/>
          <w:iCs/>
          <w:sz w:val="22"/>
          <w:szCs w:val="22"/>
        </w:rPr>
      </w:pPr>
    </w:p>
    <w:p w:rsidR="00BA5182" w:rsidRDefault="00BA5182" w:rsidP="0050242D">
      <w:pPr>
        <w:rPr>
          <w:rFonts w:ascii="Trebuchet MS" w:hAnsi="Trebuchet MS" w:cs="Arial"/>
          <w:b/>
          <w:bCs/>
          <w:i/>
          <w:iCs/>
          <w:sz w:val="22"/>
          <w:szCs w:val="22"/>
        </w:rPr>
      </w:pPr>
    </w:p>
    <w:p w:rsidR="00BA5182" w:rsidRDefault="00BA5182" w:rsidP="0050242D">
      <w:pPr>
        <w:rPr>
          <w:rFonts w:ascii="Trebuchet MS" w:hAnsi="Trebuchet MS" w:cs="Arial"/>
          <w:b/>
          <w:bCs/>
          <w:i/>
          <w:iCs/>
          <w:sz w:val="22"/>
          <w:szCs w:val="22"/>
        </w:rPr>
      </w:pPr>
    </w:p>
    <w:p w:rsidR="00BA5182" w:rsidRDefault="00BA5182"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lastRenderedPageBreak/>
        <w:t xml:space="preserve">SADRŽAJ ODLUKA O IMENOVANJU RADNIH TIJELA </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70</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Kod odlučivanja o obvezama radnih tijela ili pojedinaca iz akta mora biti razvidno tko je izvršitelj, u kojem roku i na koj</w:t>
      </w:r>
      <w:r>
        <w:rPr>
          <w:rFonts w:ascii="Trebuchet MS" w:hAnsi="Trebuchet MS" w:cs="Arial"/>
          <w:sz w:val="22"/>
          <w:szCs w:val="22"/>
        </w:rPr>
        <w:t>i će način izvijestiti članove Š</w:t>
      </w:r>
      <w:r w:rsidRPr="0045497B">
        <w:rPr>
          <w:rFonts w:ascii="Trebuchet MS" w:hAnsi="Trebuchet MS" w:cs="Arial"/>
          <w:sz w:val="22"/>
          <w:szCs w:val="22"/>
        </w:rPr>
        <w:t>kolskog odbora o izvršenju obveze.</w:t>
      </w:r>
    </w:p>
    <w:p w:rsidR="0050242D" w:rsidRDefault="0050242D" w:rsidP="0050242D">
      <w:pPr>
        <w:rPr>
          <w:rFonts w:ascii="Trebuchet MS" w:hAnsi="Trebuchet MS" w:cs="Arial"/>
          <w:sz w:val="22"/>
          <w:szCs w:val="22"/>
        </w:rPr>
      </w:pPr>
    </w:p>
    <w:p w:rsidR="00EF0368" w:rsidRDefault="00EF0368" w:rsidP="0050242D">
      <w:pPr>
        <w:rPr>
          <w:rFonts w:ascii="Trebuchet MS" w:hAnsi="Trebuchet MS" w:cs="Arial"/>
          <w:b/>
          <w:bCs/>
          <w:i/>
          <w:iCs/>
          <w:sz w:val="22"/>
          <w:szCs w:val="22"/>
        </w:rPr>
      </w:pPr>
    </w:p>
    <w:p w:rsidR="0050242D" w:rsidRPr="00F41688"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ZAKLJUČIVANJE SJEDNICE</w:t>
      </w: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71</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Nakon što je iscrpljen dnevni red i svi predmeti predviđeni dnevnim redom raspravljeni i o njima odlučeno, predsjedavatelj zaključuje sjednicu.</w:t>
      </w:r>
    </w:p>
    <w:p w:rsidR="0050242D" w:rsidRPr="0045497B" w:rsidRDefault="0050242D" w:rsidP="0050242D">
      <w:pPr>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ZAPISNIK</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72.</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Pr>
          <w:rFonts w:ascii="Trebuchet MS" w:hAnsi="Trebuchet MS" w:cs="Arial"/>
          <w:sz w:val="22"/>
          <w:szCs w:val="22"/>
        </w:rPr>
        <w:t>O radu sjednice Š</w:t>
      </w:r>
      <w:r w:rsidRPr="0045497B">
        <w:rPr>
          <w:rFonts w:ascii="Trebuchet MS" w:hAnsi="Trebuchet MS" w:cs="Arial"/>
          <w:sz w:val="22"/>
          <w:szCs w:val="22"/>
        </w:rPr>
        <w:t>kolskog odbora vodi se zapisnik.</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Zapisnik se može voditi pisano ili snimati tonski.</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Zapisnik vodi radnik Škole kojemu je to radna obveza ili član kojega na sjednici odredi predsjedavatelj.</w:t>
      </w:r>
    </w:p>
    <w:p w:rsidR="0050242D" w:rsidRPr="0045497B" w:rsidRDefault="0050242D" w:rsidP="0050242D">
      <w:pPr>
        <w:jc w:val="both"/>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SADRŽAJ ZAPISNIKA</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73</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Zapisnik ima obilježje isprave kojom</w:t>
      </w:r>
      <w:r>
        <w:rPr>
          <w:rFonts w:ascii="Trebuchet MS" w:hAnsi="Trebuchet MS" w:cs="Arial"/>
          <w:sz w:val="22"/>
          <w:szCs w:val="22"/>
        </w:rPr>
        <w:t xml:space="preserve"> se potvrđuje rad i oblik rada Školskog odbora.</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Zapisnik sadrži:</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xml:space="preserve">- redni broj, mjesto i vrijeme održavanja sjednice, ime i prezime predsjedavatelja, broj članova </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xml:space="preserve">  nazočnih odnosno nenazočnih na sjednici</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broj i imena članova koji su opravdali svoj izostanak</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imena ostalih osoba nazočnih na sjednici</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potvrdu da je na sjednici nazočan potreban broj članova za pravovaljano odlučivanje</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predloženi i usvojeni dnevni red</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xml:space="preserve">- tijek rada na sjednici i predmete o kojima se raspravljalo te imena osoba koje su sudjelovale u </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xml:space="preserve">  raspravi i sažet prikaz njihova izlaganja</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xml:space="preserve">- rezultate glasovanja o pojedinim prijedlozima odnosno točkama dnevnog reda </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izdvojeno mišljenje pojedinog člana, ako on zatraži da se to unese u zapisnik</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vrijeme zaključivanja ili prekida sjednice</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oznaku priloga koji su sastavni dio zapisnika</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potpis predsjedavatelja sjednice i zapisničara.</w:t>
      </w:r>
    </w:p>
    <w:p w:rsidR="0050242D" w:rsidRPr="0045497B" w:rsidRDefault="0050242D" w:rsidP="0050242D">
      <w:pPr>
        <w:ind w:firstLine="720"/>
        <w:rPr>
          <w:rFonts w:ascii="Trebuchet MS" w:hAnsi="Trebuchet MS" w:cs="Arial"/>
          <w:sz w:val="22"/>
          <w:szCs w:val="22"/>
        </w:rPr>
      </w:pPr>
      <w:r w:rsidRPr="0045497B">
        <w:rPr>
          <w:rFonts w:ascii="Trebuchet MS" w:hAnsi="Trebuchet MS" w:cs="Arial"/>
          <w:sz w:val="22"/>
          <w:szCs w:val="22"/>
        </w:rPr>
        <w:t>Zapisnik</w:t>
      </w:r>
      <w:r>
        <w:rPr>
          <w:rFonts w:ascii="Trebuchet MS" w:hAnsi="Trebuchet MS" w:cs="Arial"/>
          <w:sz w:val="22"/>
          <w:szCs w:val="22"/>
        </w:rPr>
        <w:t xml:space="preserve"> </w:t>
      </w:r>
      <w:r w:rsidRPr="0045497B">
        <w:rPr>
          <w:rFonts w:ascii="Trebuchet MS" w:hAnsi="Trebuchet MS" w:cs="Arial"/>
          <w:sz w:val="22"/>
          <w:szCs w:val="22"/>
        </w:rPr>
        <w:t xml:space="preserve"> se</w:t>
      </w:r>
      <w:r>
        <w:rPr>
          <w:rFonts w:ascii="Trebuchet MS" w:hAnsi="Trebuchet MS" w:cs="Arial"/>
          <w:sz w:val="22"/>
          <w:szCs w:val="22"/>
        </w:rPr>
        <w:t xml:space="preserve"> </w:t>
      </w:r>
      <w:r w:rsidRPr="0045497B">
        <w:rPr>
          <w:rFonts w:ascii="Trebuchet MS" w:hAnsi="Trebuchet MS" w:cs="Arial"/>
          <w:sz w:val="22"/>
          <w:szCs w:val="22"/>
        </w:rPr>
        <w:t xml:space="preserve"> vodi</w:t>
      </w:r>
      <w:r>
        <w:rPr>
          <w:rFonts w:ascii="Trebuchet MS" w:hAnsi="Trebuchet MS" w:cs="Arial"/>
          <w:sz w:val="22"/>
          <w:szCs w:val="22"/>
        </w:rPr>
        <w:t xml:space="preserve"> </w:t>
      </w:r>
      <w:r w:rsidRPr="0045497B">
        <w:rPr>
          <w:rFonts w:ascii="Trebuchet MS" w:hAnsi="Trebuchet MS" w:cs="Arial"/>
          <w:sz w:val="22"/>
          <w:szCs w:val="22"/>
        </w:rPr>
        <w:t xml:space="preserve"> na</w:t>
      </w:r>
      <w:r>
        <w:rPr>
          <w:rFonts w:ascii="Trebuchet MS" w:hAnsi="Trebuchet MS" w:cs="Arial"/>
          <w:sz w:val="22"/>
          <w:szCs w:val="22"/>
        </w:rPr>
        <w:t xml:space="preserve"> </w:t>
      </w:r>
      <w:r w:rsidRPr="0045497B">
        <w:rPr>
          <w:rFonts w:ascii="Trebuchet MS" w:hAnsi="Trebuchet MS" w:cs="Arial"/>
          <w:sz w:val="22"/>
          <w:szCs w:val="22"/>
        </w:rPr>
        <w:t xml:space="preserve"> sjednici,</w:t>
      </w:r>
      <w:r>
        <w:rPr>
          <w:rFonts w:ascii="Trebuchet MS" w:hAnsi="Trebuchet MS" w:cs="Arial"/>
          <w:sz w:val="22"/>
          <w:szCs w:val="22"/>
        </w:rPr>
        <w:t xml:space="preserve"> </w:t>
      </w:r>
      <w:r w:rsidRPr="0045497B">
        <w:rPr>
          <w:rFonts w:ascii="Trebuchet MS" w:hAnsi="Trebuchet MS" w:cs="Arial"/>
          <w:sz w:val="22"/>
          <w:szCs w:val="22"/>
        </w:rPr>
        <w:t xml:space="preserve"> a</w:t>
      </w:r>
      <w:r>
        <w:rPr>
          <w:rFonts w:ascii="Trebuchet MS" w:hAnsi="Trebuchet MS" w:cs="Arial"/>
          <w:sz w:val="22"/>
          <w:szCs w:val="22"/>
        </w:rPr>
        <w:t xml:space="preserve"> </w:t>
      </w:r>
      <w:r w:rsidRPr="0045497B">
        <w:rPr>
          <w:rFonts w:ascii="Trebuchet MS" w:hAnsi="Trebuchet MS" w:cs="Arial"/>
          <w:sz w:val="22"/>
          <w:szCs w:val="22"/>
        </w:rPr>
        <w:t xml:space="preserve"> čistopis </w:t>
      </w:r>
      <w:r>
        <w:rPr>
          <w:rFonts w:ascii="Trebuchet MS" w:hAnsi="Trebuchet MS" w:cs="Arial"/>
          <w:sz w:val="22"/>
          <w:szCs w:val="22"/>
        </w:rPr>
        <w:t xml:space="preserve"> </w:t>
      </w:r>
      <w:r w:rsidRPr="0045497B">
        <w:rPr>
          <w:rFonts w:ascii="Trebuchet MS" w:hAnsi="Trebuchet MS" w:cs="Arial"/>
          <w:sz w:val="22"/>
          <w:szCs w:val="22"/>
        </w:rPr>
        <w:t xml:space="preserve">zapisnika </w:t>
      </w:r>
      <w:r>
        <w:rPr>
          <w:rFonts w:ascii="Trebuchet MS" w:hAnsi="Trebuchet MS" w:cs="Arial"/>
          <w:sz w:val="22"/>
          <w:szCs w:val="22"/>
        </w:rPr>
        <w:t xml:space="preserve"> </w:t>
      </w:r>
      <w:r w:rsidRPr="0045497B">
        <w:rPr>
          <w:rFonts w:ascii="Trebuchet MS" w:hAnsi="Trebuchet MS" w:cs="Arial"/>
          <w:sz w:val="22"/>
          <w:szCs w:val="22"/>
        </w:rPr>
        <w:t xml:space="preserve">se  izrađuje </w:t>
      </w:r>
      <w:r>
        <w:rPr>
          <w:rFonts w:ascii="Trebuchet MS" w:hAnsi="Trebuchet MS" w:cs="Arial"/>
          <w:sz w:val="22"/>
          <w:szCs w:val="22"/>
        </w:rPr>
        <w:t xml:space="preserve"> </w:t>
      </w:r>
      <w:r w:rsidRPr="0045497B">
        <w:rPr>
          <w:rFonts w:ascii="Trebuchet MS" w:hAnsi="Trebuchet MS" w:cs="Arial"/>
          <w:sz w:val="22"/>
          <w:szCs w:val="22"/>
        </w:rPr>
        <w:t>u  potrebnom broju primjeraka.</w:t>
      </w:r>
    </w:p>
    <w:p w:rsidR="0050242D" w:rsidRDefault="0050242D" w:rsidP="0050242D">
      <w:pPr>
        <w:jc w:val="both"/>
        <w:rPr>
          <w:rFonts w:ascii="Trebuchet MS" w:hAnsi="Trebuchet MS" w:cs="Arial"/>
          <w:b/>
          <w:bCs/>
          <w:i/>
          <w:iCs/>
          <w:sz w:val="22"/>
          <w:szCs w:val="22"/>
        </w:rPr>
      </w:pPr>
    </w:p>
    <w:p w:rsidR="0050242D" w:rsidRDefault="0050242D" w:rsidP="0050242D">
      <w:pPr>
        <w:jc w:val="both"/>
        <w:rPr>
          <w:rFonts w:ascii="Trebuchet MS" w:hAnsi="Trebuchet MS" w:cs="Arial"/>
          <w:b/>
          <w:bCs/>
          <w:i/>
          <w:iCs/>
          <w:sz w:val="22"/>
          <w:szCs w:val="22"/>
        </w:rPr>
      </w:pPr>
    </w:p>
    <w:p w:rsidR="0050242D" w:rsidRPr="008C5854" w:rsidRDefault="0050242D" w:rsidP="0050242D">
      <w:pPr>
        <w:jc w:val="both"/>
        <w:rPr>
          <w:rFonts w:ascii="Trebuchet MS" w:hAnsi="Trebuchet MS" w:cs="Arial"/>
          <w:b/>
          <w:bCs/>
          <w:i/>
          <w:iCs/>
          <w:sz w:val="22"/>
          <w:szCs w:val="22"/>
        </w:rPr>
      </w:pPr>
      <w:r w:rsidRPr="0045497B">
        <w:rPr>
          <w:rFonts w:ascii="Trebuchet MS" w:hAnsi="Trebuchet MS" w:cs="Arial"/>
          <w:b/>
          <w:bCs/>
          <w:i/>
          <w:iCs/>
          <w:sz w:val="22"/>
          <w:szCs w:val="22"/>
        </w:rPr>
        <w:t>ČISTOPIS ZAPISNIKA</w:t>
      </w:r>
    </w:p>
    <w:p w:rsidR="0050242D" w:rsidRDefault="0050242D" w:rsidP="0050242D">
      <w:pPr>
        <w:ind w:left="3600" w:firstLine="720"/>
        <w:jc w:val="both"/>
        <w:rPr>
          <w:rFonts w:ascii="Trebuchet MS" w:hAnsi="Trebuchet MS" w:cs="Arial"/>
          <w:sz w:val="22"/>
          <w:szCs w:val="22"/>
        </w:rPr>
      </w:pPr>
      <w:r>
        <w:rPr>
          <w:rFonts w:ascii="Trebuchet MS" w:hAnsi="Trebuchet MS" w:cs="Arial"/>
          <w:sz w:val="22"/>
          <w:szCs w:val="22"/>
        </w:rPr>
        <w:t>Članak 74.</w:t>
      </w:r>
    </w:p>
    <w:p w:rsidR="0050242D" w:rsidRPr="0045497B" w:rsidRDefault="0050242D" w:rsidP="0050242D">
      <w:pPr>
        <w:ind w:left="3600" w:firstLine="720"/>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Čistopis zapisnika potpisuju predsjedavatelj sjednice na koju se zapisnik odnosi te zapisničar.</w:t>
      </w:r>
    </w:p>
    <w:p w:rsidR="0050242D" w:rsidRDefault="0050242D" w:rsidP="00EF0368">
      <w:pPr>
        <w:ind w:firstLine="720"/>
        <w:jc w:val="both"/>
        <w:rPr>
          <w:rFonts w:ascii="Trebuchet MS" w:hAnsi="Trebuchet MS" w:cs="Arial"/>
          <w:sz w:val="22"/>
          <w:szCs w:val="22"/>
        </w:rPr>
      </w:pPr>
      <w:r w:rsidRPr="0045497B">
        <w:rPr>
          <w:rFonts w:ascii="Trebuchet MS" w:hAnsi="Trebuchet MS" w:cs="Arial"/>
          <w:sz w:val="22"/>
          <w:szCs w:val="22"/>
        </w:rPr>
        <w:t>Po jedan primjerak čistopisa zapisnika dostavlja se predsjedniku i članovima, jedan primjerak ravnatelju, a jedan primje</w:t>
      </w:r>
      <w:r w:rsidR="00EF0368">
        <w:rPr>
          <w:rFonts w:ascii="Trebuchet MS" w:hAnsi="Trebuchet MS" w:cs="Arial"/>
          <w:sz w:val="22"/>
          <w:szCs w:val="22"/>
        </w:rPr>
        <w:t>rak se čuva u pismohrani Škole.</w:t>
      </w:r>
    </w:p>
    <w:p w:rsidR="00EF0368" w:rsidRPr="00EF0368" w:rsidRDefault="00EF0368" w:rsidP="00EF0368">
      <w:pPr>
        <w:ind w:firstLine="720"/>
        <w:jc w:val="both"/>
        <w:rPr>
          <w:rFonts w:ascii="Trebuchet MS" w:hAnsi="Trebuchet MS" w:cs="Arial"/>
          <w:sz w:val="22"/>
          <w:szCs w:val="22"/>
        </w:rPr>
      </w:pPr>
    </w:p>
    <w:p w:rsidR="0050242D" w:rsidRDefault="0050242D" w:rsidP="0050242D">
      <w:pPr>
        <w:jc w:val="both"/>
        <w:rPr>
          <w:rFonts w:ascii="Trebuchet MS" w:hAnsi="Trebuchet MS" w:cs="Arial"/>
          <w:b/>
          <w:bCs/>
          <w:i/>
          <w:iCs/>
          <w:sz w:val="22"/>
          <w:szCs w:val="22"/>
        </w:rPr>
      </w:pPr>
    </w:p>
    <w:p w:rsidR="0050242D" w:rsidRPr="008C5854" w:rsidRDefault="0050242D" w:rsidP="0050242D">
      <w:pPr>
        <w:jc w:val="both"/>
        <w:rPr>
          <w:rFonts w:ascii="Trebuchet MS" w:hAnsi="Trebuchet MS" w:cs="Arial"/>
          <w:b/>
          <w:bCs/>
          <w:i/>
          <w:iCs/>
          <w:sz w:val="22"/>
          <w:szCs w:val="22"/>
        </w:rPr>
      </w:pPr>
      <w:r w:rsidRPr="0045497B">
        <w:rPr>
          <w:rFonts w:ascii="Trebuchet MS" w:hAnsi="Trebuchet MS" w:cs="Arial"/>
          <w:b/>
          <w:bCs/>
          <w:i/>
          <w:iCs/>
          <w:sz w:val="22"/>
          <w:szCs w:val="22"/>
        </w:rPr>
        <w:lastRenderedPageBreak/>
        <w:t>STRUKTURA ZAPISNIKA</w:t>
      </w:r>
    </w:p>
    <w:p w:rsidR="0050242D" w:rsidRDefault="0050242D" w:rsidP="0050242D">
      <w:pPr>
        <w:ind w:left="3600" w:firstLine="720"/>
        <w:jc w:val="both"/>
        <w:rPr>
          <w:rFonts w:ascii="Trebuchet MS" w:hAnsi="Trebuchet MS" w:cs="Arial"/>
          <w:sz w:val="22"/>
          <w:szCs w:val="22"/>
        </w:rPr>
      </w:pPr>
      <w:r>
        <w:rPr>
          <w:rFonts w:ascii="Trebuchet MS" w:hAnsi="Trebuchet MS" w:cs="Arial"/>
          <w:sz w:val="22"/>
          <w:szCs w:val="22"/>
        </w:rPr>
        <w:t>Članak 75</w:t>
      </w:r>
      <w:r w:rsidRPr="0045497B">
        <w:rPr>
          <w:rFonts w:ascii="Trebuchet MS" w:hAnsi="Trebuchet MS" w:cs="Arial"/>
          <w:sz w:val="22"/>
          <w:szCs w:val="22"/>
        </w:rPr>
        <w:t>.</w:t>
      </w:r>
    </w:p>
    <w:p w:rsidR="0050242D" w:rsidRPr="0045497B" w:rsidRDefault="0050242D" w:rsidP="0050242D">
      <w:pPr>
        <w:ind w:left="3600" w:firstLine="720"/>
        <w:jc w:val="both"/>
        <w:rPr>
          <w:rFonts w:ascii="Trebuchet MS" w:hAnsi="Trebuchet MS" w:cs="Arial"/>
          <w:sz w:val="22"/>
          <w:szCs w:val="22"/>
        </w:rPr>
      </w:pPr>
    </w:p>
    <w:p w:rsidR="0050242D" w:rsidRPr="0045497B" w:rsidRDefault="0050242D" w:rsidP="0050242D">
      <w:pPr>
        <w:tabs>
          <w:tab w:val="left" w:pos="8640"/>
        </w:tabs>
        <w:ind w:firstLine="720"/>
        <w:jc w:val="both"/>
        <w:rPr>
          <w:rFonts w:ascii="Trebuchet MS" w:hAnsi="Trebuchet MS" w:cs="Arial"/>
          <w:sz w:val="22"/>
          <w:szCs w:val="22"/>
        </w:rPr>
      </w:pPr>
      <w:r w:rsidRPr="0045497B">
        <w:rPr>
          <w:rFonts w:ascii="Trebuchet MS" w:hAnsi="Trebuchet MS" w:cs="Arial"/>
          <w:sz w:val="22"/>
          <w:szCs w:val="22"/>
        </w:rPr>
        <w:t>Ako se zapisnik sastoji od više listova, na svakom listu mora biti potpis predsje</w:t>
      </w:r>
      <w:r>
        <w:rPr>
          <w:rFonts w:ascii="Trebuchet MS" w:hAnsi="Trebuchet MS" w:cs="Arial"/>
          <w:sz w:val="22"/>
          <w:szCs w:val="22"/>
        </w:rPr>
        <w:t>davatelja sjednice</w:t>
      </w:r>
      <w:r w:rsidRPr="0045497B">
        <w:rPr>
          <w:rFonts w:ascii="Trebuchet MS" w:hAnsi="Trebuchet MS" w:cs="Arial"/>
          <w:sz w:val="22"/>
          <w:szCs w:val="22"/>
        </w:rPr>
        <w:t>. Svaki list (stranica) mora biti označen rednim brojem.</w:t>
      </w:r>
    </w:p>
    <w:p w:rsidR="0050242D" w:rsidRDefault="0050242D" w:rsidP="0050242D">
      <w:pPr>
        <w:jc w:val="both"/>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SKRAĆENI ZAPISNIK</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76.</w:t>
      </w:r>
    </w:p>
    <w:p w:rsidR="0050242D" w:rsidRDefault="0050242D" w:rsidP="0050242D">
      <w:pPr>
        <w:ind w:left="3600" w:firstLine="720"/>
        <w:rPr>
          <w:rFonts w:ascii="Trebuchet MS" w:hAnsi="Trebuchet MS" w:cs="Arial"/>
          <w:sz w:val="22"/>
          <w:szCs w:val="22"/>
        </w:rPr>
      </w:pPr>
    </w:p>
    <w:p w:rsidR="0050242D" w:rsidRPr="0045497B" w:rsidRDefault="0050242D" w:rsidP="0050242D">
      <w:pPr>
        <w:ind w:firstLine="708"/>
        <w:jc w:val="both"/>
        <w:rPr>
          <w:rFonts w:ascii="Trebuchet MS" w:hAnsi="Trebuchet MS" w:cs="Arial"/>
          <w:sz w:val="22"/>
          <w:szCs w:val="22"/>
        </w:rPr>
      </w:pPr>
      <w:r w:rsidRPr="0045497B">
        <w:rPr>
          <w:rFonts w:ascii="Trebuchet MS" w:hAnsi="Trebuchet MS" w:cs="Arial"/>
          <w:sz w:val="22"/>
          <w:szCs w:val="22"/>
        </w:rPr>
        <w:t xml:space="preserve">Odluke, rješenja i zaključci unose se u zapisnik u obliku u kakvom su doneseni. </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Odluke, rješenja i zaključci iz stavka 1. ovoga članka mogu se objaviti u obliku skraćenog zapisnika.</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Skraćeni zapisnik koji se odnosi na sve radnike i učenike Škole objavljuje se na oglasnoj ploči.</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O objavljivanju skraćenog zapisnika brinu se predsjednik i ravnatelj.</w:t>
      </w:r>
    </w:p>
    <w:p w:rsidR="0050242D" w:rsidRDefault="0050242D" w:rsidP="0050242D">
      <w:pPr>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UVID U ZAPISNIK I DOSTAVA PODATAKA</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77</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Svakom radniku ili učeniku koji je prema zakonu pokrenuo postupak zaštite stečenih prava, ravnatelj mora  na njegov zahtjev omogućiti uvid u dio zapisnika sa sjednice koji se odnosi na zaštitu tih prava.</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Izvodi, prijepisi i preslike zapisnika mogu se davati pravosudnim i upravnim tijelima izvan Škole samo na njihov pisani zahtjev.</w:t>
      </w:r>
    </w:p>
    <w:p w:rsidR="0050242D" w:rsidRPr="0045497B" w:rsidRDefault="0050242D" w:rsidP="0050242D">
      <w:pPr>
        <w:ind w:firstLine="720"/>
        <w:jc w:val="both"/>
        <w:rPr>
          <w:rFonts w:ascii="Trebuchet MS" w:hAnsi="Trebuchet MS" w:cs="Arial"/>
          <w:sz w:val="22"/>
          <w:szCs w:val="22"/>
        </w:rPr>
      </w:pPr>
      <w:r>
        <w:rPr>
          <w:rFonts w:ascii="Trebuchet MS" w:hAnsi="Trebuchet MS" w:cs="Arial"/>
          <w:sz w:val="22"/>
          <w:szCs w:val="22"/>
        </w:rPr>
        <w:t>Zapisnici Š</w:t>
      </w:r>
      <w:r w:rsidRPr="0045497B">
        <w:rPr>
          <w:rFonts w:ascii="Trebuchet MS" w:hAnsi="Trebuchet MS" w:cs="Arial"/>
          <w:sz w:val="22"/>
          <w:szCs w:val="22"/>
        </w:rPr>
        <w:t xml:space="preserve">kolskog odbora se kategoriziraju i čuvaju u skladu s propisima koji se odnose na zaštitu </w:t>
      </w:r>
      <w:proofErr w:type="spellStart"/>
      <w:r w:rsidRPr="0045497B">
        <w:rPr>
          <w:rFonts w:ascii="Trebuchet MS" w:hAnsi="Trebuchet MS" w:cs="Arial"/>
          <w:sz w:val="22"/>
          <w:szCs w:val="22"/>
        </w:rPr>
        <w:t>registraturnog</w:t>
      </w:r>
      <w:proofErr w:type="spellEnd"/>
      <w:r w:rsidRPr="0045497B">
        <w:rPr>
          <w:rFonts w:ascii="Trebuchet MS" w:hAnsi="Trebuchet MS" w:cs="Arial"/>
          <w:sz w:val="22"/>
          <w:szCs w:val="22"/>
        </w:rPr>
        <w:t xml:space="preserve"> i arhivskog gradiva.</w:t>
      </w:r>
    </w:p>
    <w:p w:rsidR="0050242D" w:rsidRDefault="0050242D" w:rsidP="0050242D">
      <w:pPr>
        <w:rPr>
          <w:rFonts w:ascii="Trebuchet MS" w:hAnsi="Trebuchet MS" w:cs="Arial"/>
          <w:sz w:val="22"/>
          <w:szCs w:val="22"/>
        </w:rPr>
      </w:pPr>
    </w:p>
    <w:p w:rsidR="0050242D" w:rsidRDefault="0050242D" w:rsidP="0050242D">
      <w:pPr>
        <w:rPr>
          <w:rFonts w:ascii="Trebuchet MS" w:hAnsi="Trebuchet MS" w:cs="Arial"/>
          <w:sz w:val="22"/>
          <w:szCs w:val="22"/>
        </w:rPr>
      </w:pPr>
    </w:p>
    <w:p w:rsidR="0050242D" w:rsidRDefault="0050242D" w:rsidP="0050242D">
      <w:pPr>
        <w:rPr>
          <w:rFonts w:ascii="Trebuchet MS" w:hAnsi="Trebuchet MS" w:cs="Arial"/>
          <w:sz w:val="22"/>
          <w:szCs w:val="22"/>
        </w:rPr>
      </w:pPr>
    </w:p>
    <w:p w:rsidR="0050242D" w:rsidRPr="005035D6"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POTPISIVANJE AKATA</w:t>
      </w: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78</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 xml:space="preserve">Tekst općeg ili pojedinačnog </w:t>
      </w:r>
      <w:r>
        <w:rPr>
          <w:rFonts w:ascii="Trebuchet MS" w:hAnsi="Trebuchet MS" w:cs="Arial"/>
          <w:sz w:val="22"/>
          <w:szCs w:val="22"/>
        </w:rPr>
        <w:t>akta koji je na sjednici donio Š</w:t>
      </w:r>
      <w:r w:rsidRPr="0045497B">
        <w:rPr>
          <w:rFonts w:ascii="Trebuchet MS" w:hAnsi="Trebuchet MS" w:cs="Arial"/>
          <w:sz w:val="22"/>
          <w:szCs w:val="22"/>
        </w:rPr>
        <w:t>kolski odbor, potpisuje predsjedavatelj te sjednice.</w:t>
      </w:r>
    </w:p>
    <w:p w:rsidR="0050242D" w:rsidRDefault="0050242D" w:rsidP="0050242D">
      <w:pPr>
        <w:rPr>
          <w:rFonts w:ascii="Trebuchet MS" w:hAnsi="Trebuchet MS" w:cs="Arial"/>
        </w:rPr>
      </w:pPr>
    </w:p>
    <w:p w:rsidR="0050242D" w:rsidRPr="003461C4" w:rsidRDefault="0050242D" w:rsidP="0050242D">
      <w:pPr>
        <w:rPr>
          <w:rFonts w:ascii="Trebuchet MS" w:hAnsi="Trebuchet MS" w:cs="Arial"/>
        </w:rPr>
      </w:pPr>
      <w:r w:rsidRPr="003461C4">
        <w:rPr>
          <w:rFonts w:ascii="Trebuchet MS" w:hAnsi="Trebuchet MS" w:cs="Arial"/>
        </w:rPr>
        <w:t>2. POSLOVODSTVO</w:t>
      </w:r>
    </w:p>
    <w:p w:rsidR="0050242D" w:rsidRDefault="0050242D" w:rsidP="0050242D">
      <w:pPr>
        <w:rPr>
          <w:rFonts w:ascii="Trebuchet MS" w:hAnsi="Trebuchet MS" w:cs="Arial"/>
          <w:b/>
          <w:bCs/>
          <w:i/>
          <w:iCs/>
          <w:sz w:val="22"/>
          <w:szCs w:val="22"/>
        </w:rPr>
      </w:pPr>
    </w:p>
    <w:p w:rsidR="00E036A7" w:rsidRDefault="00E036A7"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RAVNATELJ</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79</w:t>
      </w:r>
      <w:r w:rsidRPr="0045497B">
        <w:rPr>
          <w:rFonts w:ascii="Trebuchet MS" w:hAnsi="Trebuchet MS" w:cs="Arial"/>
          <w:sz w:val="22"/>
          <w:szCs w:val="22"/>
        </w:rPr>
        <w:t>.</w:t>
      </w:r>
    </w:p>
    <w:p w:rsidR="0050242D" w:rsidRPr="0045497B" w:rsidRDefault="0050242D" w:rsidP="00935581">
      <w:pPr>
        <w:rPr>
          <w:rFonts w:ascii="Trebuchet MS" w:hAnsi="Trebuchet MS" w:cs="Arial"/>
          <w:sz w:val="22"/>
          <w:szCs w:val="22"/>
        </w:rPr>
      </w:pPr>
    </w:p>
    <w:p w:rsidR="0050242D" w:rsidRPr="0045497B" w:rsidRDefault="0050242D" w:rsidP="0050242D">
      <w:pPr>
        <w:ind w:firstLine="720"/>
        <w:rPr>
          <w:rFonts w:ascii="Trebuchet MS" w:hAnsi="Trebuchet MS" w:cs="Arial"/>
          <w:sz w:val="22"/>
          <w:szCs w:val="22"/>
        </w:rPr>
      </w:pPr>
      <w:r w:rsidRPr="0045497B">
        <w:rPr>
          <w:rFonts w:ascii="Trebuchet MS" w:hAnsi="Trebuchet MS" w:cs="Arial"/>
          <w:sz w:val="22"/>
          <w:szCs w:val="22"/>
        </w:rPr>
        <w:t>Ravnatelj je po</w:t>
      </w:r>
      <w:r w:rsidR="00935581">
        <w:rPr>
          <w:rFonts w:ascii="Trebuchet MS" w:hAnsi="Trebuchet MS" w:cs="Arial"/>
          <w:sz w:val="22"/>
          <w:szCs w:val="22"/>
        </w:rPr>
        <w:t>slovni i stručni voditelj Škole koji organizira i vodi rad i poslovanje Škole i odgovoran je za zakonitost rada Škole.</w:t>
      </w:r>
    </w:p>
    <w:p w:rsidR="0050242D" w:rsidRDefault="0050242D" w:rsidP="0050242D">
      <w:pPr>
        <w:rPr>
          <w:rFonts w:ascii="Trebuchet MS" w:hAnsi="Trebuchet MS" w:cs="Arial"/>
          <w:b/>
          <w:bCs/>
          <w:i/>
          <w:iCs/>
          <w:sz w:val="22"/>
          <w:szCs w:val="22"/>
        </w:rPr>
      </w:pPr>
    </w:p>
    <w:p w:rsidR="0050242D" w:rsidRPr="00F60422" w:rsidRDefault="0050242D" w:rsidP="0050242D">
      <w:pPr>
        <w:jc w:val="right"/>
        <w:rPr>
          <w:rFonts w:ascii="Trebuchet MS" w:hAnsi="Trebuchet MS" w:cs="Arial"/>
          <w:bCs/>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UVJETI ZA IMENOVANJE RAVNATELJA</w:t>
      </w:r>
    </w:p>
    <w:p w:rsidR="0050242D" w:rsidRPr="0045497B" w:rsidRDefault="0050242D" w:rsidP="0050242D">
      <w:pPr>
        <w:rPr>
          <w:rFonts w:ascii="Trebuchet MS" w:hAnsi="Trebuchet MS" w:cs="Arial"/>
          <w:sz w:val="22"/>
          <w:szCs w:val="22"/>
        </w:rPr>
      </w:pPr>
    </w:p>
    <w:p w:rsidR="0050242D" w:rsidRPr="0068057D" w:rsidRDefault="0050242D" w:rsidP="0050242D">
      <w:pPr>
        <w:ind w:left="3600" w:firstLine="720"/>
        <w:rPr>
          <w:rFonts w:ascii="Trebuchet MS" w:hAnsi="Trebuchet MS" w:cs="Arial"/>
          <w:sz w:val="22"/>
          <w:szCs w:val="22"/>
        </w:rPr>
      </w:pPr>
      <w:r w:rsidRPr="0068057D">
        <w:rPr>
          <w:rFonts w:ascii="Trebuchet MS" w:hAnsi="Trebuchet MS" w:cs="Arial"/>
          <w:sz w:val="22"/>
          <w:szCs w:val="22"/>
        </w:rPr>
        <w:t>Članak 80.</w:t>
      </w:r>
    </w:p>
    <w:p w:rsidR="0050242D" w:rsidRPr="0068057D" w:rsidRDefault="0050242D" w:rsidP="0050242D">
      <w:pPr>
        <w:ind w:left="3600" w:firstLine="720"/>
        <w:rPr>
          <w:rFonts w:ascii="Trebuchet MS" w:hAnsi="Trebuchet MS" w:cs="Arial"/>
          <w:sz w:val="22"/>
          <w:szCs w:val="22"/>
        </w:rPr>
      </w:pPr>
    </w:p>
    <w:p w:rsidR="0050242D" w:rsidRPr="0068057D" w:rsidRDefault="0050242D" w:rsidP="0050242D">
      <w:pPr>
        <w:ind w:firstLine="720"/>
        <w:jc w:val="both"/>
        <w:rPr>
          <w:rFonts w:ascii="Trebuchet MS" w:hAnsi="Trebuchet MS" w:cs="Arial"/>
          <w:sz w:val="22"/>
          <w:szCs w:val="22"/>
        </w:rPr>
      </w:pPr>
      <w:r w:rsidRPr="0068057D">
        <w:rPr>
          <w:rFonts w:ascii="Trebuchet MS" w:hAnsi="Trebuchet MS" w:cs="Arial"/>
          <w:sz w:val="22"/>
          <w:szCs w:val="22"/>
        </w:rPr>
        <w:t>Za ravnatelja može biti imenovana osoba koja :</w:t>
      </w:r>
    </w:p>
    <w:p w:rsidR="0050242D" w:rsidRPr="0068057D" w:rsidRDefault="0050242D" w:rsidP="0050242D">
      <w:pPr>
        <w:ind w:firstLine="720"/>
        <w:jc w:val="both"/>
        <w:rPr>
          <w:rFonts w:ascii="Trebuchet MS" w:hAnsi="Trebuchet MS" w:cs="Arial"/>
          <w:sz w:val="22"/>
          <w:szCs w:val="22"/>
        </w:rPr>
      </w:pPr>
    </w:p>
    <w:p w:rsidR="0050242D" w:rsidRPr="0068057D" w:rsidRDefault="0050242D" w:rsidP="0050242D">
      <w:pPr>
        <w:ind w:firstLine="720"/>
        <w:jc w:val="both"/>
        <w:rPr>
          <w:rFonts w:ascii="Trebuchet MS" w:hAnsi="Trebuchet MS" w:cs="Arial"/>
          <w:sz w:val="22"/>
          <w:szCs w:val="22"/>
        </w:rPr>
      </w:pPr>
      <w:r w:rsidRPr="0068057D">
        <w:rPr>
          <w:rFonts w:ascii="Trebuchet MS" w:hAnsi="Trebuchet MS" w:cs="Arial"/>
          <w:sz w:val="22"/>
          <w:szCs w:val="22"/>
        </w:rPr>
        <w:lastRenderedPageBreak/>
        <w:t>1. ima završen studij odgovarajuće vrste za rad na radnom mjestu nastavnika ili stručnog suradnika  u srednjoj školi, a koji može biti :</w:t>
      </w:r>
    </w:p>
    <w:p w:rsidR="0050242D" w:rsidRPr="0068057D" w:rsidRDefault="0050242D" w:rsidP="0050242D">
      <w:pPr>
        <w:ind w:firstLine="720"/>
        <w:jc w:val="both"/>
        <w:rPr>
          <w:rFonts w:ascii="Trebuchet MS" w:hAnsi="Trebuchet MS" w:cs="Arial"/>
          <w:sz w:val="22"/>
          <w:szCs w:val="22"/>
        </w:rPr>
      </w:pPr>
      <w:r w:rsidRPr="0068057D">
        <w:rPr>
          <w:rFonts w:ascii="Trebuchet MS" w:hAnsi="Trebuchet MS" w:cs="Arial"/>
          <w:sz w:val="22"/>
          <w:szCs w:val="22"/>
        </w:rPr>
        <w:t xml:space="preserve">     a) sveučilišni diplomski studij ili</w:t>
      </w:r>
    </w:p>
    <w:p w:rsidR="0050242D" w:rsidRPr="0068057D" w:rsidRDefault="0050242D" w:rsidP="0050242D">
      <w:pPr>
        <w:ind w:firstLine="720"/>
        <w:jc w:val="both"/>
        <w:rPr>
          <w:rFonts w:ascii="Trebuchet MS" w:hAnsi="Trebuchet MS" w:cs="Arial"/>
          <w:sz w:val="22"/>
          <w:szCs w:val="22"/>
        </w:rPr>
      </w:pPr>
      <w:r w:rsidRPr="0068057D">
        <w:rPr>
          <w:rFonts w:ascii="Trebuchet MS" w:hAnsi="Trebuchet MS" w:cs="Arial"/>
          <w:sz w:val="22"/>
          <w:szCs w:val="22"/>
        </w:rPr>
        <w:t xml:space="preserve">     b) integrirani preddiplomski i diplomski sveučilišni studij ili</w:t>
      </w:r>
    </w:p>
    <w:p w:rsidR="0050242D" w:rsidRPr="0068057D" w:rsidRDefault="0050242D" w:rsidP="0050242D">
      <w:pPr>
        <w:ind w:firstLine="720"/>
        <w:jc w:val="both"/>
        <w:rPr>
          <w:rFonts w:ascii="Trebuchet MS" w:hAnsi="Trebuchet MS" w:cs="Arial"/>
          <w:sz w:val="22"/>
          <w:szCs w:val="22"/>
        </w:rPr>
      </w:pPr>
      <w:r w:rsidRPr="0068057D">
        <w:rPr>
          <w:rFonts w:ascii="Trebuchet MS" w:hAnsi="Trebuchet MS" w:cs="Arial"/>
          <w:sz w:val="22"/>
          <w:szCs w:val="22"/>
        </w:rPr>
        <w:t xml:space="preserve">     c) specijalistički diplomski stručni studij</w:t>
      </w:r>
    </w:p>
    <w:p w:rsidR="0050242D" w:rsidRPr="0068057D" w:rsidRDefault="0050242D" w:rsidP="0050242D">
      <w:pPr>
        <w:ind w:firstLine="720"/>
        <w:jc w:val="both"/>
        <w:rPr>
          <w:rFonts w:ascii="Trebuchet MS" w:hAnsi="Trebuchet MS" w:cs="Arial"/>
          <w:sz w:val="22"/>
          <w:szCs w:val="22"/>
        </w:rPr>
      </w:pPr>
    </w:p>
    <w:p w:rsidR="0050242D" w:rsidRPr="0068057D" w:rsidRDefault="0050242D" w:rsidP="0050242D">
      <w:pPr>
        <w:ind w:firstLine="720"/>
        <w:jc w:val="both"/>
        <w:rPr>
          <w:rFonts w:ascii="Trebuchet MS" w:hAnsi="Trebuchet MS" w:cs="Arial"/>
          <w:sz w:val="22"/>
          <w:szCs w:val="22"/>
        </w:rPr>
      </w:pPr>
      <w:r w:rsidRPr="0068057D">
        <w:rPr>
          <w:rFonts w:ascii="Trebuchet MS" w:hAnsi="Trebuchet MS" w:cs="Arial"/>
          <w:sz w:val="22"/>
          <w:szCs w:val="22"/>
        </w:rPr>
        <w:t>2. nije pravomoćno osuđena za kaznena djela ili protiv koje nije pokrenut i ne vodi se kazneni postupak zbog počinjenja kaznenih djela iz članka</w:t>
      </w:r>
      <w:r>
        <w:rPr>
          <w:rFonts w:ascii="Trebuchet MS" w:hAnsi="Trebuchet MS" w:cs="Arial"/>
          <w:sz w:val="22"/>
          <w:szCs w:val="22"/>
        </w:rPr>
        <w:t xml:space="preserve"> 106. Zakona o odgoju i ob</w:t>
      </w:r>
      <w:r w:rsidRPr="0068057D">
        <w:rPr>
          <w:rFonts w:ascii="Trebuchet MS" w:hAnsi="Trebuchet MS" w:cs="Arial"/>
          <w:sz w:val="22"/>
          <w:szCs w:val="22"/>
        </w:rPr>
        <w:t>razovanju u osnovnoj i srednjoj školi</w:t>
      </w:r>
    </w:p>
    <w:p w:rsidR="0050242D" w:rsidRPr="0068057D" w:rsidRDefault="0050242D" w:rsidP="0050242D">
      <w:pPr>
        <w:ind w:firstLine="720"/>
        <w:jc w:val="both"/>
        <w:rPr>
          <w:rFonts w:ascii="Trebuchet MS" w:hAnsi="Trebuchet MS" w:cs="Arial"/>
          <w:sz w:val="22"/>
          <w:szCs w:val="22"/>
        </w:rPr>
      </w:pPr>
    </w:p>
    <w:p w:rsidR="0050242D" w:rsidRPr="0068057D" w:rsidRDefault="0050242D" w:rsidP="0050242D">
      <w:pPr>
        <w:ind w:firstLine="720"/>
        <w:jc w:val="both"/>
        <w:rPr>
          <w:rFonts w:ascii="Trebuchet MS" w:hAnsi="Trebuchet MS" w:cs="Arial"/>
          <w:sz w:val="22"/>
          <w:szCs w:val="22"/>
        </w:rPr>
      </w:pPr>
      <w:r w:rsidRPr="0068057D">
        <w:rPr>
          <w:rFonts w:ascii="Trebuchet MS" w:hAnsi="Trebuchet MS" w:cs="Arial"/>
          <w:sz w:val="22"/>
          <w:szCs w:val="22"/>
        </w:rPr>
        <w:t>3. ima najma</w:t>
      </w:r>
      <w:r w:rsidR="001003DD">
        <w:rPr>
          <w:rFonts w:ascii="Trebuchet MS" w:hAnsi="Trebuchet MS" w:cs="Arial"/>
          <w:sz w:val="22"/>
          <w:szCs w:val="22"/>
        </w:rPr>
        <w:t xml:space="preserve">nje osam godina </w:t>
      </w:r>
      <w:r w:rsidR="001003DD" w:rsidRPr="00531556">
        <w:rPr>
          <w:rFonts w:ascii="Trebuchet MS" w:hAnsi="Trebuchet MS" w:cs="Arial"/>
          <w:sz w:val="22"/>
          <w:szCs w:val="22"/>
        </w:rPr>
        <w:t>radnog iskustva</w:t>
      </w:r>
      <w:r w:rsidRPr="00531556">
        <w:rPr>
          <w:rFonts w:ascii="Trebuchet MS" w:hAnsi="Trebuchet MS" w:cs="Arial"/>
          <w:sz w:val="22"/>
          <w:szCs w:val="22"/>
        </w:rPr>
        <w:t xml:space="preserve"> u </w:t>
      </w:r>
      <w:r w:rsidRPr="0068057D">
        <w:rPr>
          <w:rFonts w:ascii="Trebuchet MS" w:hAnsi="Trebuchet MS" w:cs="Arial"/>
          <w:sz w:val="22"/>
          <w:szCs w:val="22"/>
        </w:rPr>
        <w:t>školskim ili drugim ustanovama u sustavu obrazovanja ili tijelima državne uprave nadležnim za obrazovanje, od čega najmanje pet godina na odgojno-obrazovnim poslovima u školskim ustanovama</w:t>
      </w:r>
    </w:p>
    <w:p w:rsidR="0050242D" w:rsidRPr="0068057D" w:rsidRDefault="0050242D" w:rsidP="0050242D">
      <w:pPr>
        <w:ind w:firstLine="720"/>
        <w:jc w:val="both"/>
        <w:rPr>
          <w:rFonts w:ascii="Trebuchet MS" w:hAnsi="Trebuchet MS" w:cs="Arial"/>
          <w:sz w:val="22"/>
          <w:szCs w:val="22"/>
        </w:rPr>
      </w:pPr>
    </w:p>
    <w:p w:rsidR="0050242D" w:rsidRPr="0068057D" w:rsidRDefault="0050242D" w:rsidP="0050242D">
      <w:pPr>
        <w:ind w:firstLine="720"/>
        <w:jc w:val="both"/>
        <w:rPr>
          <w:rFonts w:ascii="Trebuchet MS" w:hAnsi="Trebuchet MS" w:cs="Arial"/>
          <w:sz w:val="22"/>
          <w:szCs w:val="22"/>
        </w:rPr>
      </w:pPr>
      <w:r w:rsidRPr="0068057D">
        <w:rPr>
          <w:rFonts w:ascii="Trebuchet MS" w:hAnsi="Trebuchet MS" w:cs="Arial"/>
          <w:sz w:val="22"/>
          <w:szCs w:val="22"/>
        </w:rPr>
        <w:t>4. ima licenciju za ravnatelja.</w:t>
      </w:r>
    </w:p>
    <w:p w:rsidR="0050242D" w:rsidRPr="00CE343D" w:rsidRDefault="0050242D" w:rsidP="0050242D">
      <w:pPr>
        <w:jc w:val="both"/>
        <w:rPr>
          <w:rFonts w:ascii="Trebuchet MS" w:hAnsi="Trebuchet MS" w:cs="Arial"/>
          <w:b/>
          <w:sz w:val="22"/>
          <w:szCs w:val="22"/>
        </w:rPr>
      </w:pPr>
    </w:p>
    <w:p w:rsidR="0050242D" w:rsidRDefault="0050242D" w:rsidP="0050242D">
      <w:pPr>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RASPISIVANJE NATJEČAJA ZA RAVNATELJA</w:t>
      </w:r>
    </w:p>
    <w:p w:rsidR="0050242D" w:rsidRPr="0045497B" w:rsidRDefault="0050242D" w:rsidP="0050242D">
      <w:pPr>
        <w:rPr>
          <w:rFonts w:ascii="Trebuchet MS" w:hAnsi="Trebuchet MS" w:cs="Arial"/>
          <w:sz w:val="22"/>
          <w:szCs w:val="22"/>
        </w:rPr>
      </w:pPr>
    </w:p>
    <w:p w:rsidR="0050242D" w:rsidRPr="0045497B" w:rsidRDefault="0050242D" w:rsidP="0050242D">
      <w:pPr>
        <w:ind w:left="3600" w:firstLine="720"/>
        <w:rPr>
          <w:rFonts w:ascii="Trebuchet MS" w:hAnsi="Trebuchet MS" w:cs="Arial"/>
          <w:sz w:val="22"/>
          <w:szCs w:val="22"/>
        </w:rPr>
      </w:pPr>
      <w:r>
        <w:rPr>
          <w:rFonts w:ascii="Trebuchet MS" w:hAnsi="Trebuchet MS" w:cs="Arial"/>
          <w:sz w:val="22"/>
          <w:szCs w:val="22"/>
        </w:rPr>
        <w:t>Članak 81</w:t>
      </w:r>
      <w:r w:rsidRPr="0045497B">
        <w:rPr>
          <w:rFonts w:ascii="Trebuchet MS" w:hAnsi="Trebuchet MS" w:cs="Arial"/>
          <w:sz w:val="22"/>
          <w:szCs w:val="22"/>
        </w:rPr>
        <w:t>.</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Ravnatelj se imenuje na temelju ja</w:t>
      </w:r>
      <w:r>
        <w:rPr>
          <w:rFonts w:ascii="Trebuchet MS" w:hAnsi="Trebuchet MS" w:cs="Arial"/>
          <w:sz w:val="22"/>
          <w:szCs w:val="22"/>
        </w:rPr>
        <w:t>vnog natječaja, koji raspisuje Š</w:t>
      </w:r>
      <w:r w:rsidRPr="0045497B">
        <w:rPr>
          <w:rFonts w:ascii="Trebuchet MS" w:hAnsi="Trebuchet MS" w:cs="Arial"/>
          <w:sz w:val="22"/>
          <w:szCs w:val="22"/>
        </w:rPr>
        <w:t>kolski odbor. Natječa</w:t>
      </w:r>
      <w:r w:rsidR="001003DD">
        <w:rPr>
          <w:rFonts w:ascii="Trebuchet MS" w:hAnsi="Trebuchet MS" w:cs="Arial"/>
          <w:sz w:val="22"/>
          <w:szCs w:val="22"/>
        </w:rPr>
        <w:t xml:space="preserve">j se objavljuje u „Narodnim novinama“ i </w:t>
      </w:r>
      <w:r w:rsidRPr="0045497B">
        <w:rPr>
          <w:rFonts w:ascii="Trebuchet MS" w:hAnsi="Trebuchet MS" w:cs="Arial"/>
          <w:sz w:val="22"/>
          <w:szCs w:val="22"/>
        </w:rPr>
        <w:t xml:space="preserve">na </w:t>
      </w:r>
      <w:r w:rsidR="001003DD">
        <w:rPr>
          <w:rFonts w:ascii="Trebuchet MS" w:hAnsi="Trebuchet MS" w:cs="Arial"/>
          <w:sz w:val="22"/>
          <w:szCs w:val="22"/>
        </w:rPr>
        <w:t>mrežnim stranicama Škole.</w:t>
      </w:r>
    </w:p>
    <w:p w:rsidR="0050242D"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U natječaju za imenovanje ravnatelja objavljuju se uvjeti koje ravnatelj mora ispunjavati, rok u kojemu se primaju prijave na natječaj, isprave kojima se dokazuje  ispunjenost potrebnih uvjeta te način i rok u kojem će kandidati biti izviješteni o rezultatima izbora.</w:t>
      </w:r>
    </w:p>
    <w:p w:rsidR="00B2223A" w:rsidRPr="00531556" w:rsidRDefault="00B2223A" w:rsidP="0050242D">
      <w:pPr>
        <w:ind w:firstLine="720"/>
        <w:jc w:val="both"/>
        <w:rPr>
          <w:rFonts w:ascii="Trebuchet MS" w:hAnsi="Trebuchet MS" w:cs="Arial"/>
          <w:sz w:val="22"/>
          <w:szCs w:val="22"/>
        </w:rPr>
      </w:pPr>
      <w:r w:rsidRPr="00531556">
        <w:rPr>
          <w:rFonts w:ascii="Trebuchet MS" w:hAnsi="Trebuchet MS" w:cs="Arial"/>
          <w:sz w:val="22"/>
          <w:szCs w:val="22"/>
        </w:rPr>
        <w:t>Uz prijavu na natječaj kandidat je uz potrebnu dokumentaciju dužan dostaviti program rada za mandatno razdoblje.</w:t>
      </w:r>
    </w:p>
    <w:p w:rsidR="0050242D" w:rsidRPr="00B2223A" w:rsidRDefault="0050242D" w:rsidP="0050242D">
      <w:pPr>
        <w:jc w:val="both"/>
        <w:rPr>
          <w:rFonts w:ascii="Trebuchet MS" w:hAnsi="Trebuchet MS" w:cs="Arial"/>
          <w:color w:val="FF0000"/>
          <w:sz w:val="22"/>
          <w:szCs w:val="22"/>
        </w:rPr>
      </w:pPr>
    </w:p>
    <w:p w:rsidR="0050242D" w:rsidRDefault="0050242D" w:rsidP="0050242D">
      <w:pPr>
        <w:jc w:val="center"/>
        <w:rPr>
          <w:rFonts w:ascii="Trebuchet MS" w:hAnsi="Trebuchet MS" w:cs="Arial"/>
          <w:sz w:val="22"/>
          <w:szCs w:val="22"/>
        </w:rPr>
      </w:pPr>
      <w:r>
        <w:rPr>
          <w:rFonts w:ascii="Trebuchet MS" w:hAnsi="Trebuchet MS" w:cs="Arial"/>
          <w:sz w:val="22"/>
          <w:szCs w:val="22"/>
        </w:rPr>
        <w:t>Članak 82.</w:t>
      </w:r>
    </w:p>
    <w:p w:rsidR="0050242D" w:rsidRDefault="0050242D" w:rsidP="0050242D">
      <w:pPr>
        <w:jc w:val="both"/>
        <w:rPr>
          <w:rFonts w:ascii="Trebuchet MS" w:hAnsi="Trebuchet MS" w:cs="Arial"/>
          <w:sz w:val="22"/>
          <w:szCs w:val="22"/>
        </w:rPr>
      </w:pPr>
    </w:p>
    <w:p w:rsidR="0050242D" w:rsidRDefault="0050242D" w:rsidP="0050242D">
      <w:pPr>
        <w:jc w:val="both"/>
        <w:rPr>
          <w:rFonts w:ascii="Trebuchet MS" w:hAnsi="Trebuchet MS" w:cs="Arial"/>
          <w:sz w:val="22"/>
          <w:szCs w:val="22"/>
        </w:rPr>
      </w:pPr>
      <w:r w:rsidRPr="00B14DCB">
        <w:rPr>
          <w:rFonts w:ascii="Trebuchet MS" w:hAnsi="Trebuchet MS" w:cs="Arial"/>
          <w:sz w:val="22"/>
          <w:szCs w:val="22"/>
        </w:rPr>
        <w:tab/>
        <w:t>Prijave kandidata dostavljene na natječaj za ravnatelja Škole  urudžbiraju se neotvorene, a predsjednik Školskog odbora ih otvara na sjednici Školskog odbora.</w:t>
      </w:r>
    </w:p>
    <w:p w:rsidR="00473096" w:rsidRDefault="00473096" w:rsidP="0050242D">
      <w:pPr>
        <w:jc w:val="both"/>
        <w:rPr>
          <w:rFonts w:ascii="Trebuchet MS" w:hAnsi="Trebuchet MS" w:cs="Arial"/>
          <w:sz w:val="22"/>
          <w:szCs w:val="22"/>
        </w:rPr>
      </w:pPr>
    </w:p>
    <w:p w:rsidR="00862B32" w:rsidRPr="00340893" w:rsidRDefault="00862B32" w:rsidP="0050242D">
      <w:pPr>
        <w:jc w:val="both"/>
        <w:rPr>
          <w:rFonts w:ascii="Trebuchet MS" w:hAnsi="Trebuchet MS" w:cs="Arial"/>
          <w:sz w:val="22"/>
          <w:szCs w:val="22"/>
        </w:rPr>
      </w:pPr>
      <w:r w:rsidRPr="00862B32">
        <w:rPr>
          <w:rFonts w:ascii="Trebuchet MS" w:hAnsi="Trebuchet MS" w:cs="Arial"/>
          <w:color w:val="FF0000"/>
          <w:sz w:val="22"/>
          <w:szCs w:val="22"/>
        </w:rPr>
        <w:tab/>
      </w:r>
      <w:r w:rsidRPr="00340893">
        <w:rPr>
          <w:rFonts w:ascii="Trebuchet MS" w:hAnsi="Trebuchet MS" w:cs="Arial"/>
          <w:sz w:val="22"/>
          <w:szCs w:val="22"/>
        </w:rPr>
        <w:t>Dodatne kompetencije koje se vrednuju su poznavanje stranog jezika, osnovne digitalne vještine i iskustvo rada na projektima.</w:t>
      </w:r>
    </w:p>
    <w:p w:rsidR="00473096" w:rsidRDefault="00473096" w:rsidP="0050242D">
      <w:pPr>
        <w:jc w:val="both"/>
        <w:rPr>
          <w:rFonts w:ascii="Trebuchet MS" w:hAnsi="Trebuchet MS" w:cs="Arial"/>
          <w:sz w:val="22"/>
          <w:szCs w:val="22"/>
        </w:rPr>
      </w:pPr>
    </w:p>
    <w:p w:rsidR="003F68D8" w:rsidRPr="003F68D8" w:rsidRDefault="003F68D8" w:rsidP="003F68D8">
      <w:pPr>
        <w:pStyle w:val="box458208"/>
        <w:spacing w:before="0" w:beforeAutospacing="0" w:after="48" w:afterAutospacing="0"/>
        <w:jc w:val="both"/>
        <w:textAlignment w:val="baseline"/>
        <w:rPr>
          <w:rFonts w:ascii="Trebuchet MS" w:hAnsi="Trebuchet MS"/>
          <w:color w:val="231F20"/>
          <w:sz w:val="22"/>
          <w:szCs w:val="22"/>
        </w:rPr>
      </w:pPr>
      <w:r w:rsidRPr="003F68D8">
        <w:rPr>
          <w:rFonts w:ascii="Trebuchet MS" w:hAnsi="Trebuchet MS"/>
          <w:color w:val="231F20"/>
          <w:sz w:val="22"/>
          <w:szCs w:val="22"/>
        </w:rPr>
        <w:t xml:space="preserve">Školski odbor odnosno svaki član školskog odbora nazočan na sjednici školskog odbora  vrednuje bodovima  dodatne kompetencije na slijedeći način:  </w:t>
      </w:r>
    </w:p>
    <w:p w:rsidR="003F68D8" w:rsidRPr="003F68D8" w:rsidRDefault="003F68D8" w:rsidP="003F68D8">
      <w:pPr>
        <w:pStyle w:val="box458208"/>
        <w:spacing w:before="0" w:beforeAutospacing="0" w:after="48" w:afterAutospacing="0"/>
        <w:jc w:val="both"/>
        <w:textAlignment w:val="baseline"/>
        <w:rPr>
          <w:rFonts w:ascii="Trebuchet MS" w:hAnsi="Trebuchet MS"/>
          <w:color w:val="231F20"/>
          <w:sz w:val="22"/>
          <w:szCs w:val="22"/>
        </w:rPr>
      </w:pPr>
      <w:r w:rsidRPr="003F68D8">
        <w:rPr>
          <w:rFonts w:ascii="Trebuchet MS" w:hAnsi="Trebuchet MS"/>
          <w:color w:val="231F20"/>
          <w:sz w:val="22"/>
          <w:szCs w:val="22"/>
        </w:rPr>
        <w:t xml:space="preserve">- </w:t>
      </w:r>
      <w:r w:rsidRPr="003F68D8">
        <w:rPr>
          <w:rFonts w:ascii="Trebuchet MS" w:hAnsi="Trebuchet MS"/>
          <w:b/>
          <w:i/>
          <w:color w:val="231F20"/>
          <w:sz w:val="22"/>
          <w:szCs w:val="22"/>
          <w:u w:val="single"/>
        </w:rPr>
        <w:t>poznavanje stranog jezika</w:t>
      </w:r>
      <w:r w:rsidRPr="003F68D8">
        <w:rPr>
          <w:rFonts w:ascii="Trebuchet MS" w:hAnsi="Trebuchet MS"/>
          <w:color w:val="231F20"/>
          <w:sz w:val="22"/>
          <w:szCs w:val="22"/>
        </w:rPr>
        <w:t xml:space="preserve"> -  od 0 bodova ( nema dokaza) do 1</w:t>
      </w:r>
      <w:r>
        <w:rPr>
          <w:rFonts w:ascii="Trebuchet MS" w:hAnsi="Trebuchet MS"/>
          <w:color w:val="231F20"/>
          <w:sz w:val="22"/>
          <w:szCs w:val="22"/>
        </w:rPr>
        <w:t xml:space="preserve"> </w:t>
      </w:r>
      <w:r w:rsidRPr="003F68D8">
        <w:rPr>
          <w:rFonts w:ascii="Trebuchet MS" w:hAnsi="Trebuchet MS"/>
          <w:color w:val="231F20"/>
          <w:sz w:val="22"/>
          <w:szCs w:val="22"/>
        </w:rPr>
        <w:t>bod ( priložen dokaz),  prema priloženom dokumentaciji  kandidata uz prijavu (stupanj prema Zajedničkom  europskom  referentnom okviru za jezike, svjedodžba ili druga javna isprava, potvrda  o pohađanju obrazovanja i edukacija stranih jezika, javna isprava o izvršenom testiranju znanja stranog jezika od ovlaštene ustanove ili druga javna isprava, osobna izjava kandidata u životopisu),</w:t>
      </w:r>
    </w:p>
    <w:p w:rsidR="003F68D8" w:rsidRPr="003F68D8" w:rsidRDefault="003F68D8" w:rsidP="003F68D8">
      <w:pPr>
        <w:pStyle w:val="box458208"/>
        <w:spacing w:before="0" w:beforeAutospacing="0" w:after="48" w:afterAutospacing="0"/>
        <w:jc w:val="both"/>
        <w:textAlignment w:val="baseline"/>
        <w:rPr>
          <w:rFonts w:ascii="Trebuchet MS" w:hAnsi="Trebuchet MS"/>
          <w:color w:val="231F20"/>
          <w:sz w:val="22"/>
          <w:szCs w:val="22"/>
        </w:rPr>
      </w:pPr>
      <w:r w:rsidRPr="003F68D8">
        <w:rPr>
          <w:rFonts w:ascii="Trebuchet MS" w:hAnsi="Trebuchet MS"/>
          <w:color w:val="231F20"/>
          <w:sz w:val="22"/>
          <w:szCs w:val="22"/>
        </w:rPr>
        <w:t xml:space="preserve">-  </w:t>
      </w:r>
      <w:r w:rsidRPr="003F68D8">
        <w:rPr>
          <w:rFonts w:ascii="Trebuchet MS" w:hAnsi="Trebuchet MS"/>
          <w:b/>
          <w:i/>
          <w:color w:val="231F20"/>
          <w:sz w:val="22"/>
          <w:szCs w:val="22"/>
          <w:u w:val="single"/>
        </w:rPr>
        <w:t>osnovne digitalne vještine</w:t>
      </w:r>
      <w:r w:rsidRPr="003F68D8">
        <w:rPr>
          <w:rFonts w:ascii="Trebuchet MS" w:hAnsi="Trebuchet MS"/>
          <w:color w:val="231F20"/>
          <w:sz w:val="22"/>
          <w:szCs w:val="22"/>
        </w:rPr>
        <w:t xml:space="preserve"> – od 0 bodova ( nema dokaza) do 1 bod ( priložen dokaz) , prema  priloženoj dokumentaciji kandidata uz prijavu ( uvjerenje, certifikat, potvrda, svjedodžba ili druga javna isprava, osobna izjava kandidata u životopisu),   </w:t>
      </w:r>
    </w:p>
    <w:p w:rsidR="003F68D8" w:rsidRDefault="003F68D8" w:rsidP="003F68D8">
      <w:pPr>
        <w:pStyle w:val="box458208"/>
        <w:spacing w:before="0" w:beforeAutospacing="0" w:after="48" w:afterAutospacing="0"/>
        <w:jc w:val="both"/>
        <w:textAlignment w:val="baseline"/>
        <w:rPr>
          <w:rFonts w:ascii="Trebuchet MS" w:hAnsi="Trebuchet MS"/>
          <w:color w:val="231F20"/>
          <w:sz w:val="22"/>
          <w:szCs w:val="22"/>
        </w:rPr>
      </w:pPr>
      <w:r w:rsidRPr="003F68D8">
        <w:rPr>
          <w:rFonts w:ascii="Trebuchet MS" w:hAnsi="Trebuchet MS"/>
          <w:color w:val="231F20"/>
          <w:sz w:val="22"/>
          <w:szCs w:val="22"/>
        </w:rPr>
        <w:t xml:space="preserve"> -  </w:t>
      </w:r>
      <w:r w:rsidRPr="003F68D8">
        <w:rPr>
          <w:rFonts w:ascii="Trebuchet MS" w:hAnsi="Trebuchet MS"/>
          <w:b/>
          <w:i/>
          <w:color w:val="231F20"/>
          <w:sz w:val="22"/>
          <w:szCs w:val="22"/>
          <w:u w:val="single"/>
        </w:rPr>
        <w:t>iskustvo rada na projektima</w:t>
      </w:r>
      <w:r w:rsidRPr="003F68D8">
        <w:rPr>
          <w:rFonts w:ascii="Trebuchet MS" w:hAnsi="Trebuchet MS"/>
          <w:color w:val="231F20"/>
          <w:sz w:val="22"/>
          <w:szCs w:val="22"/>
        </w:rPr>
        <w:t xml:space="preserve"> – od 0 bodova ( nije sudjelovao u projektima, nije priložio dokaz) do 1 bod (sudjelovao u projektima), prema priloženoj dokumentaciji kandidata uz prijavu (potvrda ili isprava o sudjelovanju u provedbi pojedinih projekata, osobna izjava kandidata u životopisu).</w:t>
      </w:r>
    </w:p>
    <w:p w:rsidR="003F68D8" w:rsidRPr="003F68D8" w:rsidRDefault="003F68D8" w:rsidP="003F68D8">
      <w:pPr>
        <w:pStyle w:val="box458208"/>
        <w:spacing w:before="0" w:beforeAutospacing="0" w:after="48" w:afterAutospacing="0"/>
        <w:jc w:val="both"/>
        <w:textAlignment w:val="baseline"/>
        <w:rPr>
          <w:rFonts w:ascii="Trebuchet MS" w:hAnsi="Trebuchet MS"/>
          <w:color w:val="231F20"/>
          <w:sz w:val="22"/>
          <w:szCs w:val="22"/>
        </w:rPr>
      </w:pPr>
    </w:p>
    <w:p w:rsidR="003F68D8" w:rsidRPr="003F68D8" w:rsidRDefault="003F68D8" w:rsidP="003F68D8">
      <w:pPr>
        <w:pStyle w:val="box458208"/>
        <w:spacing w:before="0" w:beforeAutospacing="0" w:after="48" w:afterAutospacing="0"/>
        <w:jc w:val="both"/>
        <w:textAlignment w:val="baseline"/>
        <w:rPr>
          <w:rFonts w:ascii="Trebuchet MS" w:hAnsi="Trebuchet MS"/>
          <w:color w:val="231F20"/>
          <w:sz w:val="22"/>
          <w:szCs w:val="22"/>
        </w:rPr>
      </w:pPr>
      <w:r w:rsidRPr="003F68D8">
        <w:rPr>
          <w:rFonts w:ascii="Trebuchet MS" w:hAnsi="Trebuchet MS"/>
          <w:color w:val="231F20"/>
          <w:sz w:val="22"/>
          <w:szCs w:val="22"/>
        </w:rPr>
        <w:t>Školski odbor  utvrđuje rang-listu kandidata prema  ukupnom broju  ostvarenih bodova za dodatne kompetencije.</w:t>
      </w:r>
    </w:p>
    <w:p w:rsidR="003F68D8" w:rsidRPr="00340893" w:rsidRDefault="003F68D8" w:rsidP="0050242D">
      <w:pPr>
        <w:jc w:val="both"/>
        <w:rPr>
          <w:rFonts w:ascii="Trebuchet MS" w:hAnsi="Trebuchet MS" w:cs="Arial"/>
          <w:sz w:val="22"/>
          <w:szCs w:val="22"/>
        </w:rPr>
      </w:pPr>
    </w:p>
    <w:p w:rsidR="00862B32" w:rsidRPr="00340893" w:rsidRDefault="00862B32" w:rsidP="0050242D">
      <w:pPr>
        <w:jc w:val="both"/>
        <w:rPr>
          <w:rFonts w:ascii="Trebuchet MS" w:hAnsi="Trebuchet MS" w:cs="Arial"/>
          <w:sz w:val="22"/>
          <w:szCs w:val="22"/>
        </w:rPr>
      </w:pPr>
      <w:r w:rsidRPr="00340893">
        <w:rPr>
          <w:rFonts w:ascii="Trebuchet MS" w:hAnsi="Trebuchet MS" w:cs="Arial"/>
          <w:sz w:val="22"/>
          <w:szCs w:val="22"/>
        </w:rPr>
        <w:t xml:space="preserve">           Nakon utvrđivanja ukupnog rezultata ostvarenog na vrednovanju Školski odbor utvrđuje listu dva najbolje rangirana kandidata i dostavlja je Nastavničkom vijeću, Vijeću roditelja, radničkom vijeću/radnicima i Školskom odboru.</w:t>
      </w:r>
    </w:p>
    <w:p w:rsidR="00473096" w:rsidRPr="00340893" w:rsidRDefault="00473096" w:rsidP="0050242D">
      <w:pPr>
        <w:jc w:val="both"/>
        <w:rPr>
          <w:rFonts w:ascii="Trebuchet MS" w:hAnsi="Trebuchet MS" w:cs="Arial"/>
          <w:sz w:val="22"/>
          <w:szCs w:val="22"/>
        </w:rPr>
      </w:pPr>
    </w:p>
    <w:p w:rsidR="0050242D" w:rsidRDefault="0050242D" w:rsidP="0050242D">
      <w:pPr>
        <w:jc w:val="both"/>
        <w:rPr>
          <w:rFonts w:ascii="Trebuchet MS" w:hAnsi="Trebuchet MS" w:cs="Arial"/>
          <w:sz w:val="22"/>
          <w:szCs w:val="22"/>
        </w:rPr>
      </w:pPr>
      <w:r w:rsidRPr="00340893">
        <w:rPr>
          <w:rFonts w:ascii="Trebuchet MS" w:hAnsi="Trebuchet MS" w:cs="Arial"/>
          <w:sz w:val="22"/>
          <w:szCs w:val="22"/>
        </w:rPr>
        <w:tab/>
      </w:r>
      <w:r w:rsidR="008006D1" w:rsidRPr="00340893">
        <w:rPr>
          <w:rFonts w:ascii="Trebuchet MS" w:hAnsi="Trebuchet MS" w:cs="Arial"/>
          <w:sz w:val="22"/>
          <w:szCs w:val="22"/>
        </w:rPr>
        <w:t>Ako dva ili više kandidata imaju broj bodova na listi Nastavničkom vijeću, Vijeću roditelja, radničkom vijeću/radnicima i Školskom odboru, dostavlja se lista u kojoj su navedeni svi kandidati koji ostvaruju jednak broj bodova.</w:t>
      </w:r>
    </w:p>
    <w:p w:rsidR="00340893" w:rsidRPr="00340893" w:rsidRDefault="00340893" w:rsidP="0050242D">
      <w:pPr>
        <w:jc w:val="both"/>
        <w:rPr>
          <w:rFonts w:ascii="Trebuchet MS" w:hAnsi="Trebuchet MS" w:cs="Arial"/>
          <w:sz w:val="22"/>
          <w:szCs w:val="22"/>
        </w:rPr>
      </w:pPr>
    </w:p>
    <w:p w:rsidR="008006D1" w:rsidRPr="00340893" w:rsidRDefault="008006D1" w:rsidP="0050242D">
      <w:pPr>
        <w:jc w:val="both"/>
        <w:rPr>
          <w:rFonts w:ascii="Trebuchet MS" w:hAnsi="Trebuchet MS" w:cs="Arial"/>
          <w:sz w:val="22"/>
          <w:szCs w:val="22"/>
        </w:rPr>
      </w:pPr>
      <w:r w:rsidRPr="00340893">
        <w:rPr>
          <w:rFonts w:ascii="Trebuchet MS" w:hAnsi="Trebuchet MS" w:cs="Arial"/>
          <w:sz w:val="22"/>
          <w:szCs w:val="22"/>
        </w:rPr>
        <w:tab/>
        <w:t>Iznimno, kada je  jedan ili</w:t>
      </w:r>
      <w:r w:rsidR="00473096" w:rsidRPr="00340893">
        <w:rPr>
          <w:rFonts w:ascii="Trebuchet MS" w:hAnsi="Trebuchet MS" w:cs="Arial"/>
          <w:sz w:val="22"/>
          <w:szCs w:val="22"/>
        </w:rPr>
        <w:t xml:space="preserve"> više kandidata koji su ostvarili jednak broj bodova osoba koja ostvaruje prednost pri zapošljavanju prema posebnom propisu, u daljnju proceduru upućuje se lista u kojoj se navode samo osoba/osobe koje ostvaruju prednost pri zapošljavanju prema posebnom propisu.</w:t>
      </w:r>
    </w:p>
    <w:p w:rsidR="00473096" w:rsidRPr="00340893" w:rsidRDefault="00473096" w:rsidP="0050242D">
      <w:pPr>
        <w:jc w:val="both"/>
        <w:rPr>
          <w:rFonts w:ascii="Trebuchet MS" w:hAnsi="Trebuchet MS" w:cs="Arial"/>
          <w:sz w:val="22"/>
          <w:szCs w:val="22"/>
        </w:rPr>
      </w:pPr>
    </w:p>
    <w:p w:rsidR="00473096" w:rsidRPr="00340893" w:rsidRDefault="00473096" w:rsidP="0050242D">
      <w:pPr>
        <w:jc w:val="both"/>
        <w:rPr>
          <w:rFonts w:ascii="Trebuchet MS" w:hAnsi="Trebuchet MS" w:cs="Arial"/>
          <w:sz w:val="22"/>
          <w:szCs w:val="22"/>
        </w:rPr>
      </w:pPr>
      <w:r w:rsidRPr="00340893">
        <w:rPr>
          <w:rFonts w:ascii="Trebuchet MS" w:hAnsi="Trebuchet MS" w:cs="Arial"/>
          <w:sz w:val="22"/>
          <w:szCs w:val="22"/>
        </w:rPr>
        <w:tab/>
        <w:t>Kandidati predstavljaju program rada za mandatno razdoblje na sjednicama Nastavničkog vijeća, Vijeća roditelja, Zbora radnika i Školskog odbora.</w:t>
      </w:r>
    </w:p>
    <w:p w:rsidR="00354168" w:rsidRPr="0068057D" w:rsidRDefault="00354168" w:rsidP="00354168">
      <w:pPr>
        <w:jc w:val="right"/>
        <w:rPr>
          <w:rFonts w:ascii="Trebuchet MS" w:hAnsi="Trebuchet MS" w:cs="Arial"/>
          <w:bCs/>
          <w:iCs/>
          <w:sz w:val="22"/>
          <w:szCs w:val="22"/>
        </w:rPr>
      </w:pPr>
    </w:p>
    <w:p w:rsidR="00473096" w:rsidRPr="008006D1" w:rsidRDefault="00473096" w:rsidP="0050242D">
      <w:pPr>
        <w:jc w:val="both"/>
        <w:rPr>
          <w:rFonts w:ascii="Trebuchet MS" w:hAnsi="Trebuchet MS" w:cs="Arial"/>
          <w:color w:val="FF0000"/>
          <w:sz w:val="22"/>
          <w:szCs w:val="22"/>
        </w:rPr>
      </w:pPr>
    </w:p>
    <w:p w:rsidR="0050242D" w:rsidRDefault="0050242D" w:rsidP="0050242D">
      <w:pPr>
        <w:jc w:val="center"/>
        <w:rPr>
          <w:rFonts w:ascii="Trebuchet MS" w:hAnsi="Trebuchet MS" w:cs="Arial"/>
          <w:sz w:val="22"/>
          <w:szCs w:val="22"/>
        </w:rPr>
      </w:pPr>
      <w:r>
        <w:rPr>
          <w:rFonts w:ascii="Trebuchet MS" w:hAnsi="Trebuchet MS" w:cs="Arial"/>
          <w:sz w:val="22"/>
          <w:szCs w:val="22"/>
        </w:rPr>
        <w:t>Članak 83.</w:t>
      </w:r>
    </w:p>
    <w:p w:rsidR="0050242D" w:rsidRPr="00C5619A" w:rsidRDefault="007F75B0" w:rsidP="0050242D">
      <w:pPr>
        <w:jc w:val="both"/>
        <w:rPr>
          <w:rFonts w:ascii="Trebuchet MS" w:hAnsi="Trebuchet MS" w:cs="Arial"/>
          <w:b/>
          <w:sz w:val="22"/>
          <w:szCs w:val="22"/>
        </w:rPr>
      </w:pPr>
      <w:r w:rsidRPr="00C5619A">
        <w:rPr>
          <w:rFonts w:ascii="Trebuchet MS" w:hAnsi="Trebuchet MS" w:cs="Arial"/>
          <w:b/>
          <w:sz w:val="22"/>
          <w:szCs w:val="22"/>
        </w:rPr>
        <w:t>Vrednovanje programa ravnatelja</w:t>
      </w:r>
    </w:p>
    <w:p w:rsidR="00C5619A" w:rsidRPr="00C5619A" w:rsidRDefault="00C5619A" w:rsidP="0050242D">
      <w:pPr>
        <w:jc w:val="both"/>
        <w:rPr>
          <w:rFonts w:ascii="Trebuchet MS" w:hAnsi="Trebuchet MS" w:cs="Arial"/>
          <w:b/>
          <w:sz w:val="22"/>
          <w:szCs w:val="22"/>
        </w:rPr>
      </w:pPr>
    </w:p>
    <w:p w:rsidR="007F75B0" w:rsidRPr="00C5619A" w:rsidRDefault="007F75B0" w:rsidP="0050242D">
      <w:pPr>
        <w:jc w:val="both"/>
        <w:rPr>
          <w:rFonts w:ascii="Trebuchet MS" w:hAnsi="Trebuchet MS" w:cs="Arial"/>
          <w:sz w:val="22"/>
          <w:szCs w:val="22"/>
        </w:rPr>
      </w:pPr>
      <w:r w:rsidRPr="00C5619A">
        <w:rPr>
          <w:rFonts w:ascii="Trebuchet MS" w:hAnsi="Trebuchet MS" w:cs="Arial"/>
          <w:sz w:val="22"/>
          <w:szCs w:val="22"/>
        </w:rPr>
        <w:tab/>
        <w:t>Program rada sadrži ciljeve, aktivnosti, budžet, vremenski plan, projekte i ostale elemente koji opisuju što će se i kako provoditi u sljedećem mandatnom razdoblju.</w:t>
      </w:r>
    </w:p>
    <w:p w:rsidR="00C5619A" w:rsidRPr="00C5619A" w:rsidRDefault="00C5619A" w:rsidP="0050242D">
      <w:pPr>
        <w:jc w:val="both"/>
        <w:rPr>
          <w:rFonts w:ascii="Trebuchet MS" w:hAnsi="Trebuchet MS" w:cs="Arial"/>
          <w:sz w:val="22"/>
          <w:szCs w:val="22"/>
        </w:rPr>
      </w:pPr>
    </w:p>
    <w:p w:rsidR="007F75B0" w:rsidRPr="00C5619A" w:rsidRDefault="007F75B0" w:rsidP="0050242D">
      <w:pPr>
        <w:jc w:val="both"/>
        <w:rPr>
          <w:rFonts w:ascii="Trebuchet MS" w:hAnsi="Trebuchet MS" w:cs="Arial"/>
          <w:sz w:val="22"/>
          <w:szCs w:val="22"/>
        </w:rPr>
      </w:pPr>
      <w:r w:rsidRPr="00C5619A">
        <w:rPr>
          <w:rFonts w:ascii="Trebuchet MS" w:hAnsi="Trebuchet MS" w:cs="Arial"/>
          <w:sz w:val="22"/>
          <w:szCs w:val="22"/>
        </w:rPr>
        <w:tab/>
        <w:t>Kandidat ima maks</w:t>
      </w:r>
      <w:r w:rsidR="00C5619A">
        <w:rPr>
          <w:rFonts w:ascii="Trebuchet MS" w:hAnsi="Trebuchet MS" w:cs="Arial"/>
          <w:sz w:val="22"/>
          <w:szCs w:val="22"/>
        </w:rPr>
        <w:t>imalno 15</w:t>
      </w:r>
      <w:r w:rsidR="00354168" w:rsidRPr="00C5619A">
        <w:rPr>
          <w:rFonts w:ascii="Trebuchet MS" w:hAnsi="Trebuchet MS" w:cs="Arial"/>
          <w:sz w:val="22"/>
          <w:szCs w:val="22"/>
        </w:rPr>
        <w:t xml:space="preserve"> minuta za predstavljanje svog programa za mandatno razdoblje na sjednici pojedinog kolegijalnog tijela.</w:t>
      </w:r>
    </w:p>
    <w:p w:rsidR="00C5619A" w:rsidRPr="00C5619A" w:rsidRDefault="00C5619A" w:rsidP="0050242D">
      <w:pPr>
        <w:jc w:val="both"/>
        <w:rPr>
          <w:rFonts w:ascii="Trebuchet MS" w:hAnsi="Trebuchet MS" w:cs="Arial"/>
          <w:sz w:val="22"/>
          <w:szCs w:val="22"/>
        </w:rPr>
      </w:pPr>
    </w:p>
    <w:p w:rsidR="00354168" w:rsidRPr="00C5619A" w:rsidRDefault="00354168" w:rsidP="0050242D">
      <w:pPr>
        <w:jc w:val="both"/>
        <w:rPr>
          <w:rFonts w:ascii="Trebuchet MS" w:hAnsi="Trebuchet MS" w:cs="Arial"/>
          <w:sz w:val="22"/>
          <w:szCs w:val="22"/>
        </w:rPr>
      </w:pPr>
      <w:r w:rsidRPr="00C5619A">
        <w:rPr>
          <w:rFonts w:ascii="Trebuchet MS" w:hAnsi="Trebuchet MS" w:cs="Arial"/>
          <w:sz w:val="22"/>
          <w:szCs w:val="22"/>
        </w:rPr>
        <w:t xml:space="preserve">            Obavijest o vremenu i mjestu održavanja sjednice Nastavničkog vijeća, Vijeća roditelja, Skupa radnika i Školskog odbora, kandidatima se dostavlja na adresu stanovanja naznačenu u prijavi.</w:t>
      </w:r>
    </w:p>
    <w:p w:rsidR="00C5619A" w:rsidRPr="00C5619A" w:rsidRDefault="00C5619A" w:rsidP="0050242D">
      <w:pPr>
        <w:jc w:val="both"/>
        <w:rPr>
          <w:rFonts w:ascii="Trebuchet MS" w:hAnsi="Trebuchet MS" w:cs="Arial"/>
          <w:sz w:val="22"/>
          <w:szCs w:val="22"/>
        </w:rPr>
      </w:pPr>
    </w:p>
    <w:p w:rsidR="00354168" w:rsidRPr="00C5619A" w:rsidRDefault="00354168" w:rsidP="0050242D">
      <w:pPr>
        <w:jc w:val="both"/>
        <w:rPr>
          <w:rFonts w:ascii="Trebuchet MS" w:hAnsi="Trebuchet MS" w:cs="Arial"/>
          <w:sz w:val="22"/>
          <w:szCs w:val="22"/>
        </w:rPr>
      </w:pPr>
      <w:r w:rsidRPr="00C5619A">
        <w:rPr>
          <w:rFonts w:ascii="Trebuchet MS" w:hAnsi="Trebuchet MS" w:cs="Arial"/>
          <w:sz w:val="22"/>
          <w:szCs w:val="22"/>
        </w:rPr>
        <w:tab/>
        <w:t xml:space="preserve">Kandidat predstavlja program </w:t>
      </w:r>
      <w:r w:rsidR="006908E9">
        <w:rPr>
          <w:rFonts w:ascii="Trebuchet MS" w:hAnsi="Trebuchet MS" w:cs="Arial"/>
          <w:sz w:val="22"/>
          <w:szCs w:val="22"/>
        </w:rPr>
        <w:t>r</w:t>
      </w:r>
      <w:r w:rsidRPr="00C5619A">
        <w:rPr>
          <w:rFonts w:ascii="Trebuchet MS" w:hAnsi="Trebuchet MS" w:cs="Arial"/>
          <w:sz w:val="22"/>
          <w:szCs w:val="22"/>
        </w:rPr>
        <w:t>ada za mandatno razdoblje na sjednicama Nastavničkog vijeća, Vijeća roditelja, Skupa radnika  i Školskog odbora bez nazočnosti drugih ka</w:t>
      </w:r>
      <w:r w:rsidR="00FE3846" w:rsidRPr="00C5619A">
        <w:rPr>
          <w:rFonts w:ascii="Trebuchet MS" w:hAnsi="Trebuchet MS" w:cs="Arial"/>
          <w:sz w:val="22"/>
          <w:szCs w:val="22"/>
        </w:rPr>
        <w:t>n</w:t>
      </w:r>
      <w:r w:rsidRPr="00C5619A">
        <w:rPr>
          <w:rFonts w:ascii="Trebuchet MS" w:hAnsi="Trebuchet MS" w:cs="Arial"/>
          <w:sz w:val="22"/>
          <w:szCs w:val="22"/>
        </w:rPr>
        <w:t>didata.</w:t>
      </w:r>
    </w:p>
    <w:p w:rsidR="00473096" w:rsidRPr="00C5619A" w:rsidRDefault="00473096" w:rsidP="0050242D">
      <w:pPr>
        <w:jc w:val="both"/>
        <w:rPr>
          <w:rFonts w:ascii="Trebuchet MS" w:hAnsi="Trebuchet MS" w:cs="Arial"/>
          <w:sz w:val="22"/>
          <w:szCs w:val="22"/>
        </w:rPr>
      </w:pPr>
    </w:p>
    <w:p w:rsidR="0050242D" w:rsidRPr="00C5619A" w:rsidRDefault="0050242D" w:rsidP="00276C89">
      <w:pPr>
        <w:rPr>
          <w:rFonts w:ascii="Trebuchet MS" w:hAnsi="Trebuchet MS" w:cs="Arial"/>
          <w:bCs/>
          <w:iCs/>
          <w:sz w:val="22"/>
          <w:szCs w:val="22"/>
        </w:rPr>
      </w:pPr>
    </w:p>
    <w:p w:rsidR="0050242D" w:rsidRDefault="0050242D" w:rsidP="0050242D">
      <w:pPr>
        <w:jc w:val="center"/>
        <w:rPr>
          <w:rFonts w:ascii="Trebuchet MS" w:hAnsi="Trebuchet MS" w:cs="Arial"/>
          <w:bCs/>
          <w:iCs/>
          <w:sz w:val="22"/>
          <w:szCs w:val="22"/>
        </w:rPr>
      </w:pPr>
      <w:r w:rsidRPr="0042780A">
        <w:rPr>
          <w:rFonts w:ascii="Trebuchet MS" w:hAnsi="Trebuchet MS" w:cs="Arial"/>
          <w:bCs/>
          <w:iCs/>
          <w:sz w:val="22"/>
          <w:szCs w:val="22"/>
        </w:rPr>
        <w:t>Članak 84.</w:t>
      </w:r>
    </w:p>
    <w:p w:rsidR="0050242D" w:rsidRDefault="0050242D" w:rsidP="0050242D">
      <w:pPr>
        <w:jc w:val="center"/>
        <w:rPr>
          <w:rFonts w:ascii="Trebuchet MS" w:hAnsi="Trebuchet MS" w:cs="Arial"/>
          <w:bCs/>
          <w:iCs/>
          <w:sz w:val="22"/>
          <w:szCs w:val="22"/>
        </w:rPr>
      </w:pPr>
    </w:p>
    <w:p w:rsidR="00354168" w:rsidRPr="00A822DF" w:rsidRDefault="00354168" w:rsidP="00354168">
      <w:pPr>
        <w:jc w:val="both"/>
        <w:rPr>
          <w:rFonts w:ascii="Trebuchet MS" w:hAnsi="Trebuchet MS" w:cs="Arial"/>
          <w:bCs/>
          <w:iCs/>
          <w:sz w:val="22"/>
          <w:szCs w:val="22"/>
        </w:rPr>
      </w:pPr>
      <w:r w:rsidRPr="00354168">
        <w:rPr>
          <w:rFonts w:ascii="Trebuchet MS" w:hAnsi="Trebuchet MS" w:cs="Arial"/>
          <w:bCs/>
          <w:iCs/>
          <w:color w:val="FF0000"/>
          <w:sz w:val="22"/>
          <w:szCs w:val="22"/>
        </w:rPr>
        <w:tab/>
      </w:r>
      <w:r w:rsidRPr="00A822DF">
        <w:rPr>
          <w:rFonts w:ascii="Trebuchet MS" w:hAnsi="Trebuchet MS" w:cs="Arial"/>
          <w:bCs/>
          <w:iCs/>
          <w:sz w:val="22"/>
          <w:szCs w:val="22"/>
        </w:rPr>
        <w:t>Na sjednicama Nastavničkog vijeća, Vijeća roditelja i Skupa radnika/radničkog vijeća</w:t>
      </w:r>
      <w:r w:rsidR="00FE3846" w:rsidRPr="00A822DF">
        <w:rPr>
          <w:rFonts w:ascii="Trebuchet MS" w:hAnsi="Trebuchet MS" w:cs="Arial"/>
          <w:bCs/>
          <w:iCs/>
          <w:sz w:val="22"/>
          <w:szCs w:val="22"/>
        </w:rPr>
        <w:t xml:space="preserve">, </w:t>
      </w:r>
      <w:r w:rsidRPr="00A822DF">
        <w:rPr>
          <w:rFonts w:ascii="Trebuchet MS" w:hAnsi="Trebuchet MS" w:cs="Arial"/>
          <w:bCs/>
          <w:iCs/>
          <w:sz w:val="22"/>
          <w:szCs w:val="22"/>
        </w:rPr>
        <w:t>zauzimaju se stajališta o kandidatima tajnim glasovanjem, o čemu se pisani zaključak dostavlja Školskom odboru</w:t>
      </w:r>
      <w:r w:rsidR="00FE3846" w:rsidRPr="00A822DF">
        <w:rPr>
          <w:rFonts w:ascii="Trebuchet MS" w:hAnsi="Trebuchet MS" w:cs="Arial"/>
          <w:bCs/>
          <w:iCs/>
          <w:sz w:val="22"/>
          <w:szCs w:val="22"/>
        </w:rPr>
        <w:t>.</w:t>
      </w:r>
    </w:p>
    <w:p w:rsidR="00A822DF" w:rsidRPr="00354168" w:rsidRDefault="00A822DF" w:rsidP="00354168">
      <w:pPr>
        <w:jc w:val="both"/>
        <w:rPr>
          <w:rFonts w:ascii="Trebuchet MS" w:hAnsi="Trebuchet MS" w:cs="Arial"/>
          <w:bCs/>
          <w:iCs/>
          <w:color w:val="FF0000"/>
          <w:sz w:val="22"/>
          <w:szCs w:val="22"/>
        </w:rPr>
      </w:pPr>
    </w:p>
    <w:p w:rsidR="0050242D" w:rsidRDefault="0050242D" w:rsidP="00FE3846">
      <w:pPr>
        <w:jc w:val="both"/>
        <w:rPr>
          <w:rFonts w:ascii="Trebuchet MS" w:hAnsi="Trebuchet MS" w:cs="Arial"/>
          <w:bCs/>
          <w:iCs/>
          <w:sz w:val="22"/>
          <w:szCs w:val="22"/>
        </w:rPr>
      </w:pPr>
      <w:r>
        <w:rPr>
          <w:rFonts w:ascii="Trebuchet MS" w:hAnsi="Trebuchet MS" w:cs="Arial"/>
          <w:bCs/>
          <w:iCs/>
          <w:sz w:val="22"/>
          <w:szCs w:val="22"/>
        </w:rPr>
        <w:tab/>
        <w:t>Na sjednici Nastavničkog vijeća, Vijeća roditelja odnosno skupa radnika bira se izborno povjerenstvo koje će voditi postupak glasovanja.</w:t>
      </w:r>
    </w:p>
    <w:p w:rsidR="00A822DF" w:rsidRDefault="00A822DF" w:rsidP="00FE3846">
      <w:pPr>
        <w:jc w:val="both"/>
        <w:rPr>
          <w:rFonts w:ascii="Trebuchet MS" w:hAnsi="Trebuchet MS" w:cs="Arial"/>
          <w:bCs/>
          <w:iCs/>
          <w:sz w:val="22"/>
          <w:szCs w:val="22"/>
        </w:rPr>
      </w:pPr>
    </w:p>
    <w:p w:rsidR="0050242D" w:rsidRDefault="0050242D" w:rsidP="00FE3846">
      <w:pPr>
        <w:jc w:val="both"/>
        <w:rPr>
          <w:rFonts w:ascii="Trebuchet MS" w:hAnsi="Trebuchet MS" w:cs="Arial"/>
          <w:bCs/>
          <w:iCs/>
          <w:sz w:val="22"/>
          <w:szCs w:val="22"/>
        </w:rPr>
      </w:pPr>
      <w:r>
        <w:rPr>
          <w:rFonts w:ascii="Trebuchet MS" w:hAnsi="Trebuchet MS" w:cs="Arial"/>
          <w:bCs/>
          <w:iCs/>
          <w:sz w:val="22"/>
          <w:szCs w:val="22"/>
        </w:rPr>
        <w:tab/>
        <w:t>Izborno povjerenstvo ima predsjednika i  dva  člana.</w:t>
      </w:r>
    </w:p>
    <w:p w:rsidR="00A822DF" w:rsidRDefault="00A822DF" w:rsidP="00FE3846">
      <w:pPr>
        <w:jc w:val="both"/>
        <w:rPr>
          <w:rFonts w:ascii="Trebuchet MS" w:hAnsi="Trebuchet MS" w:cs="Arial"/>
          <w:bCs/>
          <w:iCs/>
          <w:sz w:val="22"/>
          <w:szCs w:val="22"/>
        </w:rPr>
      </w:pPr>
    </w:p>
    <w:p w:rsidR="0050242D" w:rsidRDefault="0050242D" w:rsidP="00FE3846">
      <w:pPr>
        <w:jc w:val="both"/>
        <w:rPr>
          <w:rFonts w:ascii="Trebuchet MS" w:hAnsi="Trebuchet MS" w:cs="Arial"/>
          <w:bCs/>
          <w:iCs/>
          <w:sz w:val="22"/>
          <w:szCs w:val="22"/>
        </w:rPr>
      </w:pPr>
      <w:r>
        <w:rPr>
          <w:rFonts w:ascii="Trebuchet MS" w:hAnsi="Trebuchet MS" w:cs="Arial"/>
          <w:bCs/>
          <w:iCs/>
          <w:sz w:val="22"/>
          <w:szCs w:val="22"/>
        </w:rPr>
        <w:tab/>
        <w:t>Članom izbornog povjerenstva ne može biti osoba  koja je kandidat za ravnatelja.</w:t>
      </w:r>
    </w:p>
    <w:p w:rsidR="00A822DF" w:rsidRDefault="00A822DF" w:rsidP="00FE3846">
      <w:pPr>
        <w:jc w:val="both"/>
        <w:rPr>
          <w:rFonts w:ascii="Trebuchet MS" w:hAnsi="Trebuchet MS" w:cs="Arial"/>
          <w:bCs/>
          <w:iCs/>
          <w:sz w:val="22"/>
          <w:szCs w:val="22"/>
        </w:rPr>
      </w:pPr>
    </w:p>
    <w:p w:rsidR="0050242D" w:rsidRDefault="0050242D" w:rsidP="00FE3846">
      <w:pPr>
        <w:jc w:val="both"/>
        <w:rPr>
          <w:rFonts w:ascii="Trebuchet MS" w:hAnsi="Trebuchet MS" w:cs="Arial"/>
          <w:bCs/>
          <w:iCs/>
          <w:sz w:val="22"/>
          <w:szCs w:val="22"/>
        </w:rPr>
      </w:pPr>
      <w:r>
        <w:rPr>
          <w:rFonts w:ascii="Trebuchet MS" w:hAnsi="Trebuchet MS" w:cs="Arial"/>
          <w:bCs/>
          <w:iCs/>
          <w:sz w:val="22"/>
          <w:szCs w:val="22"/>
        </w:rPr>
        <w:tab/>
        <w:t>Glasovati imaju pravo svi članovi nazočni na sjednici Nastavničkog vijeća, Vijeća roditelja i svi radnici Škole nazočni na skupu radnika.</w:t>
      </w:r>
    </w:p>
    <w:p w:rsidR="00A822DF" w:rsidRDefault="00A822DF" w:rsidP="00FE3846">
      <w:pPr>
        <w:jc w:val="both"/>
        <w:rPr>
          <w:rFonts w:ascii="Trebuchet MS" w:hAnsi="Trebuchet MS" w:cs="Arial"/>
          <w:bCs/>
          <w:iCs/>
          <w:sz w:val="22"/>
          <w:szCs w:val="22"/>
        </w:rPr>
      </w:pPr>
    </w:p>
    <w:p w:rsidR="0050242D" w:rsidRDefault="0050242D" w:rsidP="00FE3846">
      <w:pPr>
        <w:jc w:val="both"/>
        <w:rPr>
          <w:rFonts w:ascii="Trebuchet MS" w:hAnsi="Trebuchet MS" w:cs="Arial"/>
          <w:bCs/>
          <w:iCs/>
          <w:sz w:val="22"/>
          <w:szCs w:val="22"/>
        </w:rPr>
      </w:pPr>
      <w:r>
        <w:rPr>
          <w:rFonts w:ascii="Trebuchet MS" w:hAnsi="Trebuchet MS" w:cs="Arial"/>
          <w:bCs/>
          <w:iCs/>
          <w:sz w:val="22"/>
          <w:szCs w:val="22"/>
        </w:rPr>
        <w:tab/>
        <w:t>Glasovanje je tajno.</w:t>
      </w:r>
    </w:p>
    <w:p w:rsidR="00A822DF" w:rsidRDefault="00A822DF" w:rsidP="00FE3846">
      <w:pPr>
        <w:jc w:val="both"/>
        <w:rPr>
          <w:rFonts w:ascii="Trebuchet MS" w:hAnsi="Trebuchet MS" w:cs="Arial"/>
          <w:bCs/>
          <w:iCs/>
          <w:sz w:val="22"/>
          <w:szCs w:val="22"/>
        </w:rPr>
      </w:pPr>
    </w:p>
    <w:p w:rsidR="0050242D" w:rsidRDefault="0050242D" w:rsidP="00FE3846">
      <w:pPr>
        <w:jc w:val="both"/>
        <w:rPr>
          <w:rFonts w:ascii="Trebuchet MS" w:hAnsi="Trebuchet MS" w:cs="Arial"/>
          <w:bCs/>
          <w:iCs/>
          <w:sz w:val="22"/>
          <w:szCs w:val="22"/>
        </w:rPr>
      </w:pPr>
      <w:r>
        <w:rPr>
          <w:rFonts w:ascii="Trebuchet MS" w:hAnsi="Trebuchet MS" w:cs="Arial"/>
          <w:bCs/>
          <w:iCs/>
          <w:sz w:val="22"/>
          <w:szCs w:val="22"/>
        </w:rPr>
        <w:tab/>
      </w:r>
      <w:r w:rsidR="00FE3846">
        <w:rPr>
          <w:rFonts w:ascii="Trebuchet MS" w:hAnsi="Trebuchet MS" w:cs="Arial"/>
          <w:bCs/>
          <w:iCs/>
          <w:sz w:val="22"/>
          <w:szCs w:val="22"/>
        </w:rPr>
        <w:t>Na glasačkom listiću imena kandidata za ravnatelja navode se abecednim redom prezimena i imena.</w:t>
      </w:r>
    </w:p>
    <w:p w:rsidR="00A822DF" w:rsidRDefault="00A822DF" w:rsidP="00FE3846">
      <w:pPr>
        <w:jc w:val="both"/>
        <w:rPr>
          <w:rFonts w:ascii="Trebuchet MS" w:hAnsi="Trebuchet MS" w:cs="Arial"/>
          <w:bCs/>
          <w:iCs/>
          <w:sz w:val="22"/>
          <w:szCs w:val="22"/>
        </w:rPr>
      </w:pPr>
    </w:p>
    <w:p w:rsidR="0050242D" w:rsidRDefault="00FE3846" w:rsidP="00FE3846">
      <w:pPr>
        <w:jc w:val="both"/>
        <w:rPr>
          <w:rFonts w:ascii="Trebuchet MS" w:hAnsi="Trebuchet MS" w:cs="Arial"/>
          <w:bCs/>
          <w:iCs/>
          <w:sz w:val="22"/>
          <w:szCs w:val="22"/>
        </w:rPr>
      </w:pPr>
      <w:r>
        <w:rPr>
          <w:rFonts w:ascii="Trebuchet MS" w:hAnsi="Trebuchet MS" w:cs="Arial"/>
          <w:bCs/>
          <w:iCs/>
          <w:sz w:val="22"/>
          <w:szCs w:val="22"/>
        </w:rPr>
        <w:tab/>
        <w:t xml:space="preserve">Glasački listići </w:t>
      </w:r>
      <w:r w:rsidR="0050242D">
        <w:rPr>
          <w:rFonts w:ascii="Trebuchet MS" w:hAnsi="Trebuchet MS" w:cs="Arial"/>
          <w:bCs/>
          <w:iCs/>
          <w:sz w:val="22"/>
          <w:szCs w:val="22"/>
        </w:rPr>
        <w:t xml:space="preserve">ovjeravaju </w:t>
      </w:r>
      <w:r>
        <w:rPr>
          <w:rFonts w:ascii="Trebuchet MS" w:hAnsi="Trebuchet MS" w:cs="Arial"/>
          <w:bCs/>
          <w:iCs/>
          <w:sz w:val="22"/>
          <w:szCs w:val="22"/>
        </w:rPr>
        <w:t xml:space="preserve">se </w:t>
      </w:r>
      <w:r w:rsidR="0050242D">
        <w:rPr>
          <w:rFonts w:ascii="Trebuchet MS" w:hAnsi="Trebuchet MS" w:cs="Arial"/>
          <w:bCs/>
          <w:iCs/>
          <w:sz w:val="22"/>
          <w:szCs w:val="22"/>
        </w:rPr>
        <w:t>pečatom Škole</w:t>
      </w:r>
      <w:r>
        <w:rPr>
          <w:rFonts w:ascii="Trebuchet MS" w:hAnsi="Trebuchet MS" w:cs="Arial"/>
          <w:bCs/>
          <w:iCs/>
          <w:sz w:val="22"/>
          <w:szCs w:val="22"/>
        </w:rPr>
        <w:t xml:space="preserve"> i numeriraju</w:t>
      </w:r>
      <w:r w:rsidR="0050242D">
        <w:rPr>
          <w:rFonts w:ascii="Trebuchet MS" w:hAnsi="Trebuchet MS" w:cs="Arial"/>
          <w:bCs/>
          <w:iCs/>
          <w:sz w:val="22"/>
          <w:szCs w:val="22"/>
        </w:rPr>
        <w:t>, a broj glasačkih listića mora biti jednak broju članova nazočnih na sjednici na kojoj se provodi glasovanje.</w:t>
      </w:r>
    </w:p>
    <w:p w:rsidR="00A822DF" w:rsidRDefault="00A822DF" w:rsidP="00FE3846">
      <w:pPr>
        <w:jc w:val="both"/>
        <w:rPr>
          <w:rFonts w:ascii="Trebuchet MS" w:hAnsi="Trebuchet MS" w:cs="Arial"/>
          <w:bCs/>
          <w:iCs/>
          <w:sz w:val="22"/>
          <w:szCs w:val="22"/>
        </w:rPr>
      </w:pPr>
    </w:p>
    <w:p w:rsidR="0050242D" w:rsidRDefault="0050242D" w:rsidP="00FE3846">
      <w:pPr>
        <w:jc w:val="both"/>
        <w:rPr>
          <w:rFonts w:ascii="Trebuchet MS" w:hAnsi="Trebuchet MS" w:cs="Arial"/>
          <w:bCs/>
          <w:iCs/>
          <w:sz w:val="22"/>
          <w:szCs w:val="22"/>
        </w:rPr>
      </w:pPr>
      <w:r>
        <w:rPr>
          <w:rFonts w:ascii="Trebuchet MS" w:hAnsi="Trebuchet MS" w:cs="Arial"/>
          <w:bCs/>
          <w:iCs/>
          <w:sz w:val="22"/>
          <w:szCs w:val="22"/>
        </w:rPr>
        <w:lastRenderedPageBreak/>
        <w:tab/>
        <w:t>Svaki član nazočan na sjednici Nastavničkog vijeća,</w:t>
      </w:r>
      <w:r w:rsidR="00B2223A">
        <w:rPr>
          <w:rFonts w:ascii="Trebuchet MS" w:hAnsi="Trebuchet MS" w:cs="Arial"/>
          <w:bCs/>
          <w:iCs/>
          <w:sz w:val="22"/>
          <w:szCs w:val="22"/>
        </w:rPr>
        <w:t xml:space="preserve"> </w:t>
      </w:r>
      <w:r>
        <w:rPr>
          <w:rFonts w:ascii="Trebuchet MS" w:hAnsi="Trebuchet MS" w:cs="Arial"/>
          <w:bCs/>
          <w:iCs/>
          <w:sz w:val="22"/>
          <w:szCs w:val="22"/>
        </w:rPr>
        <w:t>Vijeća roditelja i skupu radnika glasuje na način da na glasačkom listiću zaokruži redni broj ispred prezimena i imena kandidata za kojega glasuje.</w:t>
      </w:r>
    </w:p>
    <w:p w:rsidR="0050242D" w:rsidRDefault="0050242D" w:rsidP="00FE3846">
      <w:pPr>
        <w:jc w:val="both"/>
        <w:rPr>
          <w:rFonts w:ascii="Trebuchet MS" w:hAnsi="Trebuchet MS" w:cs="Arial"/>
          <w:bCs/>
          <w:iCs/>
          <w:sz w:val="22"/>
          <w:szCs w:val="22"/>
        </w:rPr>
      </w:pPr>
    </w:p>
    <w:p w:rsidR="0050242D" w:rsidRDefault="0050242D" w:rsidP="0050242D">
      <w:pPr>
        <w:jc w:val="center"/>
        <w:rPr>
          <w:rFonts w:ascii="Trebuchet MS" w:hAnsi="Trebuchet MS" w:cs="Arial"/>
          <w:bCs/>
          <w:iCs/>
          <w:sz w:val="22"/>
          <w:szCs w:val="22"/>
        </w:rPr>
      </w:pPr>
      <w:r>
        <w:rPr>
          <w:rFonts w:ascii="Trebuchet MS" w:hAnsi="Trebuchet MS" w:cs="Arial"/>
          <w:bCs/>
          <w:iCs/>
          <w:sz w:val="22"/>
          <w:szCs w:val="22"/>
        </w:rPr>
        <w:t>Članak 85.</w:t>
      </w:r>
    </w:p>
    <w:p w:rsidR="0050242D" w:rsidRDefault="0050242D" w:rsidP="0050242D">
      <w:pPr>
        <w:rPr>
          <w:rFonts w:ascii="Trebuchet MS" w:hAnsi="Trebuchet MS" w:cs="Arial"/>
          <w:bCs/>
          <w:iCs/>
          <w:sz w:val="22"/>
          <w:szCs w:val="22"/>
        </w:rPr>
      </w:pPr>
    </w:p>
    <w:p w:rsidR="0050242D" w:rsidRDefault="0050242D" w:rsidP="0050242D">
      <w:pPr>
        <w:jc w:val="both"/>
        <w:rPr>
          <w:rFonts w:ascii="Trebuchet MS" w:hAnsi="Trebuchet MS" w:cs="Arial"/>
          <w:bCs/>
          <w:iCs/>
          <w:sz w:val="22"/>
          <w:szCs w:val="22"/>
        </w:rPr>
      </w:pPr>
      <w:r>
        <w:rPr>
          <w:rFonts w:ascii="Trebuchet MS" w:hAnsi="Trebuchet MS" w:cs="Arial"/>
          <w:bCs/>
          <w:iCs/>
          <w:sz w:val="22"/>
          <w:szCs w:val="22"/>
        </w:rPr>
        <w:tab/>
        <w:t xml:space="preserve">Nakon obavljenog glasovanja, Povjerenstvo iz članka 84. ovoga Statuta prebrojava glasove s važećih glasačkih listića, sastavlja listu kandidata za ravnatelja Škole prema broju dobivenih glasova, te javno obznanjuje nazočnima rezultate glasovanja. </w:t>
      </w:r>
    </w:p>
    <w:p w:rsidR="0050242D" w:rsidRDefault="0050242D" w:rsidP="0050242D">
      <w:pPr>
        <w:rPr>
          <w:rFonts w:ascii="Trebuchet MS" w:hAnsi="Trebuchet MS" w:cs="Arial"/>
          <w:bCs/>
          <w:iCs/>
          <w:sz w:val="22"/>
          <w:szCs w:val="22"/>
        </w:rPr>
      </w:pPr>
    </w:p>
    <w:p w:rsidR="0050242D" w:rsidRDefault="0050242D" w:rsidP="0050242D">
      <w:pPr>
        <w:jc w:val="center"/>
        <w:rPr>
          <w:rFonts w:ascii="Trebuchet MS" w:hAnsi="Trebuchet MS" w:cs="Arial"/>
          <w:bCs/>
          <w:iCs/>
          <w:sz w:val="22"/>
          <w:szCs w:val="22"/>
        </w:rPr>
      </w:pPr>
      <w:r>
        <w:rPr>
          <w:rFonts w:ascii="Trebuchet MS" w:hAnsi="Trebuchet MS" w:cs="Arial"/>
          <w:bCs/>
          <w:iCs/>
          <w:sz w:val="22"/>
          <w:szCs w:val="22"/>
        </w:rPr>
        <w:t>Članak 86.</w:t>
      </w:r>
    </w:p>
    <w:p w:rsidR="0050242D" w:rsidRDefault="0050242D" w:rsidP="0050242D">
      <w:pPr>
        <w:jc w:val="center"/>
        <w:rPr>
          <w:rFonts w:ascii="Trebuchet MS" w:hAnsi="Trebuchet MS" w:cs="Arial"/>
          <w:bCs/>
          <w:iCs/>
          <w:sz w:val="22"/>
          <w:szCs w:val="22"/>
        </w:rPr>
      </w:pPr>
    </w:p>
    <w:p w:rsidR="0050242D" w:rsidRDefault="0050242D" w:rsidP="0050242D">
      <w:pPr>
        <w:jc w:val="both"/>
        <w:rPr>
          <w:rFonts w:ascii="Trebuchet MS" w:hAnsi="Trebuchet MS" w:cs="Arial"/>
          <w:bCs/>
          <w:iCs/>
          <w:sz w:val="22"/>
          <w:szCs w:val="22"/>
        </w:rPr>
      </w:pPr>
      <w:r>
        <w:rPr>
          <w:rFonts w:ascii="Trebuchet MS" w:hAnsi="Trebuchet MS" w:cs="Arial"/>
          <w:bCs/>
          <w:iCs/>
          <w:sz w:val="22"/>
          <w:szCs w:val="22"/>
        </w:rPr>
        <w:tab/>
        <w:t>U slučaju da dva ili više kandidata za ravnatelja Škole dobiju isti broj glasova, glasovanje se ponavlja između  kandidata dok ne bude izabran kandidat s najvećim brojem glasova.</w:t>
      </w:r>
    </w:p>
    <w:p w:rsidR="0050242D" w:rsidRPr="0042780A" w:rsidRDefault="0050242D" w:rsidP="0050242D">
      <w:pPr>
        <w:jc w:val="both"/>
        <w:rPr>
          <w:rFonts w:ascii="Trebuchet MS" w:hAnsi="Trebuchet MS" w:cs="Arial"/>
          <w:bCs/>
          <w:iCs/>
          <w:sz w:val="22"/>
          <w:szCs w:val="22"/>
        </w:rPr>
      </w:pPr>
      <w:r>
        <w:rPr>
          <w:rFonts w:ascii="Trebuchet MS" w:hAnsi="Trebuchet MS" w:cs="Arial"/>
          <w:bCs/>
          <w:iCs/>
          <w:sz w:val="22"/>
          <w:szCs w:val="22"/>
        </w:rPr>
        <w:tab/>
      </w:r>
    </w:p>
    <w:p w:rsidR="0050242D" w:rsidRPr="003267CC" w:rsidRDefault="0050242D" w:rsidP="0050242D">
      <w:pPr>
        <w:jc w:val="center"/>
        <w:rPr>
          <w:rFonts w:ascii="Trebuchet MS" w:hAnsi="Trebuchet MS" w:cs="Arial"/>
          <w:bCs/>
          <w:iCs/>
          <w:sz w:val="22"/>
          <w:szCs w:val="22"/>
        </w:rPr>
      </w:pPr>
      <w:r w:rsidRPr="003267CC">
        <w:rPr>
          <w:rFonts w:ascii="Trebuchet MS" w:hAnsi="Trebuchet MS" w:cs="Arial"/>
          <w:bCs/>
          <w:iCs/>
          <w:sz w:val="22"/>
          <w:szCs w:val="22"/>
        </w:rPr>
        <w:t>Članak 87.</w:t>
      </w:r>
    </w:p>
    <w:p w:rsidR="0050242D" w:rsidRDefault="0050242D" w:rsidP="00FE3846">
      <w:pPr>
        <w:jc w:val="both"/>
        <w:rPr>
          <w:rFonts w:ascii="Trebuchet MS" w:hAnsi="Trebuchet MS" w:cs="Arial"/>
          <w:b/>
          <w:bCs/>
          <w:i/>
          <w:iCs/>
          <w:sz w:val="22"/>
          <w:szCs w:val="22"/>
        </w:rPr>
      </w:pPr>
    </w:p>
    <w:p w:rsidR="0050242D" w:rsidRDefault="0050242D" w:rsidP="00FE3846">
      <w:pPr>
        <w:jc w:val="both"/>
        <w:rPr>
          <w:rFonts w:ascii="Trebuchet MS" w:hAnsi="Trebuchet MS" w:cs="Arial"/>
          <w:bCs/>
          <w:iCs/>
          <w:sz w:val="22"/>
          <w:szCs w:val="22"/>
        </w:rPr>
      </w:pPr>
      <w:r>
        <w:rPr>
          <w:rFonts w:ascii="Trebuchet MS" w:hAnsi="Trebuchet MS" w:cs="Arial"/>
          <w:b/>
          <w:bCs/>
          <w:i/>
          <w:iCs/>
          <w:sz w:val="22"/>
          <w:szCs w:val="22"/>
        </w:rPr>
        <w:tab/>
      </w:r>
      <w:r>
        <w:rPr>
          <w:rFonts w:ascii="Trebuchet MS" w:hAnsi="Trebuchet MS" w:cs="Arial"/>
          <w:bCs/>
          <w:iCs/>
          <w:sz w:val="22"/>
          <w:szCs w:val="22"/>
        </w:rPr>
        <w:t>Na temelju rezultata glasovanja Nastavničko vijeće, Vijeće roditelja  odnosno skup radnika donosi pisani zaključak o stajalištu.</w:t>
      </w:r>
    </w:p>
    <w:p w:rsidR="0050242D" w:rsidRDefault="00E7791B" w:rsidP="00FE3846">
      <w:pPr>
        <w:jc w:val="both"/>
        <w:rPr>
          <w:rFonts w:ascii="Trebuchet MS" w:hAnsi="Trebuchet MS" w:cs="Arial"/>
          <w:bCs/>
          <w:iCs/>
          <w:sz w:val="22"/>
          <w:szCs w:val="22"/>
        </w:rPr>
      </w:pPr>
      <w:r>
        <w:rPr>
          <w:rFonts w:ascii="Trebuchet MS" w:hAnsi="Trebuchet MS" w:cs="Arial"/>
          <w:bCs/>
          <w:iCs/>
          <w:sz w:val="22"/>
          <w:szCs w:val="22"/>
        </w:rPr>
        <w:tab/>
        <w:t xml:space="preserve">Zaključkom se </w:t>
      </w:r>
      <w:r w:rsidR="0050242D">
        <w:rPr>
          <w:rFonts w:ascii="Trebuchet MS" w:hAnsi="Trebuchet MS" w:cs="Arial"/>
          <w:bCs/>
          <w:iCs/>
          <w:sz w:val="22"/>
          <w:szCs w:val="22"/>
        </w:rPr>
        <w:t xml:space="preserve"> utvrđuje broj glasova koje je dobio </w:t>
      </w:r>
      <w:r>
        <w:rPr>
          <w:rFonts w:ascii="Trebuchet MS" w:hAnsi="Trebuchet MS" w:cs="Arial"/>
          <w:bCs/>
          <w:iCs/>
          <w:sz w:val="22"/>
          <w:szCs w:val="22"/>
        </w:rPr>
        <w:t>pojedini kandidat za ravnatelja i</w:t>
      </w:r>
      <w:r w:rsidR="0050242D">
        <w:rPr>
          <w:rFonts w:ascii="Trebuchet MS" w:hAnsi="Trebuchet MS" w:cs="Arial"/>
          <w:bCs/>
          <w:iCs/>
          <w:sz w:val="22"/>
          <w:szCs w:val="22"/>
        </w:rPr>
        <w:t xml:space="preserve"> obvezuju članovi – predstavnici Nastavničko</w:t>
      </w:r>
      <w:r>
        <w:rPr>
          <w:rFonts w:ascii="Trebuchet MS" w:hAnsi="Trebuchet MS" w:cs="Arial"/>
          <w:bCs/>
          <w:iCs/>
          <w:sz w:val="22"/>
          <w:szCs w:val="22"/>
        </w:rPr>
        <w:t xml:space="preserve">g vijeća, Vijeća roditelja te radničkog vijeća/skupa radnika da </w:t>
      </w:r>
      <w:r w:rsidR="0050242D">
        <w:rPr>
          <w:rFonts w:ascii="Trebuchet MS" w:hAnsi="Trebuchet MS" w:cs="Arial"/>
          <w:bCs/>
          <w:iCs/>
          <w:sz w:val="22"/>
          <w:szCs w:val="22"/>
        </w:rPr>
        <w:t xml:space="preserve"> u Školskom </w:t>
      </w:r>
      <w:r>
        <w:rPr>
          <w:rFonts w:ascii="Trebuchet MS" w:hAnsi="Trebuchet MS" w:cs="Arial"/>
          <w:bCs/>
          <w:iCs/>
          <w:sz w:val="22"/>
          <w:szCs w:val="22"/>
        </w:rPr>
        <w:t xml:space="preserve">odboru </w:t>
      </w:r>
      <w:r w:rsidR="0050242D">
        <w:rPr>
          <w:rFonts w:ascii="Trebuchet MS" w:hAnsi="Trebuchet MS" w:cs="Arial"/>
          <w:bCs/>
          <w:iCs/>
          <w:sz w:val="22"/>
          <w:szCs w:val="22"/>
        </w:rPr>
        <w:t xml:space="preserve"> glasuju kod izbora ravnatelja prema stajalištu Nastavničkog vijeća, Vijeća roditelja odnosno skupa radnika.</w:t>
      </w:r>
    </w:p>
    <w:p w:rsidR="00E7791B" w:rsidRDefault="00E7791B" w:rsidP="00E7791B">
      <w:pPr>
        <w:ind w:firstLine="708"/>
        <w:jc w:val="both"/>
        <w:rPr>
          <w:rFonts w:ascii="Trebuchet MS" w:hAnsi="Trebuchet MS" w:cs="Arial"/>
          <w:bCs/>
          <w:iCs/>
          <w:sz w:val="22"/>
          <w:szCs w:val="22"/>
        </w:rPr>
      </w:pPr>
      <w:r>
        <w:rPr>
          <w:rFonts w:ascii="Trebuchet MS" w:hAnsi="Trebuchet MS" w:cs="Arial"/>
          <w:bCs/>
          <w:iCs/>
          <w:sz w:val="22"/>
          <w:szCs w:val="22"/>
        </w:rPr>
        <w:t>Kandidat za ravnatelja je kandidat koji je dobio najveći broj glasova nazočnih članova Nastavničkog vijeća, vijeća roditelja, te radničkog vijeća/skupa radnika.</w:t>
      </w:r>
    </w:p>
    <w:p w:rsidR="0050242D" w:rsidRDefault="0050242D" w:rsidP="00FE3846">
      <w:pPr>
        <w:jc w:val="both"/>
        <w:rPr>
          <w:rFonts w:ascii="Trebuchet MS" w:hAnsi="Trebuchet MS" w:cs="Arial"/>
          <w:bCs/>
          <w:iCs/>
          <w:sz w:val="22"/>
          <w:szCs w:val="22"/>
        </w:rPr>
      </w:pPr>
      <w:r>
        <w:rPr>
          <w:rFonts w:ascii="Trebuchet MS" w:hAnsi="Trebuchet MS" w:cs="Arial"/>
          <w:bCs/>
          <w:iCs/>
          <w:sz w:val="22"/>
          <w:szCs w:val="22"/>
        </w:rPr>
        <w:t xml:space="preserve">          Zaključak potpisuje predsjedavatelj sjednice Nastavničkog vijeća, Vijeća roditelja odnosno skupa radnika.</w:t>
      </w:r>
    </w:p>
    <w:p w:rsidR="00276C89" w:rsidRDefault="00276C89" w:rsidP="00276C89">
      <w:pPr>
        <w:jc w:val="right"/>
        <w:rPr>
          <w:rFonts w:ascii="Trebuchet MS" w:hAnsi="Trebuchet MS" w:cs="Arial"/>
          <w:bCs/>
          <w:iCs/>
          <w:sz w:val="22"/>
          <w:szCs w:val="22"/>
        </w:rPr>
      </w:pPr>
    </w:p>
    <w:p w:rsidR="0050242D" w:rsidRPr="008E058C" w:rsidRDefault="0050242D" w:rsidP="0050242D">
      <w:pPr>
        <w:rPr>
          <w:rFonts w:ascii="Trebuchet MS" w:hAnsi="Trebuchet MS" w:cs="Arial"/>
          <w:bCs/>
          <w:iCs/>
          <w:color w:val="00B050"/>
          <w:sz w:val="22"/>
          <w:szCs w:val="22"/>
        </w:rPr>
      </w:pPr>
    </w:p>
    <w:p w:rsidR="0050242D" w:rsidRPr="008E058C" w:rsidRDefault="0050242D" w:rsidP="0050242D">
      <w:pPr>
        <w:rPr>
          <w:rFonts w:ascii="Trebuchet MS" w:hAnsi="Trebuchet MS" w:cs="Arial"/>
          <w:color w:val="00B050"/>
          <w:sz w:val="22"/>
          <w:szCs w:val="22"/>
        </w:rPr>
      </w:pPr>
      <w:r w:rsidRPr="000152A1">
        <w:rPr>
          <w:rFonts w:ascii="Trebuchet MS" w:hAnsi="Trebuchet MS" w:cs="Arial"/>
          <w:b/>
          <w:bCs/>
          <w:i/>
          <w:iCs/>
          <w:sz w:val="22"/>
          <w:szCs w:val="22"/>
        </w:rPr>
        <w:t xml:space="preserve">IMENOVANJE RAVNATELJA </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88</w:t>
      </w:r>
      <w:r w:rsidRPr="0045497B">
        <w:rPr>
          <w:rFonts w:ascii="Trebuchet MS" w:hAnsi="Trebuchet MS" w:cs="Arial"/>
          <w:sz w:val="22"/>
          <w:szCs w:val="22"/>
        </w:rPr>
        <w:t>.</w:t>
      </w:r>
    </w:p>
    <w:p w:rsidR="0050242D" w:rsidRPr="0045497B" w:rsidRDefault="0050242D" w:rsidP="0050242D">
      <w:pPr>
        <w:ind w:left="3600" w:firstLine="720"/>
        <w:jc w:val="both"/>
        <w:rPr>
          <w:rFonts w:ascii="Trebuchet MS" w:hAnsi="Trebuchet MS" w:cs="Arial"/>
          <w:sz w:val="22"/>
          <w:szCs w:val="22"/>
        </w:rPr>
      </w:pPr>
    </w:p>
    <w:p w:rsidR="000152A1" w:rsidRDefault="0050242D" w:rsidP="0050242D">
      <w:pPr>
        <w:jc w:val="both"/>
        <w:rPr>
          <w:rFonts w:ascii="Trebuchet MS" w:hAnsi="Trebuchet MS" w:cs="Arial"/>
          <w:bCs/>
          <w:iCs/>
          <w:sz w:val="22"/>
          <w:szCs w:val="22"/>
        </w:rPr>
      </w:pPr>
      <w:r w:rsidRPr="00245DBF">
        <w:rPr>
          <w:rFonts w:ascii="Trebuchet MS" w:hAnsi="Trebuchet MS" w:cs="Arial"/>
          <w:bCs/>
          <w:iCs/>
          <w:sz w:val="22"/>
          <w:szCs w:val="22"/>
        </w:rPr>
        <w:tab/>
        <w:t>Ravnatelj</w:t>
      </w:r>
      <w:r>
        <w:rPr>
          <w:rFonts w:ascii="Trebuchet MS" w:hAnsi="Trebuchet MS" w:cs="Arial"/>
          <w:bCs/>
          <w:iCs/>
          <w:sz w:val="22"/>
          <w:szCs w:val="22"/>
        </w:rPr>
        <w:t xml:space="preserve"> se imenuje na pet godina, a ista osoba može biti ponovno imenovana za ravnatelja.</w:t>
      </w:r>
    </w:p>
    <w:p w:rsidR="000152A1" w:rsidRDefault="000152A1" w:rsidP="0050242D">
      <w:pPr>
        <w:jc w:val="both"/>
        <w:rPr>
          <w:rFonts w:ascii="Trebuchet MS" w:hAnsi="Trebuchet MS" w:cs="Arial"/>
          <w:bCs/>
          <w:iCs/>
          <w:sz w:val="22"/>
          <w:szCs w:val="22"/>
        </w:rPr>
      </w:pPr>
    </w:p>
    <w:p w:rsidR="0050242D" w:rsidRDefault="0050242D" w:rsidP="0050242D">
      <w:pPr>
        <w:jc w:val="both"/>
        <w:rPr>
          <w:rFonts w:ascii="Trebuchet MS" w:hAnsi="Trebuchet MS" w:cs="Arial"/>
          <w:bCs/>
          <w:iCs/>
          <w:sz w:val="22"/>
          <w:szCs w:val="22"/>
        </w:rPr>
      </w:pPr>
      <w:r>
        <w:rPr>
          <w:rFonts w:ascii="Trebuchet MS" w:hAnsi="Trebuchet MS" w:cs="Arial"/>
          <w:bCs/>
          <w:iCs/>
          <w:sz w:val="22"/>
          <w:szCs w:val="22"/>
        </w:rPr>
        <w:tab/>
        <w:t>Ravnatelja</w:t>
      </w:r>
      <w:r w:rsidR="00DA2168">
        <w:rPr>
          <w:rFonts w:ascii="Trebuchet MS" w:hAnsi="Trebuchet MS" w:cs="Arial"/>
          <w:bCs/>
          <w:iCs/>
          <w:sz w:val="22"/>
          <w:szCs w:val="22"/>
        </w:rPr>
        <w:t xml:space="preserve"> imenuje odlukom Školski odbor koja stupa na snagu nakon dobivene suglasnosti </w:t>
      </w:r>
      <w:r w:rsidR="001128DF">
        <w:rPr>
          <w:rFonts w:ascii="Trebuchet MS" w:hAnsi="Trebuchet MS" w:cs="Arial"/>
          <w:bCs/>
          <w:iCs/>
          <w:sz w:val="22"/>
          <w:szCs w:val="22"/>
        </w:rPr>
        <w:t xml:space="preserve">nadležnog </w:t>
      </w:r>
      <w:r w:rsidR="00DA2168">
        <w:rPr>
          <w:rFonts w:ascii="Trebuchet MS" w:hAnsi="Trebuchet MS" w:cs="Arial"/>
          <w:bCs/>
          <w:iCs/>
          <w:sz w:val="22"/>
          <w:szCs w:val="22"/>
        </w:rPr>
        <w:t>ministra.</w:t>
      </w:r>
    </w:p>
    <w:p w:rsidR="0050242D" w:rsidRDefault="0050242D" w:rsidP="0050242D">
      <w:pPr>
        <w:jc w:val="both"/>
        <w:rPr>
          <w:rFonts w:ascii="Trebuchet MS" w:hAnsi="Trebuchet MS" w:cs="Arial"/>
          <w:bCs/>
          <w:iCs/>
          <w:sz w:val="22"/>
          <w:szCs w:val="22"/>
        </w:rPr>
      </w:pPr>
      <w:r>
        <w:rPr>
          <w:rFonts w:ascii="Trebuchet MS" w:hAnsi="Trebuchet MS" w:cs="Arial"/>
          <w:bCs/>
          <w:iCs/>
          <w:sz w:val="22"/>
          <w:szCs w:val="22"/>
        </w:rPr>
        <w:tab/>
        <w:t>Ako ministar ne uskrati suglasnost u roku od 15 dana od dana dostave zahtjeva za suglasnošću, smatra se da je suglasnost dana.</w:t>
      </w:r>
    </w:p>
    <w:p w:rsidR="0050242D" w:rsidRDefault="00DA2168" w:rsidP="00676429">
      <w:pPr>
        <w:jc w:val="both"/>
        <w:rPr>
          <w:rFonts w:ascii="Trebuchet MS" w:hAnsi="Trebuchet MS" w:cs="Arial"/>
          <w:bCs/>
          <w:iCs/>
          <w:sz w:val="22"/>
          <w:szCs w:val="22"/>
        </w:rPr>
      </w:pPr>
      <w:r>
        <w:rPr>
          <w:rFonts w:ascii="Trebuchet MS" w:hAnsi="Trebuchet MS" w:cs="Arial"/>
          <w:bCs/>
          <w:iCs/>
          <w:sz w:val="22"/>
          <w:szCs w:val="22"/>
        </w:rPr>
        <w:tab/>
      </w:r>
    </w:p>
    <w:p w:rsidR="0050242D" w:rsidRDefault="0050242D" w:rsidP="0050242D">
      <w:pPr>
        <w:jc w:val="both"/>
        <w:rPr>
          <w:rFonts w:ascii="Trebuchet MS" w:hAnsi="Trebuchet MS" w:cs="Arial"/>
          <w:bCs/>
          <w:iCs/>
          <w:sz w:val="22"/>
          <w:szCs w:val="22"/>
        </w:rPr>
      </w:pPr>
      <w:r>
        <w:rPr>
          <w:rFonts w:ascii="Trebuchet MS" w:hAnsi="Trebuchet MS" w:cs="Arial"/>
          <w:bCs/>
          <w:iCs/>
          <w:sz w:val="22"/>
          <w:szCs w:val="22"/>
        </w:rPr>
        <w:tab/>
        <w:t>U postupku izbora i imenovanja ravnatelja članovi Školskog odbora iz reda Nastavničkog vijeća, Vijeća roditelja, te  skupa radnika  na sjednicama su obvezni zastupati i iznositi stajališta tijela koje ih je imenovalo ili izabralo u Školski odbor.</w:t>
      </w:r>
    </w:p>
    <w:p w:rsidR="0050242D" w:rsidRDefault="0050242D" w:rsidP="0050242D">
      <w:pPr>
        <w:jc w:val="both"/>
        <w:rPr>
          <w:rFonts w:ascii="Trebuchet MS" w:hAnsi="Trebuchet MS" w:cs="Arial"/>
          <w:bCs/>
          <w:iCs/>
          <w:sz w:val="22"/>
          <w:szCs w:val="22"/>
        </w:rPr>
      </w:pPr>
      <w:r>
        <w:rPr>
          <w:rFonts w:ascii="Trebuchet MS" w:hAnsi="Trebuchet MS" w:cs="Arial"/>
          <w:bCs/>
          <w:iCs/>
          <w:sz w:val="22"/>
          <w:szCs w:val="22"/>
        </w:rPr>
        <w:tab/>
      </w:r>
    </w:p>
    <w:p w:rsidR="0050242D" w:rsidRDefault="0050242D" w:rsidP="0050242D">
      <w:pPr>
        <w:ind w:firstLine="708"/>
        <w:jc w:val="both"/>
        <w:rPr>
          <w:rFonts w:ascii="Trebuchet MS" w:hAnsi="Trebuchet MS" w:cs="Arial"/>
          <w:bCs/>
          <w:iCs/>
          <w:sz w:val="22"/>
          <w:szCs w:val="22"/>
        </w:rPr>
      </w:pPr>
      <w:r>
        <w:rPr>
          <w:rFonts w:ascii="Trebuchet MS" w:hAnsi="Trebuchet MS" w:cs="Arial"/>
          <w:bCs/>
          <w:iCs/>
          <w:sz w:val="22"/>
          <w:szCs w:val="22"/>
        </w:rPr>
        <w:t>Stajališta tijela iz stavka 5. ovoga članka donose se na sjednici Nastavničkog vijeća, Vijeća roditelja, te skupa radnika tajnim glasovanjem, o čemu se pisani zaključak dostavlja Školskom odboru.</w:t>
      </w:r>
    </w:p>
    <w:p w:rsidR="0050242D" w:rsidRDefault="0050242D" w:rsidP="0050242D">
      <w:pPr>
        <w:ind w:firstLine="708"/>
        <w:jc w:val="both"/>
        <w:rPr>
          <w:rFonts w:ascii="Trebuchet MS" w:hAnsi="Trebuchet MS" w:cs="Arial"/>
          <w:bCs/>
          <w:iCs/>
          <w:sz w:val="22"/>
          <w:szCs w:val="22"/>
        </w:rPr>
      </w:pPr>
    </w:p>
    <w:p w:rsidR="0050242D" w:rsidRDefault="0050242D" w:rsidP="0050242D">
      <w:pPr>
        <w:jc w:val="both"/>
        <w:rPr>
          <w:rFonts w:ascii="Trebuchet MS" w:hAnsi="Trebuchet MS" w:cs="Arial"/>
          <w:bCs/>
          <w:iCs/>
          <w:sz w:val="22"/>
          <w:szCs w:val="22"/>
        </w:rPr>
      </w:pPr>
      <w:r>
        <w:rPr>
          <w:rFonts w:ascii="Trebuchet MS" w:hAnsi="Trebuchet MS" w:cs="Arial"/>
          <w:bCs/>
          <w:iCs/>
          <w:sz w:val="22"/>
          <w:szCs w:val="22"/>
        </w:rPr>
        <w:tab/>
        <w:t>Odluku o izboru i imenovanju ravnatelja Školski odbor donosi javnim glasovanjem.</w:t>
      </w:r>
    </w:p>
    <w:p w:rsidR="0050242D" w:rsidRDefault="0050242D" w:rsidP="0050242D">
      <w:pPr>
        <w:jc w:val="both"/>
        <w:rPr>
          <w:rFonts w:ascii="Trebuchet MS" w:hAnsi="Trebuchet MS" w:cs="Arial"/>
          <w:bCs/>
          <w:iCs/>
          <w:sz w:val="22"/>
          <w:szCs w:val="22"/>
        </w:rPr>
      </w:pPr>
    </w:p>
    <w:p w:rsidR="0050242D"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RADNI ODNOS RAVNATELJA</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89</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O</w:t>
      </w:r>
      <w:r>
        <w:rPr>
          <w:rFonts w:ascii="Trebuchet MS" w:hAnsi="Trebuchet MS" w:cs="Arial"/>
          <w:sz w:val="22"/>
          <w:szCs w:val="22"/>
        </w:rPr>
        <w:t>dlukom o imenovanju ravnatelja Š</w:t>
      </w:r>
      <w:r w:rsidRPr="0045497B">
        <w:rPr>
          <w:rFonts w:ascii="Trebuchet MS" w:hAnsi="Trebuchet MS" w:cs="Arial"/>
          <w:sz w:val="22"/>
          <w:szCs w:val="22"/>
        </w:rPr>
        <w:t>kolski odbor utvrđuje vrijeme stupanja ravnatelja na rad te druga pitanja u svezi s njegovim pravima i obvezama.</w:t>
      </w:r>
    </w:p>
    <w:p w:rsidR="0050242D" w:rsidRDefault="0050242D" w:rsidP="0050242D">
      <w:pPr>
        <w:ind w:firstLine="720"/>
        <w:jc w:val="both"/>
        <w:rPr>
          <w:rFonts w:ascii="Trebuchet MS" w:hAnsi="Trebuchet MS" w:cs="Arial"/>
          <w:sz w:val="22"/>
          <w:szCs w:val="22"/>
        </w:rPr>
      </w:pPr>
      <w:r w:rsidRPr="0045497B">
        <w:rPr>
          <w:rFonts w:ascii="Trebuchet MS" w:hAnsi="Trebuchet MS" w:cs="Arial"/>
          <w:sz w:val="22"/>
          <w:szCs w:val="22"/>
        </w:rPr>
        <w:lastRenderedPageBreak/>
        <w:t>S imen</w:t>
      </w:r>
      <w:r>
        <w:rPr>
          <w:rFonts w:ascii="Trebuchet MS" w:hAnsi="Trebuchet MS" w:cs="Arial"/>
          <w:sz w:val="22"/>
          <w:szCs w:val="22"/>
        </w:rPr>
        <w:t>ovanim ravnateljem predsjednik Š</w:t>
      </w:r>
      <w:r w:rsidRPr="0045497B">
        <w:rPr>
          <w:rFonts w:ascii="Trebuchet MS" w:hAnsi="Trebuchet MS" w:cs="Arial"/>
          <w:sz w:val="22"/>
          <w:szCs w:val="22"/>
        </w:rPr>
        <w:t xml:space="preserve">kolskog odbora sklapa ugovor o radu na </w:t>
      </w:r>
      <w:r>
        <w:rPr>
          <w:rFonts w:ascii="Trebuchet MS" w:hAnsi="Trebuchet MS" w:cs="Arial"/>
          <w:sz w:val="22"/>
          <w:szCs w:val="22"/>
        </w:rPr>
        <w:t>rok od pet godina u punom radnom vremenu</w:t>
      </w:r>
      <w:r w:rsidRPr="0045497B">
        <w:rPr>
          <w:rFonts w:ascii="Trebuchet MS" w:hAnsi="Trebuchet MS" w:cs="Arial"/>
          <w:sz w:val="22"/>
          <w:szCs w:val="22"/>
        </w:rPr>
        <w:t>.</w:t>
      </w:r>
    </w:p>
    <w:p w:rsidR="0050242D" w:rsidRDefault="0050242D" w:rsidP="0050242D">
      <w:pPr>
        <w:ind w:firstLine="720"/>
        <w:jc w:val="both"/>
        <w:rPr>
          <w:rFonts w:ascii="Trebuchet MS" w:hAnsi="Trebuchet MS" w:cs="Arial"/>
          <w:sz w:val="22"/>
          <w:szCs w:val="22"/>
        </w:rPr>
      </w:pPr>
      <w:r>
        <w:rPr>
          <w:rFonts w:ascii="Trebuchet MS" w:hAnsi="Trebuchet MS" w:cs="Arial"/>
          <w:sz w:val="22"/>
          <w:szCs w:val="22"/>
        </w:rPr>
        <w:t>Ako osoba imenovana za ravnatelja ima ugovor o radu na neodređeno vrijeme za poslove nastavnika, odnosno stručnog suradnika u školskoj ustanovi, na njegov će zahtjev ugovor o radu mirovati do prestanka mandata, a najdulje za vrijeme trajanja dvaju uzastopnih mandata.</w:t>
      </w:r>
    </w:p>
    <w:p w:rsidR="0050242D" w:rsidRDefault="0050242D" w:rsidP="0050242D">
      <w:pPr>
        <w:ind w:firstLine="720"/>
        <w:jc w:val="both"/>
        <w:rPr>
          <w:rFonts w:ascii="Trebuchet MS" w:hAnsi="Trebuchet MS" w:cs="Arial"/>
          <w:sz w:val="22"/>
          <w:szCs w:val="22"/>
        </w:rPr>
      </w:pPr>
      <w:r>
        <w:rPr>
          <w:rFonts w:ascii="Trebuchet MS" w:hAnsi="Trebuchet MS" w:cs="Arial"/>
          <w:sz w:val="22"/>
          <w:szCs w:val="22"/>
        </w:rPr>
        <w:t>Ravnatelj se ima pravo vratiti na rad u školsku ustanovu na poslove na kojim je prethodno radio, ako se na te poslove vrati u roku od 30 dana od dana prestanka obavljanja ravnateljskih poslova, u protivnom mu prestaje radni odnos.</w:t>
      </w:r>
    </w:p>
    <w:p w:rsidR="0050242D" w:rsidRPr="0045497B" w:rsidRDefault="0050242D" w:rsidP="0050242D">
      <w:pPr>
        <w:ind w:firstLine="720"/>
        <w:jc w:val="both"/>
        <w:rPr>
          <w:rFonts w:ascii="Trebuchet MS" w:hAnsi="Trebuchet MS" w:cs="Arial"/>
          <w:sz w:val="22"/>
          <w:szCs w:val="22"/>
        </w:rPr>
      </w:pPr>
      <w:r>
        <w:rPr>
          <w:rFonts w:ascii="Trebuchet MS" w:hAnsi="Trebuchet MS" w:cs="Arial"/>
          <w:sz w:val="22"/>
          <w:szCs w:val="22"/>
        </w:rPr>
        <w:t>Ravnatelja do povratka na poslove za koje mu ugovor o radu miruje, zamjenjuje osoba koja  zasniva radni odnos na određeno vrijeme.</w:t>
      </w:r>
    </w:p>
    <w:p w:rsidR="009033BE" w:rsidRDefault="009033BE" w:rsidP="0050242D">
      <w:pPr>
        <w:rPr>
          <w:rFonts w:ascii="Trebuchet MS" w:hAnsi="Trebuchet MS" w:cs="Arial"/>
          <w:b/>
          <w:bCs/>
          <w:i/>
          <w:iCs/>
          <w:sz w:val="22"/>
          <w:szCs w:val="22"/>
        </w:rPr>
      </w:pPr>
    </w:p>
    <w:p w:rsidR="009033BE" w:rsidRDefault="009033BE" w:rsidP="0050242D">
      <w:pPr>
        <w:rPr>
          <w:rFonts w:ascii="Trebuchet MS" w:hAnsi="Trebuchet MS" w:cs="Arial"/>
          <w:b/>
          <w:bCs/>
          <w:i/>
          <w:iCs/>
          <w:sz w:val="22"/>
          <w:szCs w:val="22"/>
        </w:rPr>
      </w:pPr>
    </w:p>
    <w:p w:rsidR="0050242D" w:rsidRPr="0045497B" w:rsidRDefault="0050242D" w:rsidP="0050242D">
      <w:pPr>
        <w:rPr>
          <w:rFonts w:ascii="Trebuchet MS" w:hAnsi="Trebuchet MS" w:cs="Arial"/>
          <w:sz w:val="22"/>
          <w:szCs w:val="22"/>
        </w:rPr>
      </w:pPr>
      <w:r w:rsidRPr="0045497B">
        <w:rPr>
          <w:rFonts w:ascii="Trebuchet MS" w:hAnsi="Trebuchet MS" w:cs="Arial"/>
          <w:b/>
          <w:bCs/>
          <w:i/>
          <w:iCs/>
          <w:sz w:val="22"/>
          <w:szCs w:val="22"/>
        </w:rPr>
        <w:t>VRŠITELJ DUŽNOSTI RAVNATELJA</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90</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Školski odbor imenovat će vršitelja dužnosti ravnatelja:</w:t>
      </w:r>
    </w:p>
    <w:p w:rsidR="0050242D" w:rsidRDefault="0050242D" w:rsidP="0050242D">
      <w:pPr>
        <w:jc w:val="both"/>
        <w:rPr>
          <w:rFonts w:ascii="Trebuchet MS" w:hAnsi="Trebuchet MS" w:cs="Arial"/>
          <w:sz w:val="22"/>
          <w:szCs w:val="22"/>
        </w:rPr>
      </w:pPr>
      <w:r w:rsidRPr="0045497B">
        <w:rPr>
          <w:rFonts w:ascii="Trebuchet MS" w:hAnsi="Trebuchet MS" w:cs="Arial"/>
          <w:sz w:val="22"/>
          <w:szCs w:val="22"/>
        </w:rPr>
        <w:t xml:space="preserve">- kada se na raspisani natječaj za ravnatelja nitko ne prijavi ili nitko od prijavljenih kandidata ne </w:t>
      </w:r>
      <w:r>
        <w:rPr>
          <w:rFonts w:ascii="Trebuchet MS" w:hAnsi="Trebuchet MS" w:cs="Arial"/>
          <w:sz w:val="22"/>
          <w:szCs w:val="22"/>
        </w:rPr>
        <w:t xml:space="preserve"> </w:t>
      </w:r>
    </w:p>
    <w:p w:rsidR="0050242D" w:rsidRPr="0045497B" w:rsidRDefault="0050242D" w:rsidP="0050242D">
      <w:pPr>
        <w:jc w:val="both"/>
        <w:rPr>
          <w:rFonts w:ascii="Trebuchet MS" w:hAnsi="Trebuchet MS" w:cs="Arial"/>
          <w:sz w:val="22"/>
          <w:szCs w:val="22"/>
        </w:rPr>
      </w:pPr>
      <w:r>
        <w:rPr>
          <w:rFonts w:ascii="Trebuchet MS" w:hAnsi="Trebuchet MS" w:cs="Arial"/>
          <w:sz w:val="22"/>
          <w:szCs w:val="22"/>
        </w:rPr>
        <w:t xml:space="preserve">  </w:t>
      </w:r>
      <w:r w:rsidRPr="0045497B">
        <w:rPr>
          <w:rFonts w:ascii="Trebuchet MS" w:hAnsi="Trebuchet MS" w:cs="Arial"/>
          <w:sz w:val="22"/>
          <w:szCs w:val="22"/>
        </w:rPr>
        <w:t>bude izabran</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kada ravnatelj bude razriješen</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kada Škola nema ravnatelja.</w:t>
      </w:r>
    </w:p>
    <w:p w:rsidR="0050242D" w:rsidRPr="0045497B" w:rsidRDefault="0050242D" w:rsidP="0050242D">
      <w:pPr>
        <w:jc w:val="both"/>
        <w:rPr>
          <w:rFonts w:ascii="Trebuchet MS" w:hAnsi="Trebuchet MS" w:cs="Arial"/>
          <w:sz w:val="22"/>
          <w:szCs w:val="22"/>
        </w:rPr>
      </w:pPr>
    </w:p>
    <w:p w:rsidR="0050242D"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Za vršitelja dužnosti ravnatelja može se imenovati osoba koja ispunjava uvjete za nastavnika ili stručnog suradnika.</w:t>
      </w:r>
    </w:p>
    <w:p w:rsidR="000A39BF" w:rsidRPr="0045497B" w:rsidRDefault="000A39BF" w:rsidP="0050242D">
      <w:pPr>
        <w:ind w:firstLine="720"/>
        <w:jc w:val="both"/>
        <w:rPr>
          <w:rFonts w:ascii="Trebuchet MS" w:hAnsi="Trebuchet MS" w:cs="Arial"/>
          <w:sz w:val="22"/>
          <w:szCs w:val="22"/>
        </w:rPr>
      </w:pPr>
    </w:p>
    <w:p w:rsidR="000A39BF" w:rsidRDefault="007374F3" w:rsidP="0050242D">
      <w:pPr>
        <w:ind w:firstLine="720"/>
        <w:jc w:val="both"/>
        <w:rPr>
          <w:rFonts w:ascii="Trebuchet MS" w:hAnsi="Trebuchet MS" w:cs="Arial"/>
          <w:sz w:val="22"/>
          <w:szCs w:val="22"/>
        </w:rPr>
      </w:pPr>
      <w:r>
        <w:rPr>
          <w:rFonts w:ascii="Trebuchet MS" w:hAnsi="Trebuchet MS" w:cs="Arial"/>
          <w:sz w:val="22"/>
          <w:szCs w:val="22"/>
        </w:rPr>
        <w:t xml:space="preserve">Ako se u natječajnom postupku </w:t>
      </w:r>
      <w:r w:rsidR="000A39BF">
        <w:rPr>
          <w:rFonts w:ascii="Trebuchet MS" w:hAnsi="Trebuchet MS" w:cs="Arial"/>
          <w:sz w:val="22"/>
          <w:szCs w:val="22"/>
        </w:rPr>
        <w:t>ne imenuje ravnatelj zbog uskrate prethodne suglasnosti ministra nadležnog za obrazovanje, osoba kojoj je suglasnost uskraćena ne može biti imenovana za vršitelja dužnosti ravnatelja.</w:t>
      </w:r>
    </w:p>
    <w:p w:rsidR="0050242D" w:rsidRPr="0045497B" w:rsidRDefault="0050242D" w:rsidP="0050242D">
      <w:pPr>
        <w:ind w:firstLine="720"/>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Mandat vršitelja dužnosti ravnatelja traje do imenovanja ravnatelja, a najdulje godinu dana.</w:t>
      </w:r>
    </w:p>
    <w:p w:rsidR="0050242D"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Vršitelj dužnosti ima sva prava i obveze ravnatelja.</w:t>
      </w:r>
    </w:p>
    <w:p w:rsidR="00CF6235" w:rsidRDefault="00CF6235" w:rsidP="0050242D">
      <w:pPr>
        <w:ind w:firstLine="720"/>
        <w:jc w:val="both"/>
        <w:rPr>
          <w:rFonts w:ascii="Trebuchet MS" w:hAnsi="Trebuchet MS" w:cs="Arial"/>
          <w:sz w:val="22"/>
          <w:szCs w:val="22"/>
        </w:rPr>
      </w:pPr>
    </w:p>
    <w:p w:rsidR="0050242D" w:rsidRPr="0068057D" w:rsidRDefault="0050242D" w:rsidP="0050242D">
      <w:pPr>
        <w:ind w:firstLine="720"/>
        <w:jc w:val="both"/>
        <w:rPr>
          <w:rFonts w:ascii="Trebuchet MS" w:hAnsi="Trebuchet MS" w:cs="Arial"/>
          <w:sz w:val="22"/>
          <w:szCs w:val="22"/>
        </w:rPr>
      </w:pPr>
      <w:r w:rsidRPr="0068057D">
        <w:rPr>
          <w:rFonts w:ascii="Trebuchet MS" w:hAnsi="Trebuchet MS" w:cs="Arial"/>
          <w:sz w:val="22"/>
          <w:szCs w:val="22"/>
        </w:rPr>
        <w:t>Osoba imenovana za vršitelja dužnosti ravnatelja sklapa sa Školskim odborom ugovor o radu na određeno vrijeme za obavljanje poslova vršitelja dužnosti ravnatelja u skladu s važećim propisima.</w:t>
      </w:r>
    </w:p>
    <w:p w:rsidR="0050242D" w:rsidRDefault="0050242D" w:rsidP="00E036A7">
      <w:pPr>
        <w:ind w:firstLine="720"/>
        <w:jc w:val="both"/>
        <w:rPr>
          <w:rFonts w:ascii="Trebuchet MS" w:hAnsi="Trebuchet MS" w:cs="Arial"/>
          <w:sz w:val="22"/>
          <w:szCs w:val="22"/>
        </w:rPr>
      </w:pPr>
      <w:r w:rsidRPr="0068057D">
        <w:rPr>
          <w:rFonts w:ascii="Trebuchet MS" w:hAnsi="Trebuchet MS" w:cs="Arial"/>
          <w:sz w:val="22"/>
          <w:szCs w:val="22"/>
        </w:rPr>
        <w:t>Ako osoba koja je imenovana za vršitelja dužnosti ravnatelja ima sa Školom sklopljen ugovor o radu na neodređeno vrijeme za poslove nastavnika ili stručnog suradnika ima pravo na mirovanje navedenog radnog odnosa za razdoblje u kojem će obavljati poslove vršitelja dužnosti ravnatelja.</w:t>
      </w:r>
    </w:p>
    <w:p w:rsidR="00E036A7" w:rsidRPr="00E036A7" w:rsidRDefault="00E036A7" w:rsidP="00E036A7">
      <w:pPr>
        <w:ind w:firstLine="720"/>
        <w:jc w:val="both"/>
        <w:rPr>
          <w:rFonts w:ascii="Trebuchet MS" w:hAnsi="Trebuchet MS" w:cs="Arial"/>
          <w:sz w:val="22"/>
          <w:szCs w:val="22"/>
        </w:rPr>
      </w:pPr>
    </w:p>
    <w:p w:rsidR="0050242D" w:rsidRDefault="00CF6235" w:rsidP="0050242D">
      <w:pPr>
        <w:rPr>
          <w:rFonts w:ascii="Trebuchet MS" w:hAnsi="Trebuchet MS" w:cs="Arial"/>
          <w:bCs/>
          <w:iCs/>
          <w:sz w:val="22"/>
          <w:szCs w:val="22"/>
        </w:rPr>
      </w:pPr>
      <w:r>
        <w:rPr>
          <w:rFonts w:ascii="Trebuchet MS" w:hAnsi="Trebuchet MS" w:cs="Arial"/>
          <w:b/>
          <w:bCs/>
          <w:i/>
          <w:iCs/>
          <w:sz w:val="22"/>
          <w:szCs w:val="22"/>
        </w:rPr>
        <w:tab/>
      </w:r>
      <w:r>
        <w:rPr>
          <w:rFonts w:ascii="Trebuchet MS" w:hAnsi="Trebuchet MS" w:cs="Arial"/>
          <w:bCs/>
          <w:iCs/>
          <w:sz w:val="22"/>
          <w:szCs w:val="22"/>
        </w:rPr>
        <w:t>Školski odbor može u svakom trenutku razriješiti osobu imenovanu za zamjenika ravnatelja i imenovati drugog člana Nastavničkog vijeća.</w:t>
      </w:r>
    </w:p>
    <w:p w:rsidR="00CF6235" w:rsidRPr="00CF6235" w:rsidRDefault="00CF6235" w:rsidP="0050242D">
      <w:pPr>
        <w:rPr>
          <w:rFonts w:ascii="Trebuchet MS" w:hAnsi="Trebuchet MS" w:cs="Arial"/>
          <w:bCs/>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OVLASTI  RAVNATELJA</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91</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Ravnatelj:</w:t>
      </w:r>
    </w:p>
    <w:p w:rsidR="0050242D" w:rsidRPr="0045497B" w:rsidRDefault="0050242D" w:rsidP="0050242D">
      <w:pPr>
        <w:jc w:val="both"/>
        <w:rPr>
          <w:rFonts w:ascii="Trebuchet MS" w:hAnsi="Trebuchet MS" w:cs="Arial"/>
          <w:sz w:val="22"/>
          <w:szCs w:val="22"/>
        </w:rPr>
      </w:pP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predlaže opće akte i godišnji plan i program rada</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predlaže prijedlog financijskog plana, financijski plan, polugodišnji i godišnji obračun</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vodi poslovanje Škole</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xml:space="preserve">- sudjeluje u radu </w:t>
      </w:r>
      <w:r>
        <w:rPr>
          <w:rFonts w:ascii="Trebuchet MS" w:hAnsi="Trebuchet MS" w:cs="Arial"/>
          <w:sz w:val="22"/>
          <w:szCs w:val="22"/>
        </w:rPr>
        <w:t>Š</w:t>
      </w:r>
      <w:r w:rsidRPr="0045497B">
        <w:rPr>
          <w:rFonts w:ascii="Trebuchet MS" w:hAnsi="Trebuchet MS" w:cs="Arial"/>
          <w:sz w:val="22"/>
          <w:szCs w:val="22"/>
        </w:rPr>
        <w:t>kolskog odbora, bez prava odlučivanja</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utvrđuje raspored sati dnevnog trajanja nastave</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predstavlja i zastupa Školu</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poduzima sve pravne radnje u ime i za račun Škole</w:t>
      </w:r>
    </w:p>
    <w:p w:rsidR="0050242D" w:rsidRDefault="0050242D" w:rsidP="0050242D">
      <w:pPr>
        <w:jc w:val="both"/>
        <w:rPr>
          <w:rFonts w:ascii="Trebuchet MS" w:hAnsi="Trebuchet MS" w:cs="Arial"/>
          <w:sz w:val="22"/>
          <w:szCs w:val="22"/>
        </w:rPr>
      </w:pPr>
      <w:r w:rsidRPr="0045497B">
        <w:rPr>
          <w:rFonts w:ascii="Trebuchet MS" w:hAnsi="Trebuchet MS" w:cs="Arial"/>
          <w:sz w:val="22"/>
          <w:szCs w:val="22"/>
        </w:rPr>
        <w:lastRenderedPageBreak/>
        <w:t xml:space="preserve">- zastupa Školu u svim postupcima pred sudovima, upravnim i drugim državnim tijelima te </w:t>
      </w:r>
    </w:p>
    <w:p w:rsidR="0050242D" w:rsidRPr="0045497B" w:rsidRDefault="0050242D" w:rsidP="0050242D">
      <w:pPr>
        <w:jc w:val="both"/>
        <w:rPr>
          <w:rFonts w:ascii="Trebuchet MS" w:hAnsi="Trebuchet MS" w:cs="Arial"/>
          <w:sz w:val="22"/>
          <w:szCs w:val="22"/>
        </w:rPr>
      </w:pPr>
      <w:r>
        <w:rPr>
          <w:rFonts w:ascii="Trebuchet MS" w:hAnsi="Trebuchet MS" w:cs="Arial"/>
          <w:sz w:val="22"/>
          <w:szCs w:val="22"/>
        </w:rPr>
        <w:t xml:space="preserve">  </w:t>
      </w:r>
      <w:r w:rsidRPr="0045497B">
        <w:rPr>
          <w:rFonts w:ascii="Trebuchet MS" w:hAnsi="Trebuchet MS" w:cs="Arial"/>
          <w:sz w:val="22"/>
          <w:szCs w:val="22"/>
        </w:rPr>
        <w:t>pravnim osobama s javnim ovlastima</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surađuje s nastavničkim vijećem kod predlaganja školskog kurikuluma</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skrbi o sigurnosti, pravima i interesima učenika i radnika Škole</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surađuje i promiče suradnju s učenicima i roditeljima</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xml:space="preserve">- surađuje s osnivačem, upravnim tijelima i ustanovama </w:t>
      </w:r>
    </w:p>
    <w:p w:rsidR="0050242D" w:rsidRDefault="0050242D" w:rsidP="0050242D">
      <w:pPr>
        <w:jc w:val="both"/>
        <w:rPr>
          <w:rFonts w:ascii="Trebuchet MS" w:hAnsi="Trebuchet MS" w:cs="Arial"/>
          <w:sz w:val="22"/>
          <w:szCs w:val="22"/>
        </w:rPr>
      </w:pPr>
      <w:r w:rsidRPr="0045497B">
        <w:rPr>
          <w:rFonts w:ascii="Trebuchet MS" w:hAnsi="Trebuchet MS" w:cs="Arial"/>
          <w:sz w:val="22"/>
          <w:szCs w:val="22"/>
        </w:rPr>
        <w:t>- nadzire pravodobno i točno unošenje podataka u elektronsku maticu</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osigurava dostupnost školskog kurikuluma učenicima i roditeljima</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xml:space="preserve">- određuje nastavnika za predlaganje ocjene razrednom vijeću kada učenika ne može ocijeniti </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xml:space="preserve">  predmetni nastavnik zbog izbivanja ili spriječenosti</w:t>
      </w:r>
    </w:p>
    <w:p w:rsidR="0050242D" w:rsidRDefault="0050242D" w:rsidP="0050242D">
      <w:pPr>
        <w:jc w:val="both"/>
        <w:rPr>
          <w:rFonts w:ascii="Trebuchet MS" w:hAnsi="Trebuchet MS" w:cs="Arial"/>
          <w:sz w:val="22"/>
          <w:szCs w:val="22"/>
        </w:rPr>
      </w:pPr>
      <w:r w:rsidRPr="0045497B">
        <w:rPr>
          <w:rFonts w:ascii="Trebuchet MS" w:hAnsi="Trebuchet MS" w:cs="Arial"/>
          <w:sz w:val="22"/>
          <w:szCs w:val="22"/>
        </w:rPr>
        <w:t>- izdaje nastavnicima</w:t>
      </w:r>
      <w:r w:rsidR="00EC22E1">
        <w:rPr>
          <w:rFonts w:ascii="Trebuchet MS" w:hAnsi="Trebuchet MS" w:cs="Arial"/>
          <w:sz w:val="22"/>
          <w:szCs w:val="22"/>
        </w:rPr>
        <w:t xml:space="preserve"> i stručnim suradnicima odluku </w:t>
      </w:r>
      <w:r w:rsidRPr="0045497B">
        <w:rPr>
          <w:rFonts w:ascii="Trebuchet MS" w:hAnsi="Trebuchet MS" w:cs="Arial"/>
          <w:sz w:val="22"/>
          <w:szCs w:val="22"/>
        </w:rPr>
        <w:t xml:space="preserve"> o tjednom i godišnjem zaduženju, a </w:t>
      </w:r>
    </w:p>
    <w:p w:rsidR="0050242D" w:rsidRPr="0045497B" w:rsidRDefault="0050242D" w:rsidP="0050242D">
      <w:pPr>
        <w:jc w:val="both"/>
        <w:rPr>
          <w:rFonts w:ascii="Trebuchet MS" w:hAnsi="Trebuchet MS" w:cs="Arial"/>
          <w:sz w:val="22"/>
          <w:szCs w:val="22"/>
        </w:rPr>
      </w:pPr>
      <w:r>
        <w:rPr>
          <w:rFonts w:ascii="Trebuchet MS" w:hAnsi="Trebuchet MS" w:cs="Arial"/>
          <w:sz w:val="22"/>
          <w:szCs w:val="22"/>
        </w:rPr>
        <w:t xml:space="preserve">  </w:t>
      </w:r>
      <w:r w:rsidRPr="0045497B">
        <w:rPr>
          <w:rFonts w:ascii="Trebuchet MS" w:hAnsi="Trebuchet MS" w:cs="Arial"/>
          <w:sz w:val="22"/>
          <w:szCs w:val="22"/>
        </w:rPr>
        <w:t>ostalim</w:t>
      </w:r>
      <w:r>
        <w:rPr>
          <w:rFonts w:ascii="Trebuchet MS" w:hAnsi="Trebuchet MS" w:cs="Arial"/>
          <w:sz w:val="22"/>
          <w:szCs w:val="22"/>
        </w:rPr>
        <w:t xml:space="preserve"> </w:t>
      </w:r>
      <w:r w:rsidRPr="0045497B">
        <w:rPr>
          <w:rFonts w:ascii="Trebuchet MS" w:hAnsi="Trebuchet MS" w:cs="Arial"/>
          <w:sz w:val="22"/>
          <w:szCs w:val="22"/>
        </w:rPr>
        <w:t>radnicima rješenje o rasporedu radnog vremena</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imenuje razrednike</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provodi odluke i zaključke osnivača, školskog odbora i stručnih tijela</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imenuje članove ispitnog povjerenstva za organizaciju i provođenje državne mature u Školi</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saziva</w:t>
      </w:r>
      <w:r>
        <w:rPr>
          <w:rFonts w:ascii="Trebuchet MS" w:hAnsi="Trebuchet MS" w:cs="Arial"/>
          <w:sz w:val="22"/>
          <w:szCs w:val="22"/>
        </w:rPr>
        <w:t xml:space="preserve"> konstituirajuću sjednicu Š</w:t>
      </w:r>
      <w:r w:rsidRPr="0045497B">
        <w:rPr>
          <w:rFonts w:ascii="Trebuchet MS" w:hAnsi="Trebuchet MS" w:cs="Arial"/>
          <w:sz w:val="22"/>
          <w:szCs w:val="22"/>
        </w:rPr>
        <w:t>kolskog odbora, vijeća roditelja i vijeća učenika</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odlučuje o potrebi zapošljavanja radnika te prestanku potrebe za radom radnika</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sklapa i otkazuje ugovore o radu radnicima Škole samost</w:t>
      </w:r>
      <w:r>
        <w:rPr>
          <w:rFonts w:ascii="Trebuchet MS" w:hAnsi="Trebuchet MS" w:cs="Arial"/>
          <w:sz w:val="22"/>
          <w:szCs w:val="22"/>
        </w:rPr>
        <w:t>alno i uz prethodnu suglasnost Š</w:t>
      </w:r>
      <w:r w:rsidRPr="0045497B">
        <w:rPr>
          <w:rFonts w:ascii="Trebuchet MS" w:hAnsi="Trebuchet MS" w:cs="Arial"/>
          <w:sz w:val="22"/>
          <w:szCs w:val="22"/>
        </w:rPr>
        <w:t xml:space="preserve">kolskog </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xml:space="preserve">  odbora</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xml:space="preserve">- poduzima mjere propisane zakonom prema radnicima zbog neizvršavanja poslova ili kršenja </w:t>
      </w:r>
    </w:p>
    <w:p w:rsidR="00BA342D" w:rsidRDefault="0050242D" w:rsidP="00BA342D">
      <w:pPr>
        <w:jc w:val="both"/>
        <w:rPr>
          <w:rFonts w:ascii="Trebuchet MS" w:hAnsi="Trebuchet MS" w:cs="Arial"/>
          <w:sz w:val="22"/>
          <w:szCs w:val="22"/>
        </w:rPr>
      </w:pPr>
      <w:r w:rsidRPr="0045497B">
        <w:rPr>
          <w:rFonts w:ascii="Trebuchet MS" w:hAnsi="Trebuchet MS" w:cs="Arial"/>
          <w:sz w:val="22"/>
          <w:szCs w:val="22"/>
        </w:rPr>
        <w:t xml:space="preserve">  obveza iz radnog odnosa</w:t>
      </w:r>
    </w:p>
    <w:p w:rsidR="00BA342D" w:rsidRDefault="00BA342D" w:rsidP="00BA342D">
      <w:pPr>
        <w:jc w:val="both"/>
        <w:rPr>
          <w:rFonts w:ascii="Arial" w:eastAsia="Comic Sans MS" w:hAnsi="Arial" w:cs="Arial"/>
          <w:sz w:val="22"/>
          <w:szCs w:val="22"/>
        </w:rPr>
      </w:pPr>
      <w:r>
        <w:rPr>
          <w:rFonts w:ascii="Trebuchet MS" w:hAnsi="Trebuchet MS" w:cs="Arial"/>
          <w:sz w:val="22"/>
          <w:szCs w:val="22"/>
        </w:rPr>
        <w:t xml:space="preserve">- </w:t>
      </w:r>
      <w:r w:rsidRPr="000004AD">
        <w:rPr>
          <w:rFonts w:ascii="Arial" w:eastAsia="Comic Sans MS" w:hAnsi="Arial" w:cs="Arial"/>
          <w:sz w:val="22"/>
          <w:szCs w:val="22"/>
        </w:rPr>
        <w:t xml:space="preserve">odlučuje o ulaganju i nabavi opreme, te nabavi osnovnih sredstava i ostale pokretne imovine čija </w:t>
      </w:r>
    </w:p>
    <w:p w:rsidR="00BA342D" w:rsidRDefault="00BA342D" w:rsidP="00BA342D">
      <w:pPr>
        <w:jc w:val="both"/>
        <w:rPr>
          <w:rFonts w:ascii="Arial" w:eastAsia="Comic Sans MS" w:hAnsi="Arial" w:cs="Arial"/>
          <w:sz w:val="22"/>
          <w:szCs w:val="22"/>
        </w:rPr>
      </w:pPr>
      <w:r>
        <w:rPr>
          <w:rFonts w:ascii="Arial" w:eastAsia="Comic Sans MS" w:hAnsi="Arial" w:cs="Arial"/>
          <w:sz w:val="22"/>
          <w:szCs w:val="22"/>
        </w:rPr>
        <w:t xml:space="preserve">  </w:t>
      </w:r>
      <w:r w:rsidRPr="000004AD">
        <w:rPr>
          <w:rFonts w:ascii="Arial" w:eastAsia="Comic Sans MS" w:hAnsi="Arial" w:cs="Arial"/>
          <w:sz w:val="22"/>
          <w:szCs w:val="22"/>
        </w:rPr>
        <w:t>je pojedinačna</w:t>
      </w:r>
      <w:r>
        <w:rPr>
          <w:rFonts w:ascii="Arial" w:eastAsia="Comic Sans MS" w:hAnsi="Arial" w:cs="Arial"/>
          <w:sz w:val="22"/>
          <w:szCs w:val="22"/>
        </w:rPr>
        <w:t xml:space="preserve"> vrijednost</w:t>
      </w:r>
      <w:r w:rsidRPr="000004AD">
        <w:rPr>
          <w:rFonts w:ascii="Arial" w:eastAsia="Comic Sans MS" w:hAnsi="Arial" w:cs="Arial"/>
          <w:sz w:val="22"/>
          <w:szCs w:val="22"/>
        </w:rPr>
        <w:t xml:space="preserve"> </w:t>
      </w:r>
      <w:r>
        <w:rPr>
          <w:rFonts w:ascii="Arial" w:eastAsia="Comic Sans MS" w:hAnsi="Arial" w:cs="Arial"/>
          <w:sz w:val="22"/>
          <w:szCs w:val="22"/>
        </w:rPr>
        <w:t xml:space="preserve">veća od 100 000 </w:t>
      </w:r>
      <w:r w:rsidRPr="000004AD">
        <w:rPr>
          <w:rFonts w:ascii="Arial" w:eastAsia="Comic Sans MS" w:hAnsi="Arial" w:cs="Arial"/>
          <w:sz w:val="22"/>
          <w:szCs w:val="22"/>
        </w:rPr>
        <w:t>kuna</w:t>
      </w:r>
    </w:p>
    <w:p w:rsidR="00BA342D" w:rsidRDefault="00BA342D" w:rsidP="00BA342D">
      <w:pPr>
        <w:jc w:val="both"/>
        <w:rPr>
          <w:rFonts w:ascii="Arial" w:eastAsia="Comic Sans MS" w:hAnsi="Arial" w:cs="Arial"/>
          <w:sz w:val="22"/>
          <w:szCs w:val="22"/>
        </w:rPr>
      </w:pPr>
      <w:r w:rsidRPr="000004AD">
        <w:rPr>
          <w:rFonts w:ascii="Arial" w:eastAsia="Comic Sans MS" w:hAnsi="Arial" w:cs="Arial"/>
          <w:sz w:val="22"/>
          <w:szCs w:val="22"/>
        </w:rPr>
        <w:t>- o</w:t>
      </w:r>
      <w:r>
        <w:rPr>
          <w:rFonts w:ascii="Arial" w:eastAsia="Comic Sans MS" w:hAnsi="Arial" w:cs="Arial"/>
          <w:sz w:val="22"/>
          <w:szCs w:val="22"/>
        </w:rPr>
        <w:t>dlučuje o</w:t>
      </w:r>
      <w:r w:rsidRPr="000004AD">
        <w:rPr>
          <w:rFonts w:ascii="Arial" w:eastAsia="Comic Sans MS" w:hAnsi="Arial" w:cs="Arial"/>
          <w:sz w:val="22"/>
          <w:szCs w:val="22"/>
        </w:rPr>
        <w:t xml:space="preserve"> opterećivanju ili otuđivanju pokretne imovine čija je vrijednost </w:t>
      </w:r>
      <w:r>
        <w:rPr>
          <w:rFonts w:ascii="Arial" w:eastAsia="Comic Sans MS" w:hAnsi="Arial" w:cs="Arial"/>
          <w:sz w:val="22"/>
          <w:szCs w:val="22"/>
        </w:rPr>
        <w:t>veća od</w:t>
      </w:r>
      <w:r w:rsidRPr="000004AD">
        <w:rPr>
          <w:rFonts w:ascii="Arial" w:eastAsia="Comic Sans MS" w:hAnsi="Arial" w:cs="Arial"/>
          <w:sz w:val="22"/>
          <w:szCs w:val="22"/>
        </w:rPr>
        <w:t xml:space="preserve"> </w:t>
      </w:r>
      <w:r>
        <w:rPr>
          <w:rFonts w:ascii="Arial" w:eastAsia="Comic Sans MS" w:hAnsi="Arial" w:cs="Arial"/>
          <w:sz w:val="22"/>
          <w:szCs w:val="22"/>
        </w:rPr>
        <w:t xml:space="preserve">100 000 </w:t>
      </w:r>
      <w:r w:rsidRPr="000004AD">
        <w:rPr>
          <w:rFonts w:ascii="Arial" w:eastAsia="Comic Sans MS" w:hAnsi="Arial" w:cs="Arial"/>
          <w:sz w:val="22"/>
          <w:szCs w:val="22"/>
        </w:rPr>
        <w:t>kuna</w:t>
      </w:r>
      <w:r>
        <w:rPr>
          <w:rFonts w:ascii="Arial" w:eastAsia="Comic Sans MS" w:hAnsi="Arial" w:cs="Arial"/>
          <w:sz w:val="22"/>
          <w:szCs w:val="22"/>
        </w:rPr>
        <w:t>,</w:t>
      </w:r>
    </w:p>
    <w:p w:rsidR="00BA342D" w:rsidRPr="00BA342D" w:rsidRDefault="00BA342D" w:rsidP="00BA342D">
      <w:pPr>
        <w:jc w:val="both"/>
        <w:rPr>
          <w:rFonts w:ascii="Arial" w:eastAsia="Comic Sans MS" w:hAnsi="Arial" w:cs="Arial"/>
          <w:sz w:val="22"/>
          <w:szCs w:val="22"/>
        </w:rPr>
      </w:pPr>
      <w:r w:rsidRPr="000004AD">
        <w:rPr>
          <w:rFonts w:ascii="Arial" w:eastAsia="Comic Sans MS" w:hAnsi="Arial" w:cs="Arial"/>
          <w:sz w:val="22"/>
          <w:szCs w:val="22"/>
        </w:rPr>
        <w:t>- uz suglasnost osnivača odlučuje:</w:t>
      </w:r>
    </w:p>
    <w:p w:rsidR="00BA342D" w:rsidRPr="000004AD" w:rsidRDefault="00BA342D" w:rsidP="00BA342D">
      <w:pPr>
        <w:pStyle w:val="Normal1"/>
        <w:numPr>
          <w:ilvl w:val="1"/>
          <w:numId w:val="10"/>
        </w:numPr>
        <w:ind w:hanging="359"/>
        <w:jc w:val="both"/>
        <w:rPr>
          <w:rFonts w:ascii="Arial" w:hAnsi="Arial" w:cs="Arial"/>
          <w:sz w:val="22"/>
          <w:szCs w:val="22"/>
        </w:rPr>
      </w:pPr>
      <w:r w:rsidRPr="000004AD">
        <w:rPr>
          <w:rFonts w:ascii="Arial" w:eastAsia="Comic Sans MS" w:hAnsi="Arial" w:cs="Arial"/>
          <w:sz w:val="22"/>
          <w:szCs w:val="22"/>
        </w:rPr>
        <w:t xml:space="preserve">o promjeni djelatnosti Škole, </w:t>
      </w:r>
    </w:p>
    <w:p w:rsidR="00BA342D" w:rsidRPr="000004AD" w:rsidRDefault="00BA342D" w:rsidP="00BA342D">
      <w:pPr>
        <w:pStyle w:val="Normal1"/>
        <w:numPr>
          <w:ilvl w:val="1"/>
          <w:numId w:val="10"/>
        </w:numPr>
        <w:ind w:hanging="359"/>
        <w:jc w:val="both"/>
        <w:rPr>
          <w:rFonts w:ascii="Arial" w:hAnsi="Arial" w:cs="Arial"/>
          <w:sz w:val="22"/>
          <w:szCs w:val="22"/>
        </w:rPr>
      </w:pPr>
      <w:r w:rsidRPr="000004AD">
        <w:rPr>
          <w:rFonts w:ascii="Arial" w:eastAsia="Comic Sans MS" w:hAnsi="Arial" w:cs="Arial"/>
          <w:sz w:val="22"/>
          <w:szCs w:val="22"/>
        </w:rPr>
        <w:t xml:space="preserve">o stjecanju, opterećivanju ili otuđivanju nekretnina i druge imovine čija je pojedinačna vrijednost veća od  </w:t>
      </w:r>
      <w:r>
        <w:rPr>
          <w:rFonts w:ascii="Arial" w:eastAsia="Comic Sans MS" w:hAnsi="Arial" w:cs="Arial"/>
          <w:sz w:val="22"/>
          <w:szCs w:val="22"/>
        </w:rPr>
        <w:t xml:space="preserve">100 000 </w:t>
      </w:r>
      <w:r w:rsidRPr="000004AD">
        <w:rPr>
          <w:rFonts w:ascii="Arial" w:eastAsia="Comic Sans MS" w:hAnsi="Arial" w:cs="Arial"/>
          <w:sz w:val="22"/>
          <w:szCs w:val="22"/>
        </w:rPr>
        <w:t>kuna</w:t>
      </w:r>
      <w:r>
        <w:rPr>
          <w:rFonts w:ascii="Arial" w:eastAsia="Comic Sans MS" w:hAnsi="Arial" w:cs="Arial"/>
          <w:sz w:val="22"/>
          <w:szCs w:val="22"/>
        </w:rPr>
        <w:t>,</w:t>
      </w:r>
    </w:p>
    <w:p w:rsidR="00BA342D" w:rsidRPr="000004AD" w:rsidRDefault="00BA342D" w:rsidP="00BA342D">
      <w:pPr>
        <w:pStyle w:val="Normal1"/>
        <w:numPr>
          <w:ilvl w:val="1"/>
          <w:numId w:val="10"/>
        </w:numPr>
        <w:ind w:hanging="359"/>
        <w:jc w:val="both"/>
        <w:rPr>
          <w:rFonts w:ascii="Arial" w:hAnsi="Arial" w:cs="Arial"/>
          <w:sz w:val="22"/>
          <w:szCs w:val="22"/>
        </w:rPr>
      </w:pPr>
      <w:r w:rsidRPr="000004AD">
        <w:rPr>
          <w:rFonts w:ascii="Arial" w:eastAsia="Comic Sans MS" w:hAnsi="Arial" w:cs="Arial"/>
          <w:sz w:val="22"/>
          <w:szCs w:val="22"/>
        </w:rPr>
        <w:t>o raspodjeli dobiti u skladu s posebnom odlukom osnivača</w:t>
      </w:r>
      <w:r>
        <w:rPr>
          <w:rFonts w:ascii="Arial" w:eastAsia="Comic Sans MS" w:hAnsi="Arial" w:cs="Arial"/>
          <w:sz w:val="22"/>
          <w:szCs w:val="22"/>
        </w:rPr>
        <w:t>,</w:t>
      </w:r>
    </w:p>
    <w:p w:rsidR="00BA342D" w:rsidRPr="000004AD" w:rsidRDefault="00BA342D" w:rsidP="00BA342D">
      <w:pPr>
        <w:pStyle w:val="Normal1"/>
        <w:numPr>
          <w:ilvl w:val="1"/>
          <w:numId w:val="10"/>
        </w:numPr>
        <w:ind w:hanging="359"/>
        <w:jc w:val="both"/>
        <w:rPr>
          <w:rFonts w:ascii="Arial" w:hAnsi="Arial" w:cs="Arial"/>
          <w:sz w:val="22"/>
          <w:szCs w:val="22"/>
        </w:rPr>
      </w:pPr>
      <w:r w:rsidRPr="000004AD">
        <w:rPr>
          <w:rFonts w:ascii="Arial" w:eastAsia="Comic Sans MS" w:hAnsi="Arial" w:cs="Arial"/>
          <w:sz w:val="22"/>
          <w:szCs w:val="22"/>
        </w:rPr>
        <w:t>o  promjeni naziva i sjedišta Škole</w:t>
      </w:r>
      <w:r>
        <w:rPr>
          <w:rFonts w:ascii="Arial" w:eastAsia="Comic Sans MS" w:hAnsi="Arial" w:cs="Arial"/>
          <w:sz w:val="22"/>
          <w:szCs w:val="22"/>
        </w:rPr>
        <w:t>,</w:t>
      </w:r>
    </w:p>
    <w:p w:rsidR="00BA342D" w:rsidRPr="000004AD" w:rsidRDefault="00BA342D" w:rsidP="00BA342D">
      <w:pPr>
        <w:pStyle w:val="Normal1"/>
        <w:numPr>
          <w:ilvl w:val="1"/>
          <w:numId w:val="10"/>
        </w:numPr>
        <w:ind w:hanging="359"/>
        <w:jc w:val="both"/>
        <w:rPr>
          <w:rFonts w:ascii="Arial" w:hAnsi="Arial" w:cs="Arial"/>
          <w:sz w:val="22"/>
          <w:szCs w:val="22"/>
        </w:rPr>
      </w:pPr>
      <w:r w:rsidRPr="000004AD">
        <w:rPr>
          <w:rFonts w:ascii="Arial" w:eastAsia="Comic Sans MS" w:hAnsi="Arial" w:cs="Arial"/>
          <w:sz w:val="22"/>
          <w:szCs w:val="22"/>
        </w:rPr>
        <w:t xml:space="preserve">o statusnim promjenama </w:t>
      </w:r>
      <w:r>
        <w:rPr>
          <w:rFonts w:ascii="Arial" w:eastAsia="Comic Sans MS" w:hAnsi="Arial" w:cs="Arial"/>
          <w:sz w:val="22"/>
          <w:szCs w:val="22"/>
        </w:rPr>
        <w:t>Š</w:t>
      </w:r>
      <w:r w:rsidRPr="000004AD">
        <w:rPr>
          <w:rFonts w:ascii="Arial" w:eastAsia="Comic Sans MS" w:hAnsi="Arial" w:cs="Arial"/>
          <w:sz w:val="22"/>
          <w:szCs w:val="22"/>
        </w:rPr>
        <w:t>kole</w:t>
      </w:r>
      <w:r>
        <w:rPr>
          <w:rFonts w:ascii="Arial" w:eastAsia="Comic Sans MS" w:hAnsi="Arial" w:cs="Arial"/>
          <w:sz w:val="22"/>
          <w:szCs w:val="22"/>
        </w:rPr>
        <w:t>,</w:t>
      </w:r>
    </w:p>
    <w:p w:rsidR="00BA342D" w:rsidRPr="00BA342D" w:rsidRDefault="00BA342D" w:rsidP="00BA342D">
      <w:pPr>
        <w:jc w:val="both"/>
        <w:rPr>
          <w:rFonts w:ascii="Trebuchet MS" w:hAnsi="Trebuchet MS" w:cs="Arial"/>
          <w:sz w:val="22"/>
          <w:szCs w:val="22"/>
        </w:rPr>
      </w:pP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izvješćuje ured državne uprave u županiji</w:t>
      </w:r>
      <w:r>
        <w:rPr>
          <w:rFonts w:ascii="Trebuchet MS" w:hAnsi="Trebuchet MS" w:cs="Arial"/>
          <w:sz w:val="22"/>
          <w:szCs w:val="22"/>
        </w:rPr>
        <w:t xml:space="preserve"> o nemogućnosti konstituiranja Š</w:t>
      </w:r>
      <w:r w:rsidRPr="0045497B">
        <w:rPr>
          <w:rFonts w:ascii="Trebuchet MS" w:hAnsi="Trebuchet MS" w:cs="Arial"/>
          <w:sz w:val="22"/>
          <w:szCs w:val="22"/>
        </w:rPr>
        <w:t>kolskog odbora</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upućuje radnike na redovite i izvanredne liječničke preglede</w:t>
      </w:r>
    </w:p>
    <w:p w:rsidR="0050242D" w:rsidRDefault="0050242D" w:rsidP="0050242D">
      <w:pPr>
        <w:jc w:val="both"/>
        <w:rPr>
          <w:rFonts w:ascii="Trebuchet MS" w:hAnsi="Trebuchet MS" w:cs="Arial"/>
          <w:sz w:val="22"/>
          <w:szCs w:val="22"/>
        </w:rPr>
      </w:pPr>
      <w:r>
        <w:rPr>
          <w:rFonts w:ascii="Trebuchet MS" w:hAnsi="Trebuchet MS" w:cs="Arial"/>
          <w:sz w:val="22"/>
          <w:szCs w:val="22"/>
        </w:rPr>
        <w:t>- predlaže Š</w:t>
      </w:r>
      <w:r w:rsidRPr="0045497B">
        <w:rPr>
          <w:rFonts w:ascii="Trebuchet MS" w:hAnsi="Trebuchet MS" w:cs="Arial"/>
          <w:sz w:val="22"/>
          <w:szCs w:val="22"/>
        </w:rPr>
        <w:t xml:space="preserve">kolskom odboru donošenje odluke o upućivanju radnika na prosudbu radne </w:t>
      </w:r>
    </w:p>
    <w:p w:rsidR="0050242D" w:rsidRPr="0045497B" w:rsidRDefault="0050242D" w:rsidP="0050242D">
      <w:pPr>
        <w:jc w:val="both"/>
        <w:rPr>
          <w:rFonts w:ascii="Trebuchet MS" w:hAnsi="Trebuchet MS" w:cs="Arial"/>
          <w:sz w:val="22"/>
          <w:szCs w:val="22"/>
        </w:rPr>
      </w:pPr>
      <w:r>
        <w:rPr>
          <w:rFonts w:ascii="Trebuchet MS" w:hAnsi="Trebuchet MS" w:cs="Arial"/>
          <w:sz w:val="22"/>
          <w:szCs w:val="22"/>
        </w:rPr>
        <w:t xml:space="preserve">  </w:t>
      </w:r>
      <w:r w:rsidRPr="0045497B">
        <w:rPr>
          <w:rFonts w:ascii="Trebuchet MS" w:hAnsi="Trebuchet MS" w:cs="Arial"/>
          <w:sz w:val="22"/>
          <w:szCs w:val="22"/>
        </w:rPr>
        <w:t>sposobnosti</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izvješćuje kolegijalna tijela o nalazima i odlukama tijela upravnog i stručnog nadzora</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xml:space="preserve">- izvješćuje </w:t>
      </w:r>
      <w:r>
        <w:rPr>
          <w:rFonts w:ascii="Trebuchet MS" w:hAnsi="Trebuchet MS" w:cs="Arial"/>
          <w:sz w:val="22"/>
          <w:szCs w:val="22"/>
        </w:rPr>
        <w:t>roditelje, učenike, osnivača i U</w:t>
      </w:r>
      <w:r w:rsidRPr="0045497B">
        <w:rPr>
          <w:rFonts w:ascii="Trebuchet MS" w:hAnsi="Trebuchet MS" w:cs="Arial"/>
          <w:sz w:val="22"/>
          <w:szCs w:val="22"/>
        </w:rPr>
        <w:t xml:space="preserve">red državne uprave u županiji o promjenama u radu i </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xml:space="preserve">  ustrojstvu Škole</w:t>
      </w:r>
    </w:p>
    <w:p w:rsidR="0050242D" w:rsidRDefault="0050242D" w:rsidP="0050242D">
      <w:pPr>
        <w:jc w:val="both"/>
        <w:rPr>
          <w:rFonts w:ascii="Trebuchet MS" w:hAnsi="Trebuchet MS" w:cs="Arial"/>
          <w:sz w:val="22"/>
          <w:szCs w:val="22"/>
        </w:rPr>
      </w:pPr>
      <w:r w:rsidRPr="0045497B">
        <w:rPr>
          <w:rFonts w:ascii="Trebuchet MS" w:hAnsi="Trebuchet MS" w:cs="Arial"/>
          <w:sz w:val="22"/>
          <w:szCs w:val="22"/>
        </w:rPr>
        <w:t xml:space="preserve">- posjećuje nastavu i druge oblike obrazovnog rada, analizira rad nastavnika i stručnih suradnika </w:t>
      </w:r>
    </w:p>
    <w:p w:rsidR="0050242D" w:rsidRPr="0045497B" w:rsidRDefault="0050242D" w:rsidP="0050242D">
      <w:pPr>
        <w:jc w:val="both"/>
        <w:rPr>
          <w:rFonts w:ascii="Trebuchet MS" w:hAnsi="Trebuchet MS" w:cs="Arial"/>
          <w:sz w:val="22"/>
          <w:szCs w:val="22"/>
        </w:rPr>
      </w:pPr>
      <w:r>
        <w:rPr>
          <w:rFonts w:ascii="Trebuchet MS" w:hAnsi="Trebuchet MS" w:cs="Arial"/>
          <w:sz w:val="22"/>
          <w:szCs w:val="22"/>
        </w:rPr>
        <w:t xml:space="preserve">  </w:t>
      </w:r>
      <w:r w:rsidRPr="0045497B">
        <w:rPr>
          <w:rFonts w:ascii="Trebuchet MS" w:hAnsi="Trebuchet MS" w:cs="Arial"/>
          <w:sz w:val="22"/>
          <w:szCs w:val="22"/>
        </w:rPr>
        <w:t>te osigurava njihovo stručno osposobljavanje i usavršavanje</w:t>
      </w:r>
    </w:p>
    <w:p w:rsidR="0050242D" w:rsidRDefault="0050242D" w:rsidP="0050242D">
      <w:pPr>
        <w:jc w:val="both"/>
        <w:rPr>
          <w:rFonts w:ascii="Trebuchet MS" w:hAnsi="Trebuchet MS" w:cs="Arial"/>
          <w:sz w:val="22"/>
          <w:szCs w:val="22"/>
        </w:rPr>
      </w:pPr>
      <w:r w:rsidRPr="0045497B">
        <w:rPr>
          <w:rFonts w:ascii="Trebuchet MS" w:hAnsi="Trebuchet MS" w:cs="Arial"/>
          <w:sz w:val="22"/>
          <w:szCs w:val="22"/>
        </w:rPr>
        <w:t xml:space="preserve">- zabranjuje u Školi sve oblike promidžbe i prodaju proizvoda koji nisu u skladu s ciljevima </w:t>
      </w:r>
      <w:r>
        <w:rPr>
          <w:rFonts w:ascii="Trebuchet MS" w:hAnsi="Trebuchet MS" w:cs="Arial"/>
          <w:sz w:val="22"/>
          <w:szCs w:val="22"/>
        </w:rPr>
        <w:t xml:space="preserve"> </w:t>
      </w:r>
    </w:p>
    <w:p w:rsidR="0050242D" w:rsidRPr="0045497B" w:rsidRDefault="0050242D" w:rsidP="0050242D">
      <w:pPr>
        <w:jc w:val="both"/>
        <w:rPr>
          <w:rFonts w:ascii="Trebuchet MS" w:hAnsi="Trebuchet MS" w:cs="Arial"/>
          <w:sz w:val="22"/>
          <w:szCs w:val="22"/>
        </w:rPr>
      </w:pPr>
      <w:r>
        <w:rPr>
          <w:rFonts w:ascii="Trebuchet MS" w:hAnsi="Trebuchet MS" w:cs="Arial"/>
          <w:sz w:val="22"/>
          <w:szCs w:val="22"/>
        </w:rPr>
        <w:t xml:space="preserve">  </w:t>
      </w:r>
      <w:r w:rsidRPr="0045497B">
        <w:rPr>
          <w:rFonts w:ascii="Trebuchet MS" w:hAnsi="Trebuchet MS" w:cs="Arial"/>
          <w:sz w:val="22"/>
          <w:szCs w:val="22"/>
        </w:rPr>
        <w:t>odgoja</w:t>
      </w:r>
      <w:r>
        <w:rPr>
          <w:rFonts w:ascii="Trebuchet MS" w:hAnsi="Trebuchet MS" w:cs="Arial"/>
          <w:sz w:val="22"/>
          <w:szCs w:val="22"/>
        </w:rPr>
        <w:t xml:space="preserve"> </w:t>
      </w:r>
      <w:r w:rsidRPr="0045497B">
        <w:rPr>
          <w:rFonts w:ascii="Trebuchet MS" w:hAnsi="Trebuchet MS" w:cs="Arial"/>
          <w:sz w:val="22"/>
          <w:szCs w:val="22"/>
        </w:rPr>
        <w:t>i obrazovanja</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xml:space="preserve">- </w:t>
      </w:r>
      <w:r>
        <w:rPr>
          <w:rFonts w:ascii="Trebuchet MS" w:hAnsi="Trebuchet MS" w:cs="Arial"/>
          <w:sz w:val="22"/>
          <w:szCs w:val="22"/>
        </w:rPr>
        <w:t>saziva sjednice N</w:t>
      </w:r>
      <w:r w:rsidRPr="0045497B">
        <w:rPr>
          <w:rFonts w:ascii="Trebuchet MS" w:hAnsi="Trebuchet MS" w:cs="Arial"/>
          <w:sz w:val="22"/>
          <w:szCs w:val="22"/>
        </w:rPr>
        <w:t>astavničkog vijeća i predsjedava im</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xml:space="preserve">- obavlja druge poslove utvrđene propisima i općim aktima Škole te poslove za koje izrijekom </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xml:space="preserve">  propisima ili općim aktima nisu ovlaštena druga tijela Škole.</w:t>
      </w:r>
    </w:p>
    <w:p w:rsidR="0050242D" w:rsidRDefault="0050242D" w:rsidP="0050242D">
      <w:pPr>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OSNIVANJE RADNIH TIJELA</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92.</w:t>
      </w:r>
    </w:p>
    <w:p w:rsidR="0050242D" w:rsidRPr="0045497B" w:rsidRDefault="0050242D" w:rsidP="0050242D">
      <w:pPr>
        <w:ind w:left="3600" w:firstLine="720"/>
        <w:rPr>
          <w:rFonts w:ascii="Trebuchet MS" w:hAnsi="Trebuchet MS" w:cs="Arial"/>
          <w:sz w:val="22"/>
          <w:szCs w:val="22"/>
        </w:rPr>
      </w:pPr>
    </w:p>
    <w:p w:rsidR="0050242D" w:rsidRPr="0011765C"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Ravnatelj može osnivati  povjerenstva i radne skupine za izradu nacrta pojedinih akata ili obavljanje poslova važnih za djelatnost Škole.</w:t>
      </w:r>
    </w:p>
    <w:p w:rsidR="0050242D" w:rsidRDefault="0050242D" w:rsidP="0050242D">
      <w:pPr>
        <w:jc w:val="both"/>
        <w:rPr>
          <w:rFonts w:ascii="Trebuchet MS" w:hAnsi="Trebuchet MS" w:cs="Arial"/>
          <w:b/>
          <w:bCs/>
          <w:i/>
          <w:iCs/>
          <w:sz w:val="22"/>
          <w:szCs w:val="22"/>
        </w:rPr>
      </w:pPr>
    </w:p>
    <w:p w:rsidR="0050242D" w:rsidRDefault="0050242D" w:rsidP="0050242D">
      <w:pPr>
        <w:jc w:val="both"/>
        <w:rPr>
          <w:rFonts w:ascii="Trebuchet MS" w:hAnsi="Trebuchet MS" w:cs="Arial"/>
          <w:b/>
          <w:bCs/>
          <w:i/>
          <w:iCs/>
          <w:sz w:val="22"/>
          <w:szCs w:val="22"/>
        </w:rPr>
      </w:pPr>
    </w:p>
    <w:p w:rsidR="0050242D" w:rsidRDefault="0050242D" w:rsidP="0050242D">
      <w:pPr>
        <w:jc w:val="both"/>
        <w:rPr>
          <w:rFonts w:ascii="Trebuchet MS" w:hAnsi="Trebuchet MS" w:cs="Arial"/>
          <w:b/>
          <w:bCs/>
          <w:i/>
          <w:iCs/>
          <w:sz w:val="22"/>
          <w:szCs w:val="22"/>
        </w:rPr>
      </w:pPr>
    </w:p>
    <w:p w:rsidR="0050242D" w:rsidRPr="00587E75" w:rsidRDefault="0050242D" w:rsidP="0050242D">
      <w:pPr>
        <w:jc w:val="both"/>
        <w:rPr>
          <w:rFonts w:ascii="Trebuchet MS" w:hAnsi="Trebuchet MS" w:cs="Arial"/>
          <w:sz w:val="22"/>
          <w:szCs w:val="22"/>
        </w:rPr>
      </w:pPr>
      <w:r w:rsidRPr="0045497B">
        <w:rPr>
          <w:rFonts w:ascii="Trebuchet MS" w:hAnsi="Trebuchet MS" w:cs="Arial"/>
          <w:b/>
          <w:bCs/>
          <w:i/>
          <w:iCs/>
          <w:sz w:val="22"/>
          <w:szCs w:val="22"/>
        </w:rPr>
        <w:lastRenderedPageBreak/>
        <w:t>ODGOVORNOST RAVNATELJA</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93.</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Ravnatelj je samostalan</w:t>
      </w:r>
      <w:r>
        <w:rPr>
          <w:rFonts w:ascii="Trebuchet MS" w:hAnsi="Trebuchet MS" w:cs="Arial"/>
          <w:sz w:val="22"/>
          <w:szCs w:val="22"/>
        </w:rPr>
        <w:t xml:space="preserve"> u radu, a osobno je odgovoran Š</w:t>
      </w:r>
      <w:r w:rsidRPr="0045497B">
        <w:rPr>
          <w:rFonts w:ascii="Trebuchet MS" w:hAnsi="Trebuchet MS" w:cs="Arial"/>
          <w:sz w:val="22"/>
          <w:szCs w:val="22"/>
        </w:rPr>
        <w:t>kolskom odboru i osnivaču.</w:t>
      </w:r>
    </w:p>
    <w:p w:rsidR="009033BE" w:rsidRDefault="009033BE" w:rsidP="0050242D">
      <w:pPr>
        <w:rPr>
          <w:rFonts w:ascii="Trebuchet MS" w:hAnsi="Trebuchet MS" w:cs="Arial"/>
          <w:b/>
          <w:bCs/>
          <w:i/>
          <w:iCs/>
          <w:sz w:val="22"/>
          <w:szCs w:val="22"/>
        </w:rPr>
      </w:pPr>
    </w:p>
    <w:p w:rsidR="009033BE" w:rsidRDefault="009033BE"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NADZOR NAD RADOM KOLEGIJALNIH TIJELA</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94.</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 xml:space="preserve">Ako ravnatelj zaključi da je opći ili pojedinačni akt kolegijalnog tijela, osim pojedinačnih akata čija se valjanost preispituje u upravnom ili sudskom postupku, u suprotnosti sa zakonom ili </w:t>
      </w:r>
      <w:proofErr w:type="spellStart"/>
      <w:r w:rsidRPr="0045497B">
        <w:rPr>
          <w:rFonts w:ascii="Trebuchet MS" w:hAnsi="Trebuchet MS" w:cs="Arial"/>
          <w:sz w:val="22"/>
          <w:szCs w:val="22"/>
        </w:rPr>
        <w:t>podzakonskim</w:t>
      </w:r>
      <w:proofErr w:type="spellEnd"/>
      <w:r w:rsidRPr="0045497B">
        <w:rPr>
          <w:rFonts w:ascii="Trebuchet MS" w:hAnsi="Trebuchet MS" w:cs="Arial"/>
          <w:sz w:val="22"/>
          <w:szCs w:val="22"/>
        </w:rPr>
        <w:t xml:space="preserve"> aktom, upozorit će na to tijelo koje je akt donijelo. </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Ako i poslije upozorenja ovlašteno tijelo ne promijeni prijeporni akt, odnosno stavi akt izvan snage, ravnatelj će predložiti tijelu koje obavlja nadzor nad zakonitosti rada i općih akata Škole da takav akt obustavi od izvršenja.</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Do donošenja akta nadzornog tijela kojim se rješava o prijedlogu obustave izvršenja općeg ili pojedinačnog akta, tijelo čiji se akt preispituje, ne smije izvršiti odredbe toga akta.</w:t>
      </w:r>
    </w:p>
    <w:p w:rsidR="0050242D" w:rsidRDefault="0050242D" w:rsidP="0050242D">
      <w:pPr>
        <w:rPr>
          <w:rFonts w:ascii="Trebuchet MS" w:hAnsi="Trebuchet MS" w:cs="Arial"/>
          <w:b/>
          <w:bCs/>
          <w:i/>
          <w:iCs/>
          <w:sz w:val="22"/>
          <w:szCs w:val="22"/>
        </w:rPr>
      </w:pPr>
    </w:p>
    <w:p w:rsidR="00E036A7" w:rsidRDefault="00E036A7"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RAZRJEŠENJE RAVNATELJA</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95</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rPr>
          <w:rFonts w:ascii="Trebuchet MS" w:hAnsi="Trebuchet MS" w:cs="Arial"/>
          <w:sz w:val="22"/>
          <w:szCs w:val="22"/>
        </w:rPr>
      </w:pPr>
      <w:r>
        <w:rPr>
          <w:rFonts w:ascii="Trebuchet MS" w:hAnsi="Trebuchet MS" w:cs="Arial"/>
          <w:sz w:val="22"/>
          <w:szCs w:val="22"/>
        </w:rPr>
        <w:t>Ravnatelja razrješava Š</w:t>
      </w:r>
      <w:r w:rsidRPr="0045497B">
        <w:rPr>
          <w:rFonts w:ascii="Trebuchet MS" w:hAnsi="Trebuchet MS" w:cs="Arial"/>
          <w:sz w:val="22"/>
          <w:szCs w:val="22"/>
        </w:rPr>
        <w:t>kolski odbor.</w:t>
      </w:r>
    </w:p>
    <w:p w:rsidR="0050242D" w:rsidRDefault="0050242D" w:rsidP="0050242D">
      <w:pPr>
        <w:ind w:firstLine="720"/>
        <w:rPr>
          <w:rFonts w:ascii="Trebuchet MS" w:hAnsi="Trebuchet MS" w:cs="Arial"/>
          <w:sz w:val="22"/>
          <w:szCs w:val="22"/>
        </w:rPr>
      </w:pPr>
    </w:p>
    <w:p w:rsidR="0050242D" w:rsidRPr="0045497B" w:rsidRDefault="0050242D" w:rsidP="0050242D">
      <w:pPr>
        <w:ind w:firstLine="720"/>
        <w:rPr>
          <w:rFonts w:ascii="Trebuchet MS" w:hAnsi="Trebuchet MS" w:cs="Arial"/>
          <w:sz w:val="22"/>
          <w:szCs w:val="22"/>
        </w:rPr>
      </w:pPr>
      <w:r w:rsidRPr="0045497B">
        <w:rPr>
          <w:rFonts w:ascii="Trebuchet MS" w:hAnsi="Trebuchet MS" w:cs="Arial"/>
          <w:sz w:val="22"/>
          <w:szCs w:val="22"/>
        </w:rPr>
        <w:t>Ravnatelj može biti razriješen:</w:t>
      </w:r>
    </w:p>
    <w:p w:rsidR="0050242D" w:rsidRPr="0045497B" w:rsidRDefault="0050242D" w:rsidP="0050242D">
      <w:pPr>
        <w:ind w:left="720"/>
        <w:rPr>
          <w:rFonts w:ascii="Trebuchet MS" w:hAnsi="Trebuchet MS" w:cs="Arial"/>
          <w:sz w:val="22"/>
          <w:szCs w:val="22"/>
        </w:rPr>
      </w:pPr>
      <w:r w:rsidRPr="0045497B">
        <w:rPr>
          <w:rFonts w:ascii="Trebuchet MS" w:hAnsi="Trebuchet MS" w:cs="Arial"/>
          <w:sz w:val="22"/>
          <w:szCs w:val="22"/>
        </w:rPr>
        <w:t>- u slučajevima propisanim člankom 44. Zakona o ustanovama</w:t>
      </w:r>
    </w:p>
    <w:p w:rsidR="0050242D" w:rsidRPr="0045497B" w:rsidRDefault="0050242D" w:rsidP="0050242D">
      <w:pPr>
        <w:ind w:left="720"/>
        <w:rPr>
          <w:rFonts w:ascii="Trebuchet MS" w:hAnsi="Trebuchet MS" w:cs="Arial"/>
          <w:sz w:val="22"/>
          <w:szCs w:val="22"/>
        </w:rPr>
      </w:pPr>
      <w:r w:rsidRPr="0045497B">
        <w:rPr>
          <w:rFonts w:ascii="Trebuchet MS" w:hAnsi="Trebuchet MS" w:cs="Arial"/>
          <w:sz w:val="22"/>
          <w:szCs w:val="22"/>
        </w:rPr>
        <w:t>- kada krši ugovorne obveze</w:t>
      </w:r>
    </w:p>
    <w:p w:rsidR="0050242D" w:rsidRPr="0045497B" w:rsidRDefault="0050242D" w:rsidP="0050242D">
      <w:pPr>
        <w:ind w:left="720"/>
        <w:rPr>
          <w:rFonts w:ascii="Trebuchet MS" w:hAnsi="Trebuchet MS" w:cs="Arial"/>
          <w:sz w:val="22"/>
          <w:szCs w:val="22"/>
        </w:rPr>
      </w:pPr>
      <w:r w:rsidRPr="0045497B">
        <w:rPr>
          <w:rFonts w:ascii="Trebuchet MS" w:hAnsi="Trebuchet MS" w:cs="Arial"/>
          <w:sz w:val="22"/>
          <w:szCs w:val="22"/>
        </w:rPr>
        <w:t>- kada mu je izrečena sigurnosna mjera zabrane obavljanja dužnosti</w:t>
      </w:r>
    </w:p>
    <w:p w:rsidR="0050242D" w:rsidRPr="0045497B" w:rsidRDefault="0050242D" w:rsidP="0050242D">
      <w:pPr>
        <w:ind w:left="720"/>
        <w:rPr>
          <w:rFonts w:ascii="Trebuchet MS" w:hAnsi="Trebuchet MS" w:cs="Arial"/>
          <w:sz w:val="22"/>
          <w:szCs w:val="22"/>
        </w:rPr>
      </w:pPr>
      <w:r w:rsidRPr="0045497B">
        <w:rPr>
          <w:rFonts w:ascii="Trebuchet MS" w:hAnsi="Trebuchet MS" w:cs="Arial"/>
          <w:sz w:val="22"/>
          <w:szCs w:val="22"/>
        </w:rPr>
        <w:t>- kada zanemaruje obveze poslovnog i stručnog voditelja Škole</w:t>
      </w:r>
    </w:p>
    <w:p w:rsidR="0050242D" w:rsidRPr="0045497B" w:rsidRDefault="0050242D" w:rsidP="0050242D">
      <w:pPr>
        <w:ind w:left="720"/>
        <w:rPr>
          <w:rFonts w:ascii="Trebuchet MS" w:hAnsi="Trebuchet MS" w:cs="Arial"/>
          <w:sz w:val="22"/>
          <w:szCs w:val="22"/>
        </w:rPr>
      </w:pPr>
      <w:r w:rsidRPr="0045497B">
        <w:rPr>
          <w:rFonts w:ascii="Trebuchet MS" w:hAnsi="Trebuchet MS" w:cs="Arial"/>
          <w:sz w:val="22"/>
          <w:szCs w:val="22"/>
        </w:rPr>
        <w:t>- prema prijedlogu prosvjetnog inspektora.</w:t>
      </w:r>
    </w:p>
    <w:p w:rsidR="0050242D" w:rsidRDefault="0050242D" w:rsidP="0050242D">
      <w:pPr>
        <w:ind w:firstLine="720"/>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Pr>
          <w:rFonts w:ascii="Trebuchet MS" w:hAnsi="Trebuchet MS" w:cs="Arial"/>
          <w:sz w:val="22"/>
          <w:szCs w:val="22"/>
        </w:rPr>
        <w:t>Kada Š</w:t>
      </w:r>
      <w:r w:rsidRPr="0045497B">
        <w:rPr>
          <w:rFonts w:ascii="Trebuchet MS" w:hAnsi="Trebuchet MS" w:cs="Arial"/>
          <w:sz w:val="22"/>
          <w:szCs w:val="22"/>
        </w:rPr>
        <w:t>kolski odbor zaključi da postoje razlozi za razrješenje, zatražit će od ravnatelja da se u roku do tri dana očituje o tim razlozima.</w:t>
      </w:r>
    </w:p>
    <w:p w:rsidR="0050242D" w:rsidRDefault="0050242D" w:rsidP="0050242D">
      <w:pPr>
        <w:ind w:firstLine="720"/>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Nakon ravnateljeva očitovanja o razlozima razrješenja, odnosno nakon isteka r</w:t>
      </w:r>
      <w:r>
        <w:rPr>
          <w:rFonts w:ascii="Trebuchet MS" w:hAnsi="Trebuchet MS" w:cs="Arial"/>
          <w:sz w:val="22"/>
          <w:szCs w:val="22"/>
        </w:rPr>
        <w:t>oka iz stavka 3. ovoga članka, Š</w:t>
      </w:r>
      <w:r w:rsidRPr="0045497B">
        <w:rPr>
          <w:rFonts w:ascii="Trebuchet MS" w:hAnsi="Trebuchet MS" w:cs="Arial"/>
          <w:sz w:val="22"/>
          <w:szCs w:val="22"/>
        </w:rPr>
        <w:t>kolski će odbor odlučiti o razrješenju.</w:t>
      </w:r>
    </w:p>
    <w:p w:rsidR="0050242D" w:rsidRDefault="0050242D" w:rsidP="0050242D">
      <w:pPr>
        <w:ind w:firstLine="720"/>
        <w:jc w:val="both"/>
        <w:rPr>
          <w:rFonts w:ascii="Trebuchet MS" w:hAnsi="Trebuchet MS" w:cs="Arial"/>
          <w:sz w:val="22"/>
          <w:szCs w:val="22"/>
        </w:rPr>
      </w:pPr>
    </w:p>
    <w:p w:rsidR="0050242D" w:rsidRDefault="0050242D" w:rsidP="0050242D">
      <w:pPr>
        <w:ind w:firstLine="720"/>
        <w:jc w:val="both"/>
        <w:rPr>
          <w:rFonts w:ascii="Trebuchet MS" w:hAnsi="Trebuchet MS" w:cs="Arial"/>
          <w:sz w:val="22"/>
          <w:szCs w:val="22"/>
        </w:rPr>
      </w:pPr>
      <w:r>
        <w:rPr>
          <w:rFonts w:ascii="Trebuchet MS" w:hAnsi="Trebuchet MS" w:cs="Arial"/>
          <w:sz w:val="22"/>
          <w:szCs w:val="22"/>
        </w:rPr>
        <w:t>Kada Š</w:t>
      </w:r>
      <w:r w:rsidRPr="0045497B">
        <w:rPr>
          <w:rFonts w:ascii="Trebuchet MS" w:hAnsi="Trebuchet MS" w:cs="Arial"/>
          <w:sz w:val="22"/>
          <w:szCs w:val="22"/>
        </w:rPr>
        <w:t>kolski odbor odlučuje o razrješenju ravnatelja prema prijedlogu prosvjetnog inspektora, odluku o razrješenju ili odbijanju prijedloga donijet će u roku do 15 dana od dana primitka prijedloga.</w:t>
      </w:r>
    </w:p>
    <w:p w:rsidR="0050242D" w:rsidRDefault="0050242D" w:rsidP="0050242D">
      <w:pPr>
        <w:ind w:firstLine="720"/>
        <w:jc w:val="both"/>
        <w:rPr>
          <w:rFonts w:ascii="Trebuchet MS" w:hAnsi="Trebuchet MS" w:cs="Arial"/>
          <w:sz w:val="22"/>
          <w:szCs w:val="22"/>
        </w:rPr>
      </w:pPr>
    </w:p>
    <w:p w:rsidR="0050242D" w:rsidRDefault="0050242D" w:rsidP="0050242D">
      <w:pPr>
        <w:jc w:val="right"/>
        <w:rPr>
          <w:rFonts w:ascii="Trebuchet MS" w:hAnsi="Trebuchet MS" w:cs="Arial"/>
          <w:sz w:val="22"/>
          <w:szCs w:val="22"/>
        </w:rPr>
      </w:pPr>
    </w:p>
    <w:p w:rsidR="0050242D" w:rsidRDefault="0050242D" w:rsidP="0050242D">
      <w:pPr>
        <w:jc w:val="center"/>
        <w:rPr>
          <w:rFonts w:ascii="Trebuchet MS" w:hAnsi="Trebuchet MS" w:cs="Arial"/>
          <w:sz w:val="22"/>
          <w:szCs w:val="22"/>
        </w:rPr>
      </w:pPr>
      <w:r>
        <w:rPr>
          <w:rFonts w:ascii="Trebuchet MS" w:hAnsi="Trebuchet MS" w:cs="Arial"/>
          <w:sz w:val="22"/>
          <w:szCs w:val="22"/>
        </w:rPr>
        <w:t>Članak 96.</w:t>
      </w:r>
    </w:p>
    <w:p w:rsidR="0050242D" w:rsidRDefault="0050242D" w:rsidP="0050242D">
      <w:pPr>
        <w:jc w:val="center"/>
        <w:rPr>
          <w:rFonts w:ascii="Trebuchet MS" w:hAnsi="Trebuchet MS" w:cs="Arial"/>
          <w:sz w:val="22"/>
          <w:szCs w:val="22"/>
        </w:rPr>
      </w:pPr>
    </w:p>
    <w:p w:rsidR="0050242D" w:rsidRDefault="0050242D" w:rsidP="0050242D">
      <w:pPr>
        <w:jc w:val="both"/>
        <w:rPr>
          <w:rFonts w:ascii="Trebuchet MS" w:hAnsi="Trebuchet MS" w:cs="Arial"/>
          <w:sz w:val="22"/>
          <w:szCs w:val="22"/>
        </w:rPr>
      </w:pPr>
      <w:r>
        <w:rPr>
          <w:rFonts w:ascii="Trebuchet MS" w:hAnsi="Trebuchet MS" w:cs="Arial"/>
          <w:sz w:val="22"/>
          <w:szCs w:val="22"/>
        </w:rPr>
        <w:tab/>
        <w:t>Ravnatelju škole ugovor o radu prestaje :</w:t>
      </w:r>
    </w:p>
    <w:p w:rsidR="0050242D" w:rsidRDefault="0050242D" w:rsidP="0050242D">
      <w:pPr>
        <w:jc w:val="both"/>
        <w:rPr>
          <w:rFonts w:ascii="Trebuchet MS" w:hAnsi="Trebuchet MS" w:cs="Arial"/>
          <w:sz w:val="22"/>
          <w:szCs w:val="22"/>
        </w:rPr>
      </w:pPr>
    </w:p>
    <w:p w:rsidR="0050242D" w:rsidRDefault="0050242D" w:rsidP="0050242D">
      <w:pPr>
        <w:numPr>
          <w:ilvl w:val="0"/>
          <w:numId w:val="4"/>
        </w:numPr>
        <w:jc w:val="both"/>
        <w:rPr>
          <w:rFonts w:ascii="Trebuchet MS" w:hAnsi="Trebuchet MS" w:cs="Arial"/>
          <w:sz w:val="22"/>
          <w:szCs w:val="22"/>
        </w:rPr>
      </w:pPr>
      <w:r>
        <w:rPr>
          <w:rFonts w:ascii="Trebuchet MS" w:hAnsi="Trebuchet MS" w:cs="Arial"/>
          <w:sz w:val="22"/>
          <w:szCs w:val="22"/>
        </w:rPr>
        <w:t>smrću ravnatelja,</w:t>
      </w:r>
    </w:p>
    <w:p w:rsidR="0050242D" w:rsidRDefault="0050242D" w:rsidP="0050242D">
      <w:pPr>
        <w:numPr>
          <w:ilvl w:val="0"/>
          <w:numId w:val="4"/>
        </w:numPr>
        <w:jc w:val="both"/>
        <w:rPr>
          <w:rFonts w:ascii="Trebuchet MS" w:hAnsi="Trebuchet MS" w:cs="Arial"/>
          <w:sz w:val="22"/>
          <w:szCs w:val="22"/>
        </w:rPr>
      </w:pPr>
      <w:r>
        <w:rPr>
          <w:rFonts w:ascii="Trebuchet MS" w:hAnsi="Trebuchet MS" w:cs="Arial"/>
          <w:sz w:val="22"/>
          <w:szCs w:val="22"/>
        </w:rPr>
        <w:t>istekom vremena na koje je sklopljen ugovor o radu na određeno vrijeme,</w:t>
      </w:r>
    </w:p>
    <w:p w:rsidR="0050242D" w:rsidRDefault="0050242D" w:rsidP="0050242D">
      <w:pPr>
        <w:numPr>
          <w:ilvl w:val="0"/>
          <w:numId w:val="4"/>
        </w:numPr>
        <w:jc w:val="both"/>
        <w:rPr>
          <w:rFonts w:ascii="Trebuchet MS" w:hAnsi="Trebuchet MS" w:cs="Arial"/>
          <w:sz w:val="22"/>
          <w:szCs w:val="22"/>
        </w:rPr>
      </w:pPr>
      <w:r>
        <w:rPr>
          <w:rFonts w:ascii="Trebuchet MS" w:hAnsi="Trebuchet MS" w:cs="Arial"/>
          <w:sz w:val="22"/>
          <w:szCs w:val="22"/>
        </w:rPr>
        <w:t>na kraju školske godine u kojoj ravnatelj Škole navrši šezdeset i pet (65) godina života i petnaest (15) godina mirovinskog staža,</w:t>
      </w:r>
    </w:p>
    <w:p w:rsidR="0050242D" w:rsidRDefault="0050242D" w:rsidP="0050242D">
      <w:pPr>
        <w:numPr>
          <w:ilvl w:val="0"/>
          <w:numId w:val="4"/>
        </w:numPr>
        <w:jc w:val="both"/>
        <w:rPr>
          <w:rFonts w:ascii="Trebuchet MS" w:hAnsi="Trebuchet MS" w:cs="Arial"/>
          <w:sz w:val="22"/>
          <w:szCs w:val="22"/>
        </w:rPr>
      </w:pPr>
      <w:r>
        <w:rPr>
          <w:rFonts w:ascii="Trebuchet MS" w:hAnsi="Trebuchet MS" w:cs="Arial"/>
          <w:sz w:val="22"/>
          <w:szCs w:val="22"/>
        </w:rPr>
        <w:t>sporazumom ravnatelja i Škole,</w:t>
      </w:r>
    </w:p>
    <w:p w:rsidR="0050242D" w:rsidRDefault="0050242D" w:rsidP="0050242D">
      <w:pPr>
        <w:numPr>
          <w:ilvl w:val="0"/>
          <w:numId w:val="4"/>
        </w:numPr>
        <w:jc w:val="both"/>
        <w:rPr>
          <w:rFonts w:ascii="Trebuchet MS" w:hAnsi="Trebuchet MS" w:cs="Arial"/>
          <w:sz w:val="22"/>
          <w:szCs w:val="22"/>
        </w:rPr>
      </w:pPr>
      <w:r>
        <w:rPr>
          <w:rFonts w:ascii="Trebuchet MS" w:hAnsi="Trebuchet MS" w:cs="Arial"/>
          <w:sz w:val="22"/>
          <w:szCs w:val="22"/>
        </w:rPr>
        <w:t>dostavom pravomoćnog rješenja o priznavanju prava na invalidsku mirovinu zbog opće nesposobnosti za rad,</w:t>
      </w:r>
    </w:p>
    <w:p w:rsidR="0050242D" w:rsidRDefault="0050242D" w:rsidP="0050242D">
      <w:pPr>
        <w:numPr>
          <w:ilvl w:val="0"/>
          <w:numId w:val="4"/>
        </w:numPr>
        <w:jc w:val="both"/>
        <w:rPr>
          <w:rFonts w:ascii="Trebuchet MS" w:hAnsi="Trebuchet MS" w:cs="Arial"/>
          <w:sz w:val="22"/>
          <w:szCs w:val="22"/>
        </w:rPr>
      </w:pPr>
      <w:r>
        <w:rPr>
          <w:rFonts w:ascii="Trebuchet MS" w:hAnsi="Trebuchet MS" w:cs="Arial"/>
          <w:sz w:val="22"/>
          <w:szCs w:val="22"/>
        </w:rPr>
        <w:t xml:space="preserve">otkazom Škole.  </w:t>
      </w:r>
    </w:p>
    <w:p w:rsidR="0050242D" w:rsidRDefault="0050242D" w:rsidP="0050242D">
      <w:pPr>
        <w:jc w:val="both"/>
        <w:rPr>
          <w:rFonts w:ascii="Trebuchet MS" w:hAnsi="Trebuchet MS" w:cs="Arial"/>
          <w:sz w:val="22"/>
          <w:szCs w:val="22"/>
        </w:rPr>
      </w:pPr>
    </w:p>
    <w:p w:rsidR="0050242D" w:rsidRDefault="0050242D" w:rsidP="0050242D">
      <w:pPr>
        <w:jc w:val="center"/>
        <w:rPr>
          <w:rFonts w:ascii="Trebuchet MS" w:hAnsi="Trebuchet MS" w:cs="Arial"/>
          <w:sz w:val="22"/>
          <w:szCs w:val="22"/>
        </w:rPr>
      </w:pPr>
      <w:r>
        <w:rPr>
          <w:rFonts w:ascii="Trebuchet MS" w:hAnsi="Trebuchet MS" w:cs="Arial"/>
          <w:sz w:val="22"/>
          <w:szCs w:val="22"/>
        </w:rPr>
        <w:t>Članak 97.</w:t>
      </w:r>
    </w:p>
    <w:p w:rsidR="0050242D" w:rsidRDefault="0050242D" w:rsidP="0050242D">
      <w:pPr>
        <w:jc w:val="both"/>
        <w:rPr>
          <w:rFonts w:ascii="Trebuchet MS" w:hAnsi="Trebuchet MS" w:cs="Arial"/>
          <w:sz w:val="22"/>
          <w:szCs w:val="22"/>
        </w:rPr>
      </w:pPr>
    </w:p>
    <w:p w:rsidR="0050242D" w:rsidRDefault="0050242D" w:rsidP="0050242D">
      <w:pPr>
        <w:jc w:val="both"/>
        <w:rPr>
          <w:rFonts w:ascii="Trebuchet MS" w:hAnsi="Trebuchet MS" w:cs="Arial"/>
          <w:sz w:val="22"/>
          <w:szCs w:val="22"/>
        </w:rPr>
      </w:pPr>
      <w:r>
        <w:rPr>
          <w:rFonts w:ascii="Trebuchet MS" w:hAnsi="Trebuchet MS" w:cs="Arial"/>
          <w:sz w:val="22"/>
          <w:szCs w:val="22"/>
        </w:rPr>
        <w:tab/>
        <w:t>Sporazum o prestanku ugovora o radu mora biti zaključen u pisanom obliku.</w:t>
      </w:r>
    </w:p>
    <w:p w:rsidR="0050242D" w:rsidRPr="0045497B" w:rsidRDefault="0050242D" w:rsidP="0050242D">
      <w:pPr>
        <w:jc w:val="both"/>
        <w:rPr>
          <w:rFonts w:ascii="Trebuchet MS" w:hAnsi="Trebuchet MS" w:cs="Arial"/>
          <w:sz w:val="22"/>
          <w:szCs w:val="22"/>
        </w:rPr>
      </w:pPr>
      <w:r>
        <w:rPr>
          <w:rFonts w:ascii="Trebuchet MS" w:hAnsi="Trebuchet MS" w:cs="Arial"/>
          <w:sz w:val="22"/>
          <w:szCs w:val="22"/>
        </w:rPr>
        <w:tab/>
        <w:t>Ako se ravnatelj razrješuje iz razloga navedenih u članku 44. stavku 2. točki 1. Zakona o ustanovama,  Škola će s ravnateljem zaključiti sporazum o prestanku ugovora o radu.</w:t>
      </w:r>
    </w:p>
    <w:p w:rsidR="0050242D" w:rsidRDefault="0050242D" w:rsidP="0050242D">
      <w:pPr>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p>
    <w:p w:rsidR="0050242D" w:rsidRDefault="0050242D" w:rsidP="0050242D">
      <w:pPr>
        <w:jc w:val="center"/>
        <w:rPr>
          <w:rFonts w:ascii="Trebuchet MS" w:hAnsi="Trebuchet MS" w:cs="Arial"/>
          <w:bCs/>
          <w:iCs/>
          <w:sz w:val="22"/>
          <w:szCs w:val="22"/>
        </w:rPr>
      </w:pPr>
      <w:r w:rsidRPr="0043275B">
        <w:rPr>
          <w:rFonts w:ascii="Trebuchet MS" w:hAnsi="Trebuchet MS" w:cs="Arial"/>
          <w:bCs/>
          <w:iCs/>
          <w:sz w:val="22"/>
          <w:szCs w:val="22"/>
        </w:rPr>
        <w:t xml:space="preserve">Članak </w:t>
      </w:r>
      <w:r>
        <w:rPr>
          <w:rFonts w:ascii="Trebuchet MS" w:hAnsi="Trebuchet MS" w:cs="Arial"/>
          <w:bCs/>
          <w:iCs/>
          <w:sz w:val="22"/>
          <w:szCs w:val="22"/>
        </w:rPr>
        <w:t>98.</w:t>
      </w:r>
    </w:p>
    <w:p w:rsidR="0050242D" w:rsidRDefault="0050242D" w:rsidP="0050242D">
      <w:pPr>
        <w:rPr>
          <w:rFonts w:ascii="Trebuchet MS" w:hAnsi="Trebuchet MS" w:cs="Arial"/>
          <w:bCs/>
          <w:iCs/>
          <w:sz w:val="22"/>
          <w:szCs w:val="22"/>
        </w:rPr>
      </w:pPr>
    </w:p>
    <w:p w:rsidR="0050242D" w:rsidRDefault="0050242D" w:rsidP="0050242D">
      <w:pPr>
        <w:ind w:firstLine="708"/>
        <w:rPr>
          <w:rFonts w:ascii="Trebuchet MS" w:hAnsi="Trebuchet MS" w:cs="Arial"/>
          <w:bCs/>
          <w:iCs/>
          <w:sz w:val="22"/>
          <w:szCs w:val="22"/>
        </w:rPr>
      </w:pPr>
      <w:r>
        <w:rPr>
          <w:rFonts w:ascii="Trebuchet MS" w:hAnsi="Trebuchet MS" w:cs="Arial"/>
          <w:bCs/>
          <w:iCs/>
          <w:sz w:val="22"/>
          <w:szCs w:val="22"/>
        </w:rPr>
        <w:t>Ako se ravnatelj razrješuje iz razloga navedenih u članku 44. stavak 2. točka 3. i 4. Zakona o  ustanovama, Škola će ravnatelju otkazati ugovor o radu.</w:t>
      </w:r>
    </w:p>
    <w:p w:rsidR="0050242D" w:rsidRDefault="0050242D" w:rsidP="0050242D">
      <w:pPr>
        <w:ind w:firstLine="708"/>
        <w:rPr>
          <w:rFonts w:ascii="Trebuchet MS" w:hAnsi="Trebuchet MS" w:cs="Arial"/>
          <w:bCs/>
          <w:iCs/>
          <w:sz w:val="22"/>
          <w:szCs w:val="22"/>
        </w:rPr>
      </w:pPr>
      <w:r>
        <w:rPr>
          <w:rFonts w:ascii="Trebuchet MS" w:hAnsi="Trebuchet MS" w:cs="Arial"/>
          <w:bCs/>
          <w:iCs/>
          <w:sz w:val="22"/>
          <w:szCs w:val="22"/>
        </w:rPr>
        <w:t>Ravnatelju  školske  ustanove  kojem  škola  otkaže  ugovor  o  radu pripada  otkazni rok  u trajanju od mjesec dana.</w:t>
      </w:r>
    </w:p>
    <w:p w:rsidR="0050242D" w:rsidRDefault="0050242D" w:rsidP="0050242D">
      <w:pPr>
        <w:ind w:firstLine="708"/>
        <w:rPr>
          <w:rFonts w:ascii="Trebuchet MS" w:hAnsi="Trebuchet MS" w:cs="Arial"/>
          <w:bCs/>
          <w:iCs/>
          <w:sz w:val="22"/>
          <w:szCs w:val="22"/>
        </w:rPr>
      </w:pPr>
      <w:r>
        <w:rPr>
          <w:rFonts w:ascii="Trebuchet MS" w:hAnsi="Trebuchet MS" w:cs="Arial"/>
          <w:bCs/>
          <w:iCs/>
          <w:sz w:val="22"/>
          <w:szCs w:val="22"/>
        </w:rPr>
        <w:t>Otkaz mora imati pisani oblik</w:t>
      </w:r>
    </w:p>
    <w:p w:rsidR="0050242D" w:rsidRDefault="0050242D" w:rsidP="0050242D">
      <w:pPr>
        <w:ind w:firstLine="708"/>
        <w:rPr>
          <w:rFonts w:ascii="Trebuchet MS" w:hAnsi="Trebuchet MS" w:cs="Arial"/>
          <w:bCs/>
          <w:iCs/>
          <w:sz w:val="22"/>
          <w:szCs w:val="22"/>
        </w:rPr>
      </w:pPr>
      <w:r>
        <w:rPr>
          <w:rFonts w:ascii="Trebuchet MS" w:hAnsi="Trebuchet MS" w:cs="Arial"/>
          <w:bCs/>
          <w:iCs/>
          <w:sz w:val="22"/>
          <w:szCs w:val="22"/>
        </w:rPr>
        <w:t>Otkaz mora biti dostavljen drugoj strani.</w:t>
      </w:r>
    </w:p>
    <w:p w:rsidR="0050242D" w:rsidRDefault="0050242D" w:rsidP="0050242D">
      <w:pPr>
        <w:ind w:firstLine="708"/>
        <w:rPr>
          <w:rFonts w:ascii="Trebuchet MS" w:hAnsi="Trebuchet MS" w:cs="Arial"/>
          <w:bCs/>
          <w:iCs/>
          <w:sz w:val="22"/>
          <w:szCs w:val="22"/>
        </w:rPr>
      </w:pPr>
      <w:r>
        <w:rPr>
          <w:rFonts w:ascii="Trebuchet MS" w:hAnsi="Trebuchet MS" w:cs="Arial"/>
          <w:bCs/>
          <w:iCs/>
          <w:sz w:val="22"/>
          <w:szCs w:val="22"/>
        </w:rPr>
        <w:t>Protiv otkaza ugovora o radu ravnatelj ima pravo tužbom tražiti sudsku zaštitu prava samo ako  je  tužbom  zatražio  sudsku  zaštitu  prava  protiv  odluke  o  razrješenju  prema  Zakonu  o ustanovama.</w:t>
      </w:r>
    </w:p>
    <w:p w:rsidR="0050242D" w:rsidRDefault="0050242D" w:rsidP="0050242D">
      <w:pPr>
        <w:ind w:firstLine="708"/>
        <w:rPr>
          <w:rFonts w:ascii="Trebuchet MS" w:hAnsi="Trebuchet MS" w:cs="Arial"/>
          <w:bCs/>
          <w:iCs/>
          <w:sz w:val="22"/>
          <w:szCs w:val="22"/>
        </w:rPr>
      </w:pPr>
      <w:r>
        <w:rPr>
          <w:rFonts w:ascii="Trebuchet MS" w:hAnsi="Trebuchet MS" w:cs="Arial"/>
          <w:bCs/>
          <w:iCs/>
          <w:sz w:val="22"/>
          <w:szCs w:val="22"/>
        </w:rPr>
        <w:t>Tužba iz stavka 5. ovoga članka podnosi se nadležnom sudu u roku od trideset dana od dana primitka odluke o otkazu.</w:t>
      </w:r>
    </w:p>
    <w:p w:rsidR="0050242D" w:rsidRDefault="0050242D" w:rsidP="0050242D">
      <w:pPr>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p>
    <w:p w:rsidR="0050242D" w:rsidRPr="003816DA" w:rsidRDefault="0050242D" w:rsidP="0050242D">
      <w:pPr>
        <w:rPr>
          <w:rFonts w:ascii="Trebuchet MS" w:hAnsi="Trebuchet MS" w:cs="Arial"/>
          <w:bCs/>
          <w:i/>
          <w:iCs/>
          <w:sz w:val="22"/>
          <w:szCs w:val="22"/>
        </w:rPr>
      </w:pPr>
      <w:r w:rsidRPr="003816DA">
        <w:rPr>
          <w:rFonts w:ascii="Trebuchet MS" w:hAnsi="Trebuchet MS" w:cs="Arial"/>
          <w:bCs/>
          <w:i/>
          <w:iCs/>
          <w:sz w:val="22"/>
          <w:szCs w:val="22"/>
        </w:rPr>
        <w:t>TAJNIK ŠKOLE</w:t>
      </w:r>
    </w:p>
    <w:p w:rsidR="0050242D" w:rsidRPr="003816DA" w:rsidRDefault="0050242D" w:rsidP="0050242D">
      <w:pPr>
        <w:ind w:left="3600" w:firstLine="720"/>
        <w:rPr>
          <w:rFonts w:ascii="Trebuchet MS" w:hAnsi="Trebuchet MS" w:cs="Arial"/>
          <w:sz w:val="22"/>
          <w:szCs w:val="22"/>
        </w:rPr>
      </w:pPr>
      <w:r>
        <w:rPr>
          <w:rFonts w:ascii="Trebuchet MS" w:hAnsi="Trebuchet MS" w:cs="Arial"/>
          <w:sz w:val="22"/>
          <w:szCs w:val="22"/>
        </w:rPr>
        <w:t>Članak 99.</w:t>
      </w:r>
    </w:p>
    <w:p w:rsidR="0050242D" w:rsidRPr="003816DA" w:rsidRDefault="0050242D" w:rsidP="0050242D">
      <w:pPr>
        <w:ind w:firstLine="720"/>
        <w:jc w:val="both"/>
        <w:rPr>
          <w:rFonts w:ascii="Trebuchet MS" w:hAnsi="Trebuchet MS" w:cs="Arial"/>
          <w:sz w:val="22"/>
          <w:szCs w:val="22"/>
        </w:rPr>
      </w:pPr>
      <w:r w:rsidRPr="003816DA">
        <w:rPr>
          <w:rFonts w:ascii="Trebuchet MS" w:hAnsi="Trebuchet MS" w:cs="Arial"/>
          <w:sz w:val="22"/>
          <w:szCs w:val="22"/>
        </w:rPr>
        <w:t>Škola ima tajnika.</w:t>
      </w:r>
    </w:p>
    <w:p w:rsidR="0050242D" w:rsidRPr="003816DA" w:rsidRDefault="0050242D" w:rsidP="0050242D">
      <w:pPr>
        <w:ind w:firstLine="720"/>
        <w:jc w:val="both"/>
        <w:rPr>
          <w:rFonts w:ascii="Trebuchet MS" w:hAnsi="Trebuchet MS" w:cs="Arial"/>
          <w:sz w:val="22"/>
          <w:szCs w:val="22"/>
        </w:rPr>
      </w:pPr>
      <w:r w:rsidRPr="003816DA">
        <w:rPr>
          <w:rFonts w:ascii="Trebuchet MS" w:hAnsi="Trebuchet MS" w:cs="Arial"/>
          <w:sz w:val="22"/>
          <w:szCs w:val="22"/>
        </w:rPr>
        <w:t>Poslove tajnika  može obavljati osoba koja je završila:</w:t>
      </w:r>
    </w:p>
    <w:p w:rsidR="0050242D" w:rsidRPr="003816DA" w:rsidRDefault="0050242D" w:rsidP="0050242D">
      <w:pPr>
        <w:ind w:firstLine="720"/>
        <w:jc w:val="both"/>
        <w:rPr>
          <w:rFonts w:ascii="Trebuchet MS" w:hAnsi="Trebuchet MS" w:cs="Arial"/>
          <w:sz w:val="22"/>
          <w:szCs w:val="22"/>
        </w:rPr>
      </w:pPr>
      <w:r w:rsidRPr="003816DA">
        <w:rPr>
          <w:rFonts w:ascii="Trebuchet MS" w:hAnsi="Trebuchet MS" w:cs="Arial"/>
          <w:sz w:val="22"/>
          <w:szCs w:val="22"/>
        </w:rPr>
        <w:t>a) sveučilišni diplomski studij pravne struke ili  specijalistički diplomski stručni studij javne uprave.</w:t>
      </w:r>
    </w:p>
    <w:p w:rsidR="0050242D" w:rsidRPr="003816DA" w:rsidRDefault="0050242D" w:rsidP="0050242D">
      <w:pPr>
        <w:ind w:firstLine="720"/>
        <w:jc w:val="both"/>
        <w:rPr>
          <w:rFonts w:ascii="Trebuchet MS" w:hAnsi="Trebuchet MS" w:cs="Arial"/>
          <w:sz w:val="22"/>
          <w:szCs w:val="22"/>
        </w:rPr>
      </w:pPr>
      <w:r w:rsidRPr="003816DA">
        <w:rPr>
          <w:rFonts w:ascii="Trebuchet MS" w:hAnsi="Trebuchet MS" w:cs="Arial"/>
          <w:sz w:val="22"/>
          <w:szCs w:val="22"/>
        </w:rPr>
        <w:t xml:space="preserve">b) preddiplomski stručni studij upravne struke, ako se na natječaj ne javi osoba iz točke a) ovoga članka. </w:t>
      </w:r>
    </w:p>
    <w:p w:rsidR="0050242D" w:rsidRPr="003816DA" w:rsidRDefault="0050242D" w:rsidP="0050242D">
      <w:pPr>
        <w:ind w:firstLine="720"/>
        <w:jc w:val="both"/>
        <w:rPr>
          <w:rFonts w:ascii="Trebuchet MS" w:hAnsi="Trebuchet MS" w:cs="Arial"/>
          <w:sz w:val="22"/>
          <w:szCs w:val="22"/>
        </w:rPr>
      </w:pPr>
      <w:r w:rsidRPr="003816DA">
        <w:rPr>
          <w:rFonts w:ascii="Trebuchet MS" w:hAnsi="Trebuchet MS" w:cs="Arial"/>
          <w:sz w:val="22"/>
          <w:szCs w:val="22"/>
        </w:rPr>
        <w:t>Tajnik Škole obavlja poslove propisane Pravilnikom o djelokruga rada tajnika, te administrativno-tehničkim i pomoćnim poslovima koji se obavljaju u sred</w:t>
      </w:r>
      <w:r>
        <w:rPr>
          <w:rFonts w:ascii="Trebuchet MS" w:hAnsi="Trebuchet MS" w:cs="Arial"/>
          <w:sz w:val="22"/>
          <w:szCs w:val="22"/>
        </w:rPr>
        <w:t>njoškolskoj ustanovi</w:t>
      </w:r>
      <w:r w:rsidRPr="003816DA">
        <w:rPr>
          <w:rFonts w:ascii="Trebuchet MS" w:hAnsi="Trebuchet MS" w:cs="Arial"/>
          <w:sz w:val="22"/>
          <w:szCs w:val="22"/>
        </w:rPr>
        <w:t>.</w:t>
      </w:r>
    </w:p>
    <w:p w:rsidR="0050242D" w:rsidRDefault="0050242D" w:rsidP="0050242D">
      <w:pPr>
        <w:rPr>
          <w:rFonts w:ascii="Trebuchet MS" w:hAnsi="Trebuchet MS" w:cs="Arial"/>
          <w:b/>
        </w:rPr>
      </w:pPr>
    </w:p>
    <w:p w:rsidR="0050242D" w:rsidRDefault="0050242D" w:rsidP="0050242D">
      <w:pPr>
        <w:rPr>
          <w:rFonts w:ascii="Trebuchet MS" w:hAnsi="Trebuchet MS" w:cs="Arial"/>
          <w:b/>
        </w:rPr>
      </w:pPr>
    </w:p>
    <w:p w:rsidR="0050242D" w:rsidRPr="003461C4" w:rsidRDefault="0050242D" w:rsidP="0050242D">
      <w:pPr>
        <w:rPr>
          <w:rFonts w:ascii="Trebuchet MS" w:hAnsi="Trebuchet MS" w:cs="Arial"/>
          <w:b/>
        </w:rPr>
      </w:pPr>
      <w:r w:rsidRPr="003461C4">
        <w:rPr>
          <w:rFonts w:ascii="Trebuchet MS" w:hAnsi="Trebuchet MS" w:cs="Arial"/>
          <w:b/>
        </w:rPr>
        <w:t xml:space="preserve">3. STRUČNA TIJELA </w:t>
      </w:r>
    </w:p>
    <w:p w:rsidR="0050242D" w:rsidRPr="0045497B" w:rsidRDefault="0050242D" w:rsidP="0050242D">
      <w:pPr>
        <w:rPr>
          <w:rFonts w:ascii="Trebuchet MS" w:hAnsi="Trebuchet MS" w:cs="Arial"/>
          <w:b/>
          <w:b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VRSTE STRUČNIH TIJELA</w:t>
      </w:r>
    </w:p>
    <w:p w:rsidR="0050242D" w:rsidRPr="0045497B" w:rsidRDefault="0050242D" w:rsidP="0050242D">
      <w:pPr>
        <w:rPr>
          <w:rFonts w:ascii="Trebuchet MS" w:hAnsi="Trebuchet MS" w:cs="Arial"/>
          <w:b/>
          <w:bCs/>
          <w:i/>
          <w:iCs/>
          <w:sz w:val="22"/>
          <w:szCs w:val="22"/>
        </w:rPr>
      </w:pPr>
    </w:p>
    <w:p w:rsidR="0050242D" w:rsidRPr="0045497B" w:rsidRDefault="0050242D" w:rsidP="0050242D">
      <w:pPr>
        <w:ind w:left="3600" w:firstLine="720"/>
        <w:rPr>
          <w:rFonts w:ascii="Trebuchet MS" w:hAnsi="Trebuchet MS" w:cs="Arial"/>
          <w:sz w:val="22"/>
          <w:szCs w:val="22"/>
        </w:rPr>
      </w:pPr>
      <w:r>
        <w:rPr>
          <w:rFonts w:ascii="Trebuchet MS" w:hAnsi="Trebuchet MS" w:cs="Arial"/>
          <w:sz w:val="22"/>
          <w:szCs w:val="22"/>
        </w:rPr>
        <w:t>Članak 100.</w:t>
      </w:r>
    </w:p>
    <w:p w:rsidR="0050242D" w:rsidRPr="0045497B" w:rsidRDefault="0050242D" w:rsidP="0050242D">
      <w:pPr>
        <w:ind w:firstLine="720"/>
        <w:rPr>
          <w:rFonts w:ascii="Trebuchet MS" w:hAnsi="Trebuchet MS" w:cs="Arial"/>
          <w:sz w:val="22"/>
          <w:szCs w:val="22"/>
        </w:rPr>
      </w:pPr>
      <w:r w:rsidRPr="0045497B">
        <w:rPr>
          <w:rFonts w:ascii="Trebuchet MS" w:hAnsi="Trebuchet MS" w:cs="Arial"/>
          <w:sz w:val="22"/>
          <w:szCs w:val="22"/>
        </w:rPr>
        <w:t>Stručna tijela Škole su:</w:t>
      </w:r>
    </w:p>
    <w:p w:rsidR="0050242D" w:rsidRPr="0045497B" w:rsidRDefault="0050242D" w:rsidP="0050242D">
      <w:pPr>
        <w:rPr>
          <w:rFonts w:ascii="Trebuchet MS" w:hAnsi="Trebuchet MS" w:cs="Arial"/>
          <w:sz w:val="22"/>
          <w:szCs w:val="22"/>
        </w:rPr>
      </w:pPr>
    </w:p>
    <w:p w:rsidR="0050242D" w:rsidRPr="0045497B" w:rsidRDefault="0050242D" w:rsidP="0050242D">
      <w:pPr>
        <w:ind w:left="1440" w:firstLine="720"/>
        <w:rPr>
          <w:rFonts w:ascii="Trebuchet MS" w:hAnsi="Trebuchet MS" w:cs="Arial"/>
          <w:sz w:val="22"/>
          <w:szCs w:val="22"/>
        </w:rPr>
      </w:pPr>
      <w:r w:rsidRPr="0045497B">
        <w:rPr>
          <w:rFonts w:ascii="Trebuchet MS" w:hAnsi="Trebuchet MS" w:cs="Arial"/>
          <w:sz w:val="22"/>
          <w:szCs w:val="22"/>
        </w:rPr>
        <w:t xml:space="preserve">- </w:t>
      </w:r>
      <w:r>
        <w:rPr>
          <w:rFonts w:ascii="Trebuchet MS" w:hAnsi="Trebuchet MS" w:cs="Arial"/>
          <w:sz w:val="22"/>
          <w:szCs w:val="22"/>
        </w:rPr>
        <w:t>N</w:t>
      </w:r>
      <w:r w:rsidRPr="0045497B">
        <w:rPr>
          <w:rFonts w:ascii="Trebuchet MS" w:hAnsi="Trebuchet MS" w:cs="Arial"/>
          <w:sz w:val="22"/>
          <w:szCs w:val="22"/>
        </w:rPr>
        <w:t>astavničko vijeće</w:t>
      </w:r>
    </w:p>
    <w:p w:rsidR="009A511D" w:rsidRPr="0045497B" w:rsidRDefault="0050242D" w:rsidP="0050242D">
      <w:pPr>
        <w:ind w:left="1440" w:firstLine="720"/>
        <w:rPr>
          <w:rFonts w:ascii="Trebuchet MS" w:hAnsi="Trebuchet MS" w:cs="Arial"/>
          <w:sz w:val="22"/>
          <w:szCs w:val="22"/>
        </w:rPr>
      </w:pPr>
      <w:r w:rsidRPr="0045497B">
        <w:rPr>
          <w:rFonts w:ascii="Trebuchet MS" w:hAnsi="Trebuchet MS" w:cs="Arial"/>
          <w:sz w:val="22"/>
          <w:szCs w:val="22"/>
        </w:rPr>
        <w:t xml:space="preserve">- </w:t>
      </w:r>
      <w:r>
        <w:rPr>
          <w:rFonts w:ascii="Trebuchet MS" w:hAnsi="Trebuchet MS" w:cs="Arial"/>
          <w:sz w:val="22"/>
          <w:szCs w:val="22"/>
        </w:rPr>
        <w:t>R</w:t>
      </w:r>
      <w:r w:rsidR="009A511D">
        <w:rPr>
          <w:rFonts w:ascii="Trebuchet MS" w:hAnsi="Trebuchet MS" w:cs="Arial"/>
          <w:sz w:val="22"/>
          <w:szCs w:val="22"/>
        </w:rPr>
        <w:t>azredno vijeće</w:t>
      </w:r>
    </w:p>
    <w:p w:rsidR="0050242D" w:rsidRDefault="0050242D" w:rsidP="0050242D">
      <w:pPr>
        <w:jc w:val="right"/>
        <w:rPr>
          <w:rFonts w:ascii="Trebuchet MS" w:hAnsi="Trebuchet MS" w:cs="Arial"/>
          <w:sz w:val="22"/>
          <w:szCs w:val="22"/>
        </w:rPr>
      </w:pPr>
    </w:p>
    <w:p w:rsidR="0050242D" w:rsidRDefault="0050242D" w:rsidP="0050242D">
      <w:pPr>
        <w:rPr>
          <w:rFonts w:ascii="Trebuchet MS" w:hAnsi="Trebuchet MS" w:cs="Arial"/>
          <w:sz w:val="22"/>
          <w:szCs w:val="22"/>
        </w:rPr>
      </w:pPr>
    </w:p>
    <w:p w:rsidR="0050242D" w:rsidRPr="0045497B" w:rsidRDefault="0050242D" w:rsidP="0050242D">
      <w:pPr>
        <w:rPr>
          <w:rFonts w:ascii="Trebuchet MS" w:hAnsi="Trebuchet MS" w:cs="Arial"/>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NASTAVNIČKO VIJEĆE</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101</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rPr>
          <w:rFonts w:ascii="Trebuchet MS" w:hAnsi="Trebuchet MS" w:cs="Arial"/>
          <w:sz w:val="22"/>
          <w:szCs w:val="22"/>
        </w:rPr>
      </w:pPr>
      <w:r w:rsidRPr="0045497B">
        <w:rPr>
          <w:rFonts w:ascii="Trebuchet MS" w:hAnsi="Trebuchet MS" w:cs="Arial"/>
          <w:sz w:val="22"/>
          <w:szCs w:val="22"/>
        </w:rPr>
        <w:t>Nastavničko vijeće čine nastavnici, stručni suradnici  i ravnatelj.</w:t>
      </w:r>
    </w:p>
    <w:p w:rsidR="0050242D" w:rsidRPr="0045497B" w:rsidRDefault="0050242D" w:rsidP="0050242D">
      <w:pPr>
        <w:rPr>
          <w:rFonts w:ascii="Trebuchet MS" w:hAnsi="Trebuchet MS" w:cs="Arial"/>
          <w:sz w:val="22"/>
          <w:szCs w:val="22"/>
        </w:rPr>
      </w:pPr>
    </w:p>
    <w:p w:rsidR="0050242D" w:rsidRDefault="0050242D" w:rsidP="0050242D">
      <w:pPr>
        <w:rPr>
          <w:rFonts w:ascii="Trebuchet MS" w:hAnsi="Trebuchet MS" w:cs="Arial"/>
          <w:sz w:val="22"/>
          <w:szCs w:val="22"/>
        </w:rPr>
      </w:pPr>
      <w:r w:rsidRPr="0045497B">
        <w:rPr>
          <w:rFonts w:ascii="Trebuchet MS" w:hAnsi="Trebuchet MS" w:cs="Arial"/>
          <w:sz w:val="22"/>
          <w:szCs w:val="22"/>
        </w:rPr>
        <w:t>Nastavničko vijeće:</w:t>
      </w:r>
    </w:p>
    <w:p w:rsidR="0050242D" w:rsidRPr="0045497B" w:rsidRDefault="0050242D" w:rsidP="0050242D">
      <w:pPr>
        <w:rPr>
          <w:rFonts w:ascii="Trebuchet MS" w:hAnsi="Trebuchet MS" w:cs="Arial"/>
          <w:sz w:val="22"/>
          <w:szCs w:val="22"/>
        </w:rPr>
      </w:pPr>
    </w:p>
    <w:p w:rsidR="0050242D" w:rsidRDefault="0050242D" w:rsidP="0050242D">
      <w:pPr>
        <w:rPr>
          <w:rFonts w:ascii="Trebuchet MS" w:hAnsi="Trebuchet MS" w:cs="Arial"/>
          <w:sz w:val="22"/>
          <w:szCs w:val="22"/>
        </w:rPr>
      </w:pPr>
      <w:r w:rsidRPr="0045497B">
        <w:rPr>
          <w:rFonts w:ascii="Trebuchet MS" w:hAnsi="Trebuchet MS" w:cs="Arial"/>
          <w:sz w:val="22"/>
          <w:szCs w:val="22"/>
        </w:rPr>
        <w:t xml:space="preserve">- obavlja poslove u svezi s izvođenjem nastavnog plana i programa, potrebama i interesima </w:t>
      </w:r>
      <w:r>
        <w:rPr>
          <w:rFonts w:ascii="Trebuchet MS" w:hAnsi="Trebuchet MS" w:cs="Arial"/>
          <w:sz w:val="22"/>
          <w:szCs w:val="22"/>
        </w:rPr>
        <w:t xml:space="preserve">  </w:t>
      </w:r>
    </w:p>
    <w:p w:rsidR="0050242D" w:rsidRPr="0045497B" w:rsidRDefault="0050242D" w:rsidP="0050242D">
      <w:pPr>
        <w:rPr>
          <w:rFonts w:ascii="Trebuchet MS" w:hAnsi="Trebuchet MS" w:cs="Arial"/>
          <w:sz w:val="22"/>
          <w:szCs w:val="22"/>
        </w:rPr>
      </w:pPr>
      <w:r>
        <w:rPr>
          <w:rFonts w:ascii="Trebuchet MS" w:hAnsi="Trebuchet MS" w:cs="Arial"/>
          <w:sz w:val="22"/>
          <w:szCs w:val="22"/>
        </w:rPr>
        <w:t xml:space="preserve">  </w:t>
      </w:r>
      <w:r w:rsidRPr="0045497B">
        <w:rPr>
          <w:rFonts w:ascii="Trebuchet MS" w:hAnsi="Trebuchet MS" w:cs="Arial"/>
          <w:sz w:val="22"/>
          <w:szCs w:val="22"/>
        </w:rPr>
        <w:t>učenika te promicanjem stručno-pedagoškog rada Škole</w:t>
      </w:r>
    </w:p>
    <w:p w:rsidR="0050242D" w:rsidRPr="0045497B" w:rsidRDefault="0050242D" w:rsidP="0050242D">
      <w:pPr>
        <w:rPr>
          <w:rFonts w:ascii="Trebuchet MS" w:hAnsi="Trebuchet MS" w:cs="Arial"/>
          <w:sz w:val="22"/>
          <w:szCs w:val="22"/>
        </w:rPr>
      </w:pPr>
      <w:r w:rsidRPr="0045497B">
        <w:rPr>
          <w:rFonts w:ascii="Trebuchet MS" w:hAnsi="Trebuchet MS" w:cs="Arial"/>
          <w:sz w:val="22"/>
          <w:szCs w:val="22"/>
        </w:rPr>
        <w:lastRenderedPageBreak/>
        <w:t>- predlaže školski kurikulum</w:t>
      </w:r>
      <w:r w:rsidR="0002337D">
        <w:rPr>
          <w:rFonts w:ascii="Trebuchet MS" w:hAnsi="Trebuchet MS" w:cs="Arial"/>
          <w:sz w:val="22"/>
          <w:szCs w:val="22"/>
        </w:rPr>
        <w:t xml:space="preserve"> i dijelove strukovnog kurikuluma </w:t>
      </w:r>
    </w:p>
    <w:p w:rsidR="0050242D" w:rsidRDefault="0002337D" w:rsidP="0050242D">
      <w:pPr>
        <w:rPr>
          <w:rFonts w:ascii="Trebuchet MS" w:hAnsi="Trebuchet MS" w:cs="Arial"/>
          <w:sz w:val="22"/>
          <w:szCs w:val="22"/>
        </w:rPr>
      </w:pPr>
      <w:r>
        <w:rPr>
          <w:rFonts w:ascii="Trebuchet MS" w:hAnsi="Trebuchet MS" w:cs="Arial"/>
          <w:sz w:val="22"/>
          <w:szCs w:val="22"/>
        </w:rPr>
        <w:t>- predlaže</w:t>
      </w:r>
      <w:r w:rsidR="0050242D" w:rsidRPr="0045497B">
        <w:rPr>
          <w:rFonts w:ascii="Trebuchet MS" w:hAnsi="Trebuchet MS" w:cs="Arial"/>
          <w:sz w:val="22"/>
          <w:szCs w:val="22"/>
        </w:rPr>
        <w:t xml:space="preserve"> fakultativni dio nastavnog plana i programa</w:t>
      </w:r>
    </w:p>
    <w:p w:rsidR="0050242D" w:rsidRDefault="0050242D" w:rsidP="0050242D">
      <w:pPr>
        <w:rPr>
          <w:rFonts w:ascii="Trebuchet MS" w:hAnsi="Trebuchet MS" w:cs="Arial"/>
          <w:sz w:val="22"/>
          <w:szCs w:val="22"/>
        </w:rPr>
      </w:pPr>
      <w:r>
        <w:rPr>
          <w:rFonts w:ascii="Trebuchet MS" w:hAnsi="Trebuchet MS" w:cs="Arial"/>
          <w:sz w:val="22"/>
          <w:szCs w:val="22"/>
        </w:rPr>
        <w:t xml:space="preserve">- raspravlja o prijedlogu Etičkog kodeksa neposrednih nositelja odgojno-obrazovne djelatnosti i </w:t>
      </w:r>
    </w:p>
    <w:p w:rsidR="0050242D" w:rsidRPr="0045497B" w:rsidRDefault="0050242D" w:rsidP="0050242D">
      <w:pPr>
        <w:rPr>
          <w:rFonts w:ascii="Trebuchet MS" w:hAnsi="Trebuchet MS" w:cs="Arial"/>
          <w:sz w:val="22"/>
          <w:szCs w:val="22"/>
        </w:rPr>
      </w:pPr>
      <w:r>
        <w:rPr>
          <w:rFonts w:ascii="Trebuchet MS" w:hAnsi="Trebuchet MS" w:cs="Arial"/>
          <w:sz w:val="22"/>
          <w:szCs w:val="22"/>
        </w:rPr>
        <w:t xml:space="preserve">   Kućnog reda</w:t>
      </w:r>
    </w:p>
    <w:p w:rsidR="0050242D" w:rsidRPr="0045497B" w:rsidRDefault="0050242D" w:rsidP="0050242D">
      <w:pPr>
        <w:rPr>
          <w:rFonts w:ascii="Trebuchet MS" w:hAnsi="Trebuchet MS" w:cs="Arial"/>
          <w:sz w:val="22"/>
          <w:szCs w:val="22"/>
        </w:rPr>
      </w:pPr>
      <w:r w:rsidRPr="0045497B">
        <w:rPr>
          <w:rFonts w:ascii="Trebuchet MS" w:hAnsi="Trebuchet MS" w:cs="Arial"/>
          <w:sz w:val="22"/>
          <w:szCs w:val="22"/>
        </w:rPr>
        <w:t>- ustrojava razredne odjele i obrazovne skupine</w:t>
      </w:r>
    </w:p>
    <w:p w:rsidR="0050242D" w:rsidRPr="0045497B" w:rsidRDefault="0050242D" w:rsidP="0050242D">
      <w:pPr>
        <w:rPr>
          <w:rFonts w:ascii="Trebuchet MS" w:hAnsi="Trebuchet MS" w:cs="Arial"/>
          <w:sz w:val="22"/>
          <w:szCs w:val="22"/>
        </w:rPr>
      </w:pPr>
      <w:r w:rsidRPr="0045497B">
        <w:rPr>
          <w:rFonts w:ascii="Trebuchet MS" w:hAnsi="Trebuchet MS" w:cs="Arial"/>
          <w:sz w:val="22"/>
          <w:szCs w:val="22"/>
        </w:rPr>
        <w:t>- organizira za učenike dopunsku i dodatnu nastavu</w:t>
      </w:r>
    </w:p>
    <w:p w:rsidR="0050242D" w:rsidRPr="0045497B" w:rsidRDefault="0050242D" w:rsidP="0050242D">
      <w:pPr>
        <w:rPr>
          <w:rFonts w:ascii="Trebuchet MS" w:hAnsi="Trebuchet MS" w:cs="Arial"/>
          <w:sz w:val="22"/>
          <w:szCs w:val="22"/>
        </w:rPr>
      </w:pPr>
      <w:r w:rsidRPr="0045497B">
        <w:rPr>
          <w:rFonts w:ascii="Trebuchet MS" w:hAnsi="Trebuchet MS" w:cs="Arial"/>
          <w:sz w:val="22"/>
          <w:szCs w:val="22"/>
        </w:rPr>
        <w:t>- predlaže imenovanje razrednika</w:t>
      </w:r>
    </w:p>
    <w:p w:rsidR="0050242D" w:rsidRPr="0045497B" w:rsidRDefault="0050242D" w:rsidP="0050242D">
      <w:pPr>
        <w:rPr>
          <w:rFonts w:ascii="Trebuchet MS" w:hAnsi="Trebuchet MS" w:cs="Arial"/>
          <w:sz w:val="22"/>
          <w:szCs w:val="22"/>
        </w:rPr>
      </w:pPr>
      <w:r w:rsidRPr="0045497B">
        <w:rPr>
          <w:rFonts w:ascii="Trebuchet MS" w:hAnsi="Trebuchet MS" w:cs="Arial"/>
          <w:sz w:val="22"/>
          <w:szCs w:val="22"/>
        </w:rPr>
        <w:t>- predlaže stručno usavršavanje nastavnika i stručnih suradnika</w:t>
      </w:r>
    </w:p>
    <w:p w:rsidR="0050242D" w:rsidRPr="0045497B" w:rsidRDefault="0050242D" w:rsidP="0050242D">
      <w:pPr>
        <w:rPr>
          <w:rFonts w:ascii="Trebuchet MS" w:hAnsi="Trebuchet MS" w:cs="Arial"/>
          <w:sz w:val="22"/>
          <w:szCs w:val="22"/>
        </w:rPr>
      </w:pPr>
      <w:r w:rsidRPr="0045497B">
        <w:rPr>
          <w:rFonts w:ascii="Trebuchet MS" w:hAnsi="Trebuchet MS" w:cs="Arial"/>
          <w:sz w:val="22"/>
          <w:szCs w:val="22"/>
        </w:rPr>
        <w:t>- odlučuje o zahtjevu učenika koji je stekao nižu stručnu spremu z</w:t>
      </w:r>
      <w:r>
        <w:rPr>
          <w:rFonts w:ascii="Trebuchet MS" w:hAnsi="Trebuchet MS" w:cs="Arial"/>
          <w:sz w:val="22"/>
          <w:szCs w:val="22"/>
        </w:rPr>
        <w:t xml:space="preserve">a stjecanje srednje školske </w:t>
      </w:r>
    </w:p>
    <w:p w:rsidR="0050242D" w:rsidRDefault="0050242D" w:rsidP="0050242D">
      <w:pPr>
        <w:rPr>
          <w:rFonts w:ascii="Trebuchet MS" w:hAnsi="Trebuchet MS" w:cs="Arial"/>
          <w:sz w:val="22"/>
          <w:szCs w:val="22"/>
        </w:rPr>
      </w:pPr>
      <w:r w:rsidRPr="0045497B">
        <w:rPr>
          <w:rFonts w:ascii="Trebuchet MS" w:hAnsi="Trebuchet MS" w:cs="Arial"/>
          <w:sz w:val="22"/>
          <w:szCs w:val="22"/>
        </w:rPr>
        <w:t xml:space="preserve">  </w:t>
      </w:r>
      <w:r>
        <w:rPr>
          <w:rFonts w:ascii="Trebuchet MS" w:hAnsi="Trebuchet MS" w:cs="Arial"/>
          <w:sz w:val="22"/>
          <w:szCs w:val="22"/>
        </w:rPr>
        <w:t xml:space="preserve">ili </w:t>
      </w:r>
      <w:r w:rsidRPr="0045497B">
        <w:rPr>
          <w:rFonts w:ascii="Trebuchet MS" w:hAnsi="Trebuchet MS" w:cs="Arial"/>
          <w:sz w:val="22"/>
          <w:szCs w:val="22"/>
        </w:rPr>
        <w:t>stručne spreme</w:t>
      </w:r>
    </w:p>
    <w:p w:rsidR="0050242D" w:rsidRDefault="0050242D" w:rsidP="0050242D">
      <w:pPr>
        <w:rPr>
          <w:rFonts w:ascii="Trebuchet MS" w:hAnsi="Trebuchet MS" w:cs="Arial"/>
          <w:sz w:val="22"/>
          <w:szCs w:val="22"/>
        </w:rPr>
      </w:pPr>
      <w:r w:rsidRPr="0045497B">
        <w:rPr>
          <w:rFonts w:ascii="Trebuchet MS" w:hAnsi="Trebuchet MS" w:cs="Arial"/>
          <w:sz w:val="22"/>
          <w:szCs w:val="22"/>
        </w:rPr>
        <w:t>- osniva stručne aktive i imenuje njihove voditelje</w:t>
      </w:r>
    </w:p>
    <w:p w:rsidR="0050242D" w:rsidRDefault="0050242D" w:rsidP="0050242D">
      <w:pPr>
        <w:rPr>
          <w:rFonts w:ascii="Trebuchet MS" w:hAnsi="Trebuchet MS" w:cs="Arial"/>
          <w:sz w:val="22"/>
          <w:szCs w:val="22"/>
        </w:rPr>
      </w:pPr>
      <w:r>
        <w:rPr>
          <w:rFonts w:ascii="Trebuchet MS" w:hAnsi="Trebuchet MS" w:cs="Arial"/>
          <w:sz w:val="22"/>
          <w:szCs w:val="22"/>
        </w:rPr>
        <w:t>- izriče pe</w:t>
      </w:r>
      <w:r w:rsidR="007F0CBE">
        <w:rPr>
          <w:rFonts w:ascii="Trebuchet MS" w:hAnsi="Trebuchet MS" w:cs="Arial"/>
          <w:sz w:val="22"/>
          <w:szCs w:val="22"/>
        </w:rPr>
        <w:t>dagoške mjere za koje je nadlež</w:t>
      </w:r>
      <w:r>
        <w:rPr>
          <w:rFonts w:ascii="Trebuchet MS" w:hAnsi="Trebuchet MS" w:cs="Arial"/>
          <w:sz w:val="22"/>
          <w:szCs w:val="22"/>
        </w:rPr>
        <w:t>no</w:t>
      </w:r>
    </w:p>
    <w:p w:rsidR="0050242D" w:rsidRDefault="0050242D" w:rsidP="0050242D">
      <w:pPr>
        <w:rPr>
          <w:rFonts w:ascii="Trebuchet MS" w:hAnsi="Trebuchet MS" w:cs="Arial"/>
          <w:sz w:val="22"/>
          <w:szCs w:val="22"/>
        </w:rPr>
      </w:pPr>
      <w:r>
        <w:rPr>
          <w:rFonts w:ascii="Trebuchet MS" w:hAnsi="Trebuchet MS" w:cs="Arial"/>
          <w:sz w:val="22"/>
          <w:szCs w:val="22"/>
        </w:rPr>
        <w:t xml:space="preserve">- utvrđuje trajanje dopunskog rada za učenike koji na kraju nastavne godine imaju ocjenu </w:t>
      </w:r>
    </w:p>
    <w:p w:rsidR="0050242D" w:rsidRPr="0045497B" w:rsidRDefault="0050242D" w:rsidP="0050242D">
      <w:pPr>
        <w:rPr>
          <w:rFonts w:ascii="Trebuchet MS" w:hAnsi="Trebuchet MS" w:cs="Arial"/>
          <w:sz w:val="22"/>
          <w:szCs w:val="22"/>
        </w:rPr>
      </w:pPr>
      <w:r>
        <w:rPr>
          <w:rFonts w:ascii="Trebuchet MS" w:hAnsi="Trebuchet MS" w:cs="Arial"/>
          <w:sz w:val="22"/>
          <w:szCs w:val="22"/>
        </w:rPr>
        <w:t xml:space="preserve">  nedovoljan (1) iz najviše dva nastavna predmeta</w:t>
      </w:r>
    </w:p>
    <w:p w:rsidR="0050242D" w:rsidRPr="0045497B" w:rsidRDefault="0050242D" w:rsidP="0050242D">
      <w:pPr>
        <w:rPr>
          <w:rFonts w:ascii="Trebuchet MS" w:hAnsi="Trebuchet MS" w:cs="Arial"/>
          <w:sz w:val="22"/>
          <w:szCs w:val="22"/>
        </w:rPr>
      </w:pPr>
      <w:r w:rsidRPr="0045497B">
        <w:rPr>
          <w:rFonts w:ascii="Trebuchet MS" w:hAnsi="Trebuchet MS" w:cs="Arial"/>
          <w:sz w:val="22"/>
          <w:szCs w:val="22"/>
        </w:rPr>
        <w:t>- odlučuje o zahtjevu učenika za preispitivanje zaključne ocjene</w:t>
      </w:r>
      <w:r>
        <w:rPr>
          <w:rFonts w:ascii="Trebuchet MS" w:hAnsi="Trebuchet MS" w:cs="Arial"/>
          <w:sz w:val="22"/>
          <w:szCs w:val="22"/>
        </w:rPr>
        <w:t xml:space="preserve"> iz vladanja</w:t>
      </w:r>
    </w:p>
    <w:p w:rsidR="0050242D" w:rsidRDefault="0050242D" w:rsidP="0050242D">
      <w:pPr>
        <w:rPr>
          <w:rFonts w:ascii="Trebuchet MS" w:hAnsi="Trebuchet MS" w:cs="Arial"/>
          <w:sz w:val="22"/>
          <w:szCs w:val="22"/>
        </w:rPr>
      </w:pPr>
      <w:r w:rsidRPr="0045497B">
        <w:rPr>
          <w:rFonts w:ascii="Trebuchet MS" w:hAnsi="Trebuchet MS" w:cs="Arial"/>
          <w:sz w:val="22"/>
          <w:szCs w:val="22"/>
        </w:rPr>
        <w:t>- imenuje povjerenstva za polaganje ispita</w:t>
      </w:r>
    </w:p>
    <w:p w:rsidR="0002337D" w:rsidRDefault="0002337D" w:rsidP="0050242D">
      <w:pPr>
        <w:rPr>
          <w:rFonts w:ascii="Trebuchet MS" w:hAnsi="Trebuchet MS" w:cs="Arial"/>
          <w:sz w:val="22"/>
          <w:szCs w:val="22"/>
        </w:rPr>
      </w:pPr>
      <w:r>
        <w:rPr>
          <w:rFonts w:ascii="Trebuchet MS" w:hAnsi="Trebuchet MS" w:cs="Arial"/>
          <w:sz w:val="22"/>
          <w:szCs w:val="22"/>
        </w:rPr>
        <w:t>- imenuje i razrješava članove Školskog odbora iz reda nastavnika i stručnih suradnika</w:t>
      </w:r>
    </w:p>
    <w:p w:rsidR="0002337D" w:rsidRPr="0045497B" w:rsidRDefault="0002337D" w:rsidP="0050242D">
      <w:pPr>
        <w:rPr>
          <w:rFonts w:ascii="Trebuchet MS" w:hAnsi="Trebuchet MS" w:cs="Arial"/>
          <w:sz w:val="22"/>
          <w:szCs w:val="22"/>
        </w:rPr>
      </w:pPr>
      <w:r>
        <w:rPr>
          <w:rFonts w:ascii="Trebuchet MS" w:hAnsi="Trebuchet MS" w:cs="Arial"/>
          <w:sz w:val="22"/>
          <w:szCs w:val="22"/>
        </w:rPr>
        <w:t>- zauzima stajalište o kandidatima u postupku izb</w:t>
      </w:r>
      <w:r w:rsidR="006767F7">
        <w:rPr>
          <w:rFonts w:ascii="Trebuchet MS" w:hAnsi="Trebuchet MS" w:cs="Arial"/>
          <w:sz w:val="22"/>
          <w:szCs w:val="22"/>
        </w:rPr>
        <w:t>o</w:t>
      </w:r>
      <w:r>
        <w:rPr>
          <w:rFonts w:ascii="Trebuchet MS" w:hAnsi="Trebuchet MS" w:cs="Arial"/>
          <w:sz w:val="22"/>
          <w:szCs w:val="22"/>
        </w:rPr>
        <w:t>ra i imenovanja ravnatelja</w:t>
      </w:r>
    </w:p>
    <w:p w:rsidR="0050242D" w:rsidRDefault="0050242D" w:rsidP="0050242D">
      <w:pPr>
        <w:rPr>
          <w:rFonts w:ascii="Trebuchet MS" w:hAnsi="Trebuchet MS" w:cs="Arial"/>
          <w:sz w:val="22"/>
          <w:szCs w:val="22"/>
        </w:rPr>
      </w:pPr>
      <w:r w:rsidRPr="0045497B">
        <w:rPr>
          <w:rFonts w:ascii="Trebuchet MS" w:hAnsi="Trebuchet MS" w:cs="Arial"/>
          <w:sz w:val="22"/>
          <w:szCs w:val="22"/>
        </w:rPr>
        <w:t>- obavlja druge poslove utvrđene propisima i općim aktima Škole.</w:t>
      </w:r>
    </w:p>
    <w:p w:rsidR="0050242D" w:rsidRPr="0045497B" w:rsidRDefault="0050242D" w:rsidP="0050242D">
      <w:pPr>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RAZREDNO VIJEĆE</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102.</w:t>
      </w:r>
    </w:p>
    <w:p w:rsidR="0050242D" w:rsidRPr="0045497B" w:rsidRDefault="0050242D" w:rsidP="0050242D">
      <w:pPr>
        <w:ind w:left="3600" w:firstLine="720"/>
        <w:rPr>
          <w:rFonts w:ascii="Trebuchet MS" w:hAnsi="Trebuchet MS" w:cs="Arial"/>
          <w:sz w:val="22"/>
          <w:szCs w:val="22"/>
        </w:rPr>
      </w:pPr>
    </w:p>
    <w:p w:rsidR="0050242D" w:rsidRDefault="0050242D" w:rsidP="0050242D">
      <w:pPr>
        <w:ind w:firstLine="720"/>
        <w:rPr>
          <w:rFonts w:ascii="Trebuchet MS" w:hAnsi="Trebuchet MS" w:cs="Arial"/>
          <w:sz w:val="22"/>
          <w:szCs w:val="22"/>
        </w:rPr>
      </w:pPr>
      <w:r w:rsidRPr="0045497B">
        <w:rPr>
          <w:rFonts w:ascii="Trebuchet MS" w:hAnsi="Trebuchet MS" w:cs="Arial"/>
          <w:sz w:val="22"/>
          <w:szCs w:val="22"/>
        </w:rPr>
        <w:t>Razredno vijeće čine nastavnici koji izvode nastavu u razrednom odjelu.</w:t>
      </w:r>
    </w:p>
    <w:p w:rsidR="0050242D" w:rsidRPr="0045497B" w:rsidRDefault="0050242D" w:rsidP="0050242D">
      <w:pPr>
        <w:rPr>
          <w:rFonts w:ascii="Trebuchet MS" w:hAnsi="Trebuchet MS" w:cs="Arial"/>
          <w:sz w:val="22"/>
          <w:szCs w:val="22"/>
        </w:rPr>
      </w:pPr>
    </w:p>
    <w:p w:rsidR="0050242D" w:rsidRDefault="0050242D" w:rsidP="0050242D">
      <w:pPr>
        <w:ind w:firstLine="720"/>
        <w:rPr>
          <w:rFonts w:ascii="Trebuchet MS" w:hAnsi="Trebuchet MS" w:cs="Arial"/>
          <w:sz w:val="22"/>
          <w:szCs w:val="22"/>
        </w:rPr>
      </w:pPr>
      <w:r w:rsidRPr="0045497B">
        <w:rPr>
          <w:rFonts w:ascii="Trebuchet MS" w:hAnsi="Trebuchet MS" w:cs="Arial"/>
          <w:sz w:val="22"/>
          <w:szCs w:val="22"/>
        </w:rPr>
        <w:t>Razredno vijeće:</w:t>
      </w:r>
    </w:p>
    <w:p w:rsidR="0050242D" w:rsidRPr="0045497B" w:rsidRDefault="0050242D" w:rsidP="0050242D">
      <w:pPr>
        <w:ind w:firstLine="720"/>
        <w:rPr>
          <w:rFonts w:ascii="Trebuchet MS" w:hAnsi="Trebuchet MS" w:cs="Arial"/>
          <w:sz w:val="22"/>
          <w:szCs w:val="22"/>
        </w:rPr>
      </w:pPr>
    </w:p>
    <w:p w:rsidR="0050242D" w:rsidRPr="0045497B" w:rsidRDefault="0050242D" w:rsidP="0050242D">
      <w:pPr>
        <w:rPr>
          <w:rFonts w:ascii="Trebuchet MS" w:hAnsi="Trebuchet MS" w:cs="Arial"/>
          <w:sz w:val="22"/>
          <w:szCs w:val="22"/>
        </w:rPr>
      </w:pPr>
      <w:r w:rsidRPr="0045497B">
        <w:rPr>
          <w:rFonts w:ascii="Trebuchet MS" w:hAnsi="Trebuchet MS" w:cs="Arial"/>
          <w:sz w:val="22"/>
          <w:szCs w:val="22"/>
        </w:rPr>
        <w:t xml:space="preserve">- skrbi o odgoju i obrazovanju učenika u razrednom odjelu </w:t>
      </w:r>
    </w:p>
    <w:p w:rsidR="0050242D" w:rsidRPr="0045497B" w:rsidRDefault="0050242D" w:rsidP="0050242D">
      <w:pPr>
        <w:rPr>
          <w:rFonts w:ascii="Trebuchet MS" w:hAnsi="Trebuchet MS" w:cs="Arial"/>
          <w:sz w:val="22"/>
          <w:szCs w:val="22"/>
        </w:rPr>
      </w:pPr>
      <w:r w:rsidRPr="0045497B">
        <w:rPr>
          <w:rFonts w:ascii="Trebuchet MS" w:hAnsi="Trebuchet MS" w:cs="Arial"/>
          <w:sz w:val="22"/>
          <w:szCs w:val="22"/>
        </w:rPr>
        <w:t>- skrbi o ostvarivanju nastavnog plana i programa i školskog kurikuluma</w:t>
      </w:r>
    </w:p>
    <w:p w:rsidR="0050242D" w:rsidRPr="0045497B" w:rsidRDefault="0050242D" w:rsidP="0050242D">
      <w:pPr>
        <w:rPr>
          <w:rFonts w:ascii="Trebuchet MS" w:hAnsi="Trebuchet MS" w:cs="Arial"/>
          <w:sz w:val="22"/>
          <w:szCs w:val="22"/>
        </w:rPr>
      </w:pPr>
      <w:r w:rsidRPr="0045497B">
        <w:rPr>
          <w:rFonts w:ascii="Trebuchet MS" w:hAnsi="Trebuchet MS" w:cs="Arial"/>
          <w:sz w:val="22"/>
          <w:szCs w:val="22"/>
        </w:rPr>
        <w:t>- utvrđuje raspored školskih i domaćih zadaća</w:t>
      </w:r>
    </w:p>
    <w:p w:rsidR="00477888" w:rsidRDefault="0050242D" w:rsidP="0050242D">
      <w:pPr>
        <w:rPr>
          <w:rFonts w:ascii="Trebuchet MS" w:hAnsi="Trebuchet MS" w:cs="Arial"/>
          <w:sz w:val="22"/>
          <w:szCs w:val="22"/>
        </w:rPr>
      </w:pPr>
      <w:r w:rsidRPr="0045497B">
        <w:rPr>
          <w:rFonts w:ascii="Trebuchet MS" w:hAnsi="Trebuchet MS" w:cs="Arial"/>
          <w:sz w:val="22"/>
          <w:szCs w:val="22"/>
        </w:rPr>
        <w:t xml:space="preserve">- utvrđuje u slučaju izbivanja ili spriječenosti nastavnika određenog nastavnog predmeta o </w:t>
      </w:r>
      <w:r w:rsidR="00477888">
        <w:rPr>
          <w:rFonts w:ascii="Trebuchet MS" w:hAnsi="Trebuchet MS" w:cs="Arial"/>
          <w:sz w:val="22"/>
          <w:szCs w:val="22"/>
        </w:rPr>
        <w:t xml:space="preserve"> </w:t>
      </w:r>
    </w:p>
    <w:p w:rsidR="0050242D" w:rsidRPr="0045497B" w:rsidRDefault="00477888" w:rsidP="0050242D">
      <w:pPr>
        <w:rPr>
          <w:rFonts w:ascii="Trebuchet MS" w:hAnsi="Trebuchet MS" w:cs="Arial"/>
          <w:sz w:val="22"/>
          <w:szCs w:val="22"/>
        </w:rPr>
      </w:pPr>
      <w:r>
        <w:rPr>
          <w:rFonts w:ascii="Trebuchet MS" w:hAnsi="Trebuchet MS" w:cs="Arial"/>
          <w:sz w:val="22"/>
          <w:szCs w:val="22"/>
        </w:rPr>
        <w:t xml:space="preserve">  </w:t>
      </w:r>
      <w:r w:rsidR="0050242D" w:rsidRPr="0045497B">
        <w:rPr>
          <w:rFonts w:ascii="Trebuchet MS" w:hAnsi="Trebuchet MS" w:cs="Arial"/>
          <w:sz w:val="22"/>
          <w:szCs w:val="22"/>
        </w:rPr>
        <w:t>ocjeni učenika prema prijedlogu nastavnika kojega je odredio ravnatelj</w:t>
      </w:r>
    </w:p>
    <w:p w:rsidR="0050242D" w:rsidRPr="0045497B" w:rsidRDefault="0050242D" w:rsidP="0050242D">
      <w:pPr>
        <w:rPr>
          <w:rFonts w:ascii="Trebuchet MS" w:hAnsi="Trebuchet MS" w:cs="Arial"/>
          <w:sz w:val="22"/>
          <w:szCs w:val="22"/>
        </w:rPr>
      </w:pPr>
      <w:r w:rsidRPr="0045497B">
        <w:rPr>
          <w:rFonts w:ascii="Trebuchet MS" w:hAnsi="Trebuchet MS" w:cs="Arial"/>
          <w:sz w:val="22"/>
          <w:szCs w:val="22"/>
        </w:rPr>
        <w:t xml:space="preserve">- surađuje s </w:t>
      </w:r>
      <w:r w:rsidR="00477888">
        <w:rPr>
          <w:rFonts w:ascii="Trebuchet MS" w:hAnsi="Trebuchet MS" w:cs="Arial"/>
          <w:sz w:val="22"/>
          <w:szCs w:val="22"/>
        </w:rPr>
        <w:t>V</w:t>
      </w:r>
      <w:r w:rsidRPr="0045497B">
        <w:rPr>
          <w:rFonts w:ascii="Trebuchet MS" w:hAnsi="Trebuchet MS" w:cs="Arial"/>
          <w:sz w:val="22"/>
          <w:szCs w:val="22"/>
        </w:rPr>
        <w:t>ijećem učenika</w:t>
      </w:r>
      <w:r w:rsidR="00477888">
        <w:rPr>
          <w:rFonts w:ascii="Trebuchet MS" w:hAnsi="Trebuchet MS" w:cs="Arial"/>
          <w:sz w:val="22"/>
          <w:szCs w:val="22"/>
        </w:rPr>
        <w:t xml:space="preserve"> i Vijećem roditelja</w:t>
      </w:r>
    </w:p>
    <w:p w:rsidR="0050242D" w:rsidRPr="0045497B" w:rsidRDefault="0050242D" w:rsidP="0050242D">
      <w:pPr>
        <w:rPr>
          <w:rFonts w:ascii="Trebuchet MS" w:hAnsi="Trebuchet MS" w:cs="Arial"/>
          <w:sz w:val="22"/>
          <w:szCs w:val="22"/>
        </w:rPr>
      </w:pPr>
      <w:r w:rsidRPr="0045497B">
        <w:rPr>
          <w:rFonts w:ascii="Trebuchet MS" w:hAnsi="Trebuchet MS" w:cs="Arial"/>
          <w:sz w:val="22"/>
          <w:szCs w:val="22"/>
        </w:rPr>
        <w:t xml:space="preserve">- utvrđuje prema prijedlogu razrednika </w:t>
      </w:r>
      <w:r>
        <w:rPr>
          <w:rFonts w:ascii="Trebuchet MS" w:hAnsi="Trebuchet MS" w:cs="Arial"/>
          <w:sz w:val="22"/>
          <w:szCs w:val="22"/>
        </w:rPr>
        <w:t xml:space="preserve"> ocjenu iz vladanja i </w:t>
      </w:r>
      <w:r w:rsidRPr="0045497B">
        <w:rPr>
          <w:rFonts w:ascii="Trebuchet MS" w:hAnsi="Trebuchet MS" w:cs="Arial"/>
          <w:sz w:val="22"/>
          <w:szCs w:val="22"/>
        </w:rPr>
        <w:t xml:space="preserve">opći uspjeh učenika </w:t>
      </w:r>
    </w:p>
    <w:p w:rsidR="0050242D" w:rsidRDefault="0050242D" w:rsidP="0050242D">
      <w:pPr>
        <w:rPr>
          <w:rFonts w:ascii="Trebuchet MS" w:hAnsi="Trebuchet MS" w:cs="Arial"/>
          <w:sz w:val="22"/>
          <w:szCs w:val="22"/>
        </w:rPr>
      </w:pPr>
      <w:r w:rsidRPr="0045497B">
        <w:rPr>
          <w:rFonts w:ascii="Trebuchet MS" w:hAnsi="Trebuchet MS" w:cs="Arial"/>
          <w:sz w:val="22"/>
          <w:szCs w:val="22"/>
        </w:rPr>
        <w:t>- surađuje s roditeljima i skrbnicima učenika</w:t>
      </w:r>
    </w:p>
    <w:p w:rsidR="00477888" w:rsidRPr="0045497B" w:rsidRDefault="00477888" w:rsidP="0050242D">
      <w:pPr>
        <w:rPr>
          <w:rFonts w:ascii="Trebuchet MS" w:hAnsi="Trebuchet MS" w:cs="Arial"/>
          <w:sz w:val="22"/>
          <w:szCs w:val="22"/>
        </w:rPr>
      </w:pPr>
      <w:r>
        <w:rPr>
          <w:rFonts w:ascii="Trebuchet MS" w:hAnsi="Trebuchet MS" w:cs="Arial"/>
          <w:sz w:val="22"/>
          <w:szCs w:val="22"/>
        </w:rPr>
        <w:t>- izriče pedagoške mjere za koje je ovlašteno</w:t>
      </w:r>
    </w:p>
    <w:p w:rsidR="0050242D" w:rsidRPr="0045497B" w:rsidRDefault="0050242D" w:rsidP="0050242D">
      <w:pPr>
        <w:rPr>
          <w:rFonts w:ascii="Trebuchet MS" w:hAnsi="Trebuchet MS" w:cs="Arial"/>
          <w:sz w:val="22"/>
          <w:szCs w:val="22"/>
        </w:rPr>
      </w:pPr>
      <w:r w:rsidRPr="0045497B">
        <w:rPr>
          <w:rFonts w:ascii="Trebuchet MS" w:hAnsi="Trebuchet MS" w:cs="Arial"/>
          <w:sz w:val="22"/>
          <w:szCs w:val="22"/>
        </w:rPr>
        <w:t>- obavlja druge poslove određene propisima i općim aktima Škole.</w:t>
      </w:r>
    </w:p>
    <w:p w:rsidR="0050242D" w:rsidRDefault="0050242D" w:rsidP="0050242D">
      <w:pPr>
        <w:rPr>
          <w:rFonts w:ascii="Trebuchet MS" w:hAnsi="Trebuchet MS" w:cs="Arial"/>
          <w:sz w:val="22"/>
          <w:szCs w:val="22"/>
        </w:rPr>
      </w:pPr>
    </w:p>
    <w:p w:rsidR="0050242D" w:rsidRPr="0045497B" w:rsidRDefault="0050242D" w:rsidP="0050242D">
      <w:pPr>
        <w:rPr>
          <w:rFonts w:ascii="Trebuchet MS" w:hAnsi="Trebuchet MS" w:cs="Arial"/>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RAZREDNIK</w:t>
      </w: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103.</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 xml:space="preserve">Svaki razredni odjel ima razrednika. Razrednik je stručni voditelj razrednog odjela i  razrednog vijeća.  </w:t>
      </w:r>
    </w:p>
    <w:p w:rsidR="0050242D" w:rsidRDefault="0050242D" w:rsidP="0050242D">
      <w:pPr>
        <w:jc w:val="right"/>
        <w:rPr>
          <w:rFonts w:ascii="Trebuchet MS" w:hAnsi="Trebuchet MS" w:cs="Arial"/>
          <w:sz w:val="22"/>
          <w:szCs w:val="22"/>
        </w:rPr>
      </w:pPr>
    </w:p>
    <w:p w:rsidR="0050242D" w:rsidRDefault="0050242D" w:rsidP="0050242D">
      <w:pPr>
        <w:jc w:val="right"/>
        <w:rPr>
          <w:rFonts w:ascii="Trebuchet MS" w:hAnsi="Trebuchet MS" w:cs="Arial"/>
          <w:sz w:val="22"/>
          <w:szCs w:val="22"/>
        </w:rPr>
      </w:pPr>
    </w:p>
    <w:p w:rsidR="0050242D" w:rsidRDefault="0050242D" w:rsidP="0050242D">
      <w:pPr>
        <w:jc w:val="both"/>
        <w:rPr>
          <w:rFonts w:ascii="Trebuchet MS" w:hAnsi="Trebuchet MS" w:cs="Arial"/>
          <w:sz w:val="22"/>
          <w:szCs w:val="22"/>
        </w:rPr>
      </w:pPr>
      <w:r w:rsidRPr="0045497B">
        <w:rPr>
          <w:rFonts w:ascii="Trebuchet MS" w:hAnsi="Trebuchet MS" w:cs="Arial"/>
          <w:sz w:val="22"/>
          <w:szCs w:val="22"/>
        </w:rPr>
        <w:t>Razrednik:</w:t>
      </w:r>
    </w:p>
    <w:p w:rsidR="0050242D" w:rsidRPr="0045497B" w:rsidRDefault="0050242D" w:rsidP="0050242D">
      <w:pPr>
        <w:jc w:val="both"/>
        <w:rPr>
          <w:rFonts w:ascii="Trebuchet MS" w:hAnsi="Trebuchet MS" w:cs="Arial"/>
          <w:sz w:val="22"/>
          <w:szCs w:val="22"/>
        </w:rPr>
      </w:pP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skrbi o redovitom pohađanju nastave i izvršavanju drugih obveza učenika</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xml:space="preserve">- skrbi o ostvarivanju godišnjeg plana i programa rada i školskog kurikuluma u svom razrednom </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xml:space="preserve">  odjelu</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prati život i rad učenika izvan Škole</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skrbi o redovitom popunjavanju razredne dokumentacije</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xml:space="preserve">- predlaže razrednom vijeću utvrđivanje općeg uspjeha učenika </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xml:space="preserve">- poziva na razgovor u Školu roditelja koji ne skrbi o učenikovom redovitom izvršavanju školskih </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lastRenderedPageBreak/>
        <w:t xml:space="preserve">  obveza</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saziva sjednice razrednog vijeća i predsjedava im</w:t>
      </w:r>
    </w:p>
    <w:p w:rsidR="0050242D" w:rsidRDefault="0050242D" w:rsidP="0050242D">
      <w:pPr>
        <w:jc w:val="both"/>
        <w:rPr>
          <w:rFonts w:ascii="Trebuchet MS" w:hAnsi="Trebuchet MS" w:cs="Arial"/>
          <w:sz w:val="22"/>
          <w:szCs w:val="22"/>
        </w:rPr>
      </w:pPr>
      <w:r w:rsidRPr="0045497B">
        <w:rPr>
          <w:rFonts w:ascii="Trebuchet MS" w:hAnsi="Trebuchet MS" w:cs="Arial"/>
          <w:sz w:val="22"/>
          <w:szCs w:val="22"/>
        </w:rPr>
        <w:t>- podnosi izvješće o radu razrednog vijeća nastavničkom vijeću i ravnatelju Škole</w:t>
      </w:r>
    </w:p>
    <w:p w:rsidR="00CF7F47" w:rsidRPr="0045497B" w:rsidRDefault="00CF7F47" w:rsidP="0050242D">
      <w:pPr>
        <w:jc w:val="both"/>
        <w:rPr>
          <w:rFonts w:ascii="Trebuchet MS" w:hAnsi="Trebuchet MS" w:cs="Arial"/>
          <w:sz w:val="22"/>
          <w:szCs w:val="22"/>
        </w:rPr>
      </w:pPr>
      <w:r>
        <w:rPr>
          <w:rFonts w:ascii="Trebuchet MS" w:hAnsi="Trebuchet MS" w:cs="Arial"/>
          <w:sz w:val="22"/>
          <w:szCs w:val="22"/>
        </w:rPr>
        <w:t>- ispunjava i potpisuje svjedodžbe i druge isprave svog razrednog odjela</w:t>
      </w:r>
    </w:p>
    <w:p w:rsidR="0050242D" w:rsidRDefault="0050242D" w:rsidP="0050242D">
      <w:pPr>
        <w:jc w:val="both"/>
        <w:rPr>
          <w:rFonts w:ascii="Trebuchet MS" w:hAnsi="Trebuchet MS" w:cs="Arial"/>
          <w:sz w:val="22"/>
          <w:szCs w:val="22"/>
        </w:rPr>
      </w:pPr>
      <w:r w:rsidRPr="0045497B">
        <w:rPr>
          <w:rFonts w:ascii="Trebuchet MS" w:hAnsi="Trebuchet MS" w:cs="Arial"/>
          <w:sz w:val="22"/>
          <w:szCs w:val="22"/>
        </w:rPr>
        <w:t xml:space="preserve">- izvješćuje učenike i njihove roditelje odnosno skrbnike o postignutim rezultatima učenika </w:t>
      </w:r>
    </w:p>
    <w:p w:rsidR="0050242D" w:rsidRPr="0045497B" w:rsidRDefault="0050242D" w:rsidP="0050242D">
      <w:pPr>
        <w:jc w:val="both"/>
        <w:rPr>
          <w:rFonts w:ascii="Trebuchet MS" w:hAnsi="Trebuchet MS" w:cs="Arial"/>
          <w:sz w:val="22"/>
          <w:szCs w:val="22"/>
        </w:rPr>
      </w:pPr>
      <w:r>
        <w:rPr>
          <w:rFonts w:ascii="Trebuchet MS" w:hAnsi="Trebuchet MS" w:cs="Arial"/>
          <w:sz w:val="22"/>
          <w:szCs w:val="22"/>
        </w:rPr>
        <w:t xml:space="preserve">  </w:t>
      </w:r>
      <w:r w:rsidRPr="0045497B">
        <w:rPr>
          <w:rFonts w:ascii="Trebuchet MS" w:hAnsi="Trebuchet MS" w:cs="Arial"/>
          <w:sz w:val="22"/>
          <w:szCs w:val="22"/>
        </w:rPr>
        <w:t>razrednog odjela u učenju i vladanju</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utvrđuje ocjenu učenika iz vladanja</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priopćuje učeniku opći uspjeh</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xml:space="preserve">- skrbi o redovitom ocjenjivanju učenika iz nastavnih predmeta </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pomaže učenicima u rješavanju školskih i drugih problema</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obavlja druge potrebne poslove za razredni odjel.</w:t>
      </w:r>
    </w:p>
    <w:p w:rsidR="0050242D" w:rsidRDefault="0050242D" w:rsidP="0050242D">
      <w:pPr>
        <w:rPr>
          <w:rFonts w:ascii="Trebuchet MS" w:hAnsi="Trebuchet MS" w:cs="Arial"/>
          <w:sz w:val="22"/>
          <w:szCs w:val="22"/>
        </w:rPr>
      </w:pPr>
    </w:p>
    <w:p w:rsidR="0050242D" w:rsidRDefault="0050242D" w:rsidP="0050242D">
      <w:pPr>
        <w:rPr>
          <w:rFonts w:ascii="Trebuchet MS" w:hAnsi="Trebuchet MS" w:cs="Arial"/>
          <w:b/>
          <w:bCs/>
          <w:iCs/>
          <w:sz w:val="26"/>
          <w:szCs w:val="26"/>
        </w:rPr>
      </w:pPr>
    </w:p>
    <w:p w:rsidR="0050242D" w:rsidRPr="0076754D" w:rsidRDefault="0050242D" w:rsidP="0050242D">
      <w:pPr>
        <w:rPr>
          <w:rFonts w:ascii="Trebuchet MS" w:hAnsi="Trebuchet MS" w:cs="Arial"/>
          <w:b/>
          <w:bCs/>
          <w:iCs/>
          <w:sz w:val="26"/>
          <w:szCs w:val="26"/>
        </w:rPr>
      </w:pPr>
      <w:r w:rsidRPr="004A4F91">
        <w:rPr>
          <w:rFonts w:ascii="Trebuchet MS" w:hAnsi="Trebuchet MS" w:cs="Arial"/>
          <w:b/>
          <w:bCs/>
          <w:iCs/>
          <w:sz w:val="26"/>
          <w:szCs w:val="26"/>
        </w:rPr>
        <w:t xml:space="preserve">V. RADNICI </w:t>
      </w:r>
      <w:r>
        <w:rPr>
          <w:rFonts w:ascii="Trebuchet MS" w:hAnsi="Trebuchet MS" w:cs="Arial"/>
          <w:b/>
          <w:bCs/>
          <w:iCs/>
          <w:sz w:val="26"/>
          <w:szCs w:val="26"/>
        </w:rPr>
        <w:t xml:space="preserve"> </w:t>
      </w:r>
      <w:r w:rsidRPr="004A4F91">
        <w:rPr>
          <w:rFonts w:ascii="Trebuchet MS" w:hAnsi="Trebuchet MS" w:cs="Arial"/>
          <w:b/>
          <w:bCs/>
          <w:iCs/>
          <w:sz w:val="26"/>
          <w:szCs w:val="26"/>
        </w:rPr>
        <w:t>ŠKOLE</w:t>
      </w: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104</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Radnici Škole su osobe koje su sa Školom sklopile ugovor o radu na neodređeno ili određeno vrijeme s pun</w:t>
      </w:r>
      <w:r>
        <w:rPr>
          <w:rFonts w:ascii="Trebuchet MS" w:hAnsi="Trebuchet MS" w:cs="Arial"/>
          <w:sz w:val="22"/>
          <w:szCs w:val="22"/>
        </w:rPr>
        <w:t>im ili nepunim radnim vremenom.</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Radnici Škole su nastavnici, s</w:t>
      </w:r>
      <w:r>
        <w:rPr>
          <w:rFonts w:ascii="Trebuchet MS" w:hAnsi="Trebuchet MS" w:cs="Arial"/>
          <w:sz w:val="22"/>
          <w:szCs w:val="22"/>
        </w:rPr>
        <w:t xml:space="preserve">tručni suradnici, drugi stručni, administrativni </w:t>
      </w:r>
      <w:r w:rsidRPr="0045497B">
        <w:rPr>
          <w:rFonts w:ascii="Trebuchet MS" w:hAnsi="Trebuchet MS" w:cs="Arial"/>
          <w:sz w:val="22"/>
          <w:szCs w:val="22"/>
        </w:rPr>
        <w:t>i pomoćno-tehnički radnici.</w:t>
      </w:r>
    </w:p>
    <w:p w:rsidR="0050242D" w:rsidRDefault="0050242D" w:rsidP="0050242D">
      <w:pPr>
        <w:rPr>
          <w:rFonts w:ascii="Trebuchet MS" w:hAnsi="Trebuchet MS" w:cs="Arial"/>
          <w:sz w:val="22"/>
          <w:szCs w:val="22"/>
        </w:rPr>
      </w:pPr>
    </w:p>
    <w:p w:rsidR="0050242D" w:rsidRPr="0045497B" w:rsidRDefault="0050242D" w:rsidP="0050242D">
      <w:pPr>
        <w:rPr>
          <w:rFonts w:ascii="Trebuchet MS" w:hAnsi="Trebuchet MS" w:cs="Arial"/>
          <w:sz w:val="22"/>
          <w:szCs w:val="22"/>
        </w:rPr>
      </w:pPr>
    </w:p>
    <w:p w:rsidR="0050242D"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PRAVA I OBVEZE NASTAVNIKA I STRUČNIH SURADNIKA</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105.</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Nastavnici i stručni suradnici imaju pravo i dužnost stručno se osposobljavati i usavršavati, pratiti znanstvena dostignuća i unapređivati pedagošku praksu.</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Osposobljavanje i usavršavanje iz stavka 1. ovoga članka sastavni je dio radnih obveza nastavnika i stručnih suradnika.</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 xml:space="preserve">Nastavnici i stručni suradnici dužni su </w:t>
      </w:r>
      <w:r>
        <w:rPr>
          <w:rFonts w:ascii="Trebuchet MS" w:hAnsi="Trebuchet MS" w:cs="Arial"/>
          <w:sz w:val="22"/>
          <w:szCs w:val="22"/>
        </w:rPr>
        <w:t>poduzimati mjere zaštite prava učenika, te o svakom kršenju tih prava  odmah o tome izvijestiti ravnatelja škole i odgojno-obrazovnog radnika kojeg je ravnatelj ovlastio za postupanje u slučajevima povrede prava učenika.</w:t>
      </w:r>
    </w:p>
    <w:p w:rsidR="0050242D" w:rsidRDefault="0050242D" w:rsidP="0050242D">
      <w:pPr>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ZASNIVANJE I PRESTANAK RADNOG ODNOSA</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106</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Zasnivanje i prestanak radnog odnosa radnika Šk</w:t>
      </w:r>
      <w:r>
        <w:rPr>
          <w:rFonts w:ascii="Trebuchet MS" w:hAnsi="Trebuchet MS" w:cs="Arial"/>
          <w:sz w:val="22"/>
          <w:szCs w:val="22"/>
        </w:rPr>
        <w:t xml:space="preserve">ole obavlja se prema zakonu, pod </w:t>
      </w:r>
      <w:r w:rsidRPr="0045497B">
        <w:rPr>
          <w:rFonts w:ascii="Trebuchet MS" w:hAnsi="Trebuchet MS" w:cs="Arial"/>
          <w:sz w:val="22"/>
          <w:szCs w:val="22"/>
        </w:rPr>
        <w:t>zakonskim aktima i općim aktima Škole, sklapanjem i prestankom ugovora o radu.</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Ugovore o radu s radnicima sklapa ravnatelj ili radnik Škole kojega ravnatelj za to pisano opunomoći.</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107</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rPr>
          <w:rFonts w:ascii="Trebuchet MS" w:hAnsi="Trebuchet MS" w:cs="Arial"/>
          <w:sz w:val="22"/>
          <w:szCs w:val="22"/>
        </w:rPr>
      </w:pPr>
      <w:r w:rsidRPr="0045497B">
        <w:rPr>
          <w:rFonts w:ascii="Trebuchet MS" w:hAnsi="Trebuchet MS" w:cs="Arial"/>
          <w:sz w:val="22"/>
          <w:szCs w:val="22"/>
        </w:rPr>
        <w:t>R</w:t>
      </w:r>
      <w:r>
        <w:rPr>
          <w:rFonts w:ascii="Trebuchet MS" w:hAnsi="Trebuchet MS" w:cs="Arial"/>
          <w:sz w:val="22"/>
          <w:szCs w:val="22"/>
        </w:rPr>
        <w:t>adni odnosi u Školi uređuju se P</w:t>
      </w:r>
      <w:r w:rsidRPr="0045497B">
        <w:rPr>
          <w:rFonts w:ascii="Trebuchet MS" w:hAnsi="Trebuchet MS" w:cs="Arial"/>
          <w:sz w:val="22"/>
          <w:szCs w:val="22"/>
        </w:rPr>
        <w:t>ravilnikom o radu.</w:t>
      </w:r>
    </w:p>
    <w:p w:rsidR="0050242D" w:rsidRDefault="0050242D" w:rsidP="0050242D">
      <w:pPr>
        <w:jc w:val="right"/>
        <w:rPr>
          <w:rFonts w:ascii="Trebuchet MS" w:hAnsi="Trebuchet MS" w:cs="Arial"/>
          <w:sz w:val="22"/>
          <w:szCs w:val="22"/>
        </w:rPr>
      </w:pPr>
    </w:p>
    <w:p w:rsidR="0050242D" w:rsidRDefault="0050242D" w:rsidP="0050242D">
      <w:pPr>
        <w:jc w:val="right"/>
        <w:rPr>
          <w:rFonts w:ascii="Trebuchet MS" w:hAnsi="Trebuchet MS" w:cs="Arial"/>
          <w:sz w:val="22"/>
          <w:szCs w:val="22"/>
        </w:rPr>
      </w:pPr>
    </w:p>
    <w:p w:rsidR="0050242D" w:rsidRDefault="0050242D" w:rsidP="0050242D">
      <w:pPr>
        <w:rPr>
          <w:rFonts w:ascii="Trebuchet MS" w:hAnsi="Trebuchet MS" w:cs="Arial"/>
          <w:b/>
          <w:sz w:val="26"/>
          <w:szCs w:val="26"/>
        </w:rPr>
      </w:pPr>
      <w:r w:rsidRPr="004A4F91">
        <w:rPr>
          <w:rFonts w:ascii="Trebuchet MS" w:hAnsi="Trebuchet MS" w:cs="Arial"/>
          <w:b/>
          <w:sz w:val="26"/>
          <w:szCs w:val="26"/>
        </w:rPr>
        <w:t>VI.  U</w:t>
      </w:r>
      <w:r>
        <w:rPr>
          <w:rFonts w:ascii="Trebuchet MS" w:hAnsi="Trebuchet MS" w:cs="Arial"/>
          <w:b/>
          <w:sz w:val="26"/>
          <w:szCs w:val="26"/>
        </w:rPr>
        <w:t xml:space="preserve"> </w:t>
      </w:r>
      <w:r w:rsidRPr="004A4F91">
        <w:rPr>
          <w:rFonts w:ascii="Trebuchet MS" w:hAnsi="Trebuchet MS" w:cs="Arial"/>
          <w:b/>
          <w:sz w:val="26"/>
          <w:szCs w:val="26"/>
        </w:rPr>
        <w:t>Č</w:t>
      </w:r>
      <w:r>
        <w:rPr>
          <w:rFonts w:ascii="Trebuchet MS" w:hAnsi="Trebuchet MS" w:cs="Arial"/>
          <w:b/>
          <w:sz w:val="26"/>
          <w:szCs w:val="26"/>
        </w:rPr>
        <w:t xml:space="preserve"> </w:t>
      </w:r>
      <w:r w:rsidRPr="004A4F91">
        <w:rPr>
          <w:rFonts w:ascii="Trebuchet MS" w:hAnsi="Trebuchet MS" w:cs="Arial"/>
          <w:b/>
          <w:sz w:val="26"/>
          <w:szCs w:val="26"/>
        </w:rPr>
        <w:t>E</w:t>
      </w:r>
      <w:r>
        <w:rPr>
          <w:rFonts w:ascii="Trebuchet MS" w:hAnsi="Trebuchet MS" w:cs="Arial"/>
          <w:b/>
          <w:sz w:val="26"/>
          <w:szCs w:val="26"/>
        </w:rPr>
        <w:t xml:space="preserve"> </w:t>
      </w:r>
      <w:r w:rsidRPr="004A4F91">
        <w:rPr>
          <w:rFonts w:ascii="Trebuchet MS" w:hAnsi="Trebuchet MS" w:cs="Arial"/>
          <w:b/>
          <w:sz w:val="26"/>
          <w:szCs w:val="26"/>
        </w:rPr>
        <w:t>N</w:t>
      </w:r>
      <w:r>
        <w:rPr>
          <w:rFonts w:ascii="Trebuchet MS" w:hAnsi="Trebuchet MS" w:cs="Arial"/>
          <w:b/>
          <w:sz w:val="26"/>
          <w:szCs w:val="26"/>
        </w:rPr>
        <w:t xml:space="preserve"> </w:t>
      </w:r>
      <w:r w:rsidRPr="004A4F91">
        <w:rPr>
          <w:rFonts w:ascii="Trebuchet MS" w:hAnsi="Trebuchet MS" w:cs="Arial"/>
          <w:b/>
          <w:sz w:val="26"/>
          <w:szCs w:val="26"/>
        </w:rPr>
        <w:t>I</w:t>
      </w:r>
      <w:r>
        <w:rPr>
          <w:rFonts w:ascii="Trebuchet MS" w:hAnsi="Trebuchet MS" w:cs="Arial"/>
          <w:b/>
          <w:sz w:val="26"/>
          <w:szCs w:val="26"/>
        </w:rPr>
        <w:t xml:space="preserve"> </w:t>
      </w:r>
      <w:r w:rsidRPr="004A4F91">
        <w:rPr>
          <w:rFonts w:ascii="Trebuchet MS" w:hAnsi="Trebuchet MS" w:cs="Arial"/>
          <w:b/>
          <w:sz w:val="26"/>
          <w:szCs w:val="26"/>
        </w:rPr>
        <w:t>C</w:t>
      </w:r>
      <w:r>
        <w:rPr>
          <w:rFonts w:ascii="Trebuchet MS" w:hAnsi="Trebuchet MS" w:cs="Arial"/>
          <w:b/>
          <w:sz w:val="26"/>
          <w:szCs w:val="26"/>
        </w:rPr>
        <w:t xml:space="preserve"> </w:t>
      </w:r>
      <w:r w:rsidRPr="004A4F91">
        <w:rPr>
          <w:rFonts w:ascii="Trebuchet MS" w:hAnsi="Trebuchet MS" w:cs="Arial"/>
          <w:b/>
          <w:sz w:val="26"/>
          <w:szCs w:val="26"/>
        </w:rPr>
        <w:t>I</w:t>
      </w: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UPIS UČENIKA</w:t>
      </w:r>
    </w:p>
    <w:p w:rsidR="0050242D" w:rsidRPr="00766F7F" w:rsidRDefault="0050242D" w:rsidP="0050242D">
      <w:pPr>
        <w:ind w:left="3600" w:firstLine="720"/>
        <w:rPr>
          <w:rFonts w:ascii="Trebuchet MS" w:hAnsi="Trebuchet MS" w:cs="Arial"/>
          <w:sz w:val="22"/>
          <w:szCs w:val="22"/>
        </w:rPr>
      </w:pPr>
      <w:r w:rsidRPr="00766F7F">
        <w:rPr>
          <w:rFonts w:ascii="Trebuchet MS" w:hAnsi="Trebuchet MS" w:cs="Arial"/>
          <w:sz w:val="22"/>
          <w:szCs w:val="22"/>
        </w:rPr>
        <w:t>Članak 108.</w:t>
      </w:r>
    </w:p>
    <w:p w:rsidR="0050242D" w:rsidRPr="00766F7F" w:rsidRDefault="0050242D" w:rsidP="0050242D">
      <w:pPr>
        <w:ind w:left="3600" w:firstLine="720"/>
        <w:jc w:val="both"/>
        <w:rPr>
          <w:rFonts w:ascii="Trebuchet MS" w:hAnsi="Trebuchet MS" w:cs="Arial"/>
          <w:sz w:val="22"/>
          <w:szCs w:val="22"/>
        </w:rPr>
      </w:pPr>
    </w:p>
    <w:p w:rsidR="0050242D" w:rsidRPr="00766F7F" w:rsidRDefault="0050242D" w:rsidP="0050242D">
      <w:pPr>
        <w:jc w:val="both"/>
        <w:rPr>
          <w:rFonts w:ascii="Trebuchet MS" w:hAnsi="Trebuchet MS" w:cs="Arial"/>
          <w:sz w:val="22"/>
          <w:szCs w:val="22"/>
        </w:rPr>
      </w:pPr>
      <w:r w:rsidRPr="00766F7F">
        <w:rPr>
          <w:rFonts w:ascii="Trebuchet MS" w:hAnsi="Trebuchet MS" w:cs="Arial"/>
          <w:sz w:val="22"/>
          <w:szCs w:val="22"/>
        </w:rPr>
        <w:t xml:space="preserve">           Učenici se upisuju u prvi razred srednje škole na temelju natječaja u skladu s odlukom o upisu, koju za svaku školsku godinu donosi ministar.</w:t>
      </w:r>
    </w:p>
    <w:p w:rsidR="0050242D" w:rsidRPr="00766F7F" w:rsidRDefault="0050242D" w:rsidP="0050242D">
      <w:pPr>
        <w:jc w:val="both"/>
        <w:rPr>
          <w:rFonts w:ascii="Trebuchet MS" w:hAnsi="Trebuchet MS" w:cs="Arial"/>
          <w:sz w:val="22"/>
          <w:szCs w:val="22"/>
        </w:rPr>
      </w:pPr>
    </w:p>
    <w:p w:rsidR="0050242D" w:rsidRPr="00766F7F" w:rsidRDefault="0050242D" w:rsidP="0050242D">
      <w:pPr>
        <w:ind w:firstLine="720"/>
        <w:jc w:val="both"/>
        <w:rPr>
          <w:rFonts w:ascii="Trebuchet MS" w:hAnsi="Trebuchet MS" w:cs="Arial"/>
          <w:sz w:val="22"/>
          <w:szCs w:val="22"/>
        </w:rPr>
      </w:pPr>
      <w:r w:rsidRPr="00766F7F">
        <w:rPr>
          <w:rFonts w:ascii="Trebuchet MS" w:hAnsi="Trebuchet MS" w:cs="Arial"/>
          <w:sz w:val="22"/>
          <w:szCs w:val="22"/>
        </w:rPr>
        <w:lastRenderedPageBreak/>
        <w:t>Prijave i upis u prvi razred srednje škole provodi se putem Nacionalnog informacijskog sustava prijava i upisa u srednje škole (</w:t>
      </w:r>
      <w:proofErr w:type="spellStart"/>
      <w:r w:rsidRPr="00766F7F">
        <w:rPr>
          <w:rFonts w:ascii="Trebuchet MS" w:hAnsi="Trebuchet MS" w:cs="Arial"/>
          <w:sz w:val="22"/>
          <w:szCs w:val="22"/>
        </w:rPr>
        <w:t>NISpuSŠ</w:t>
      </w:r>
      <w:proofErr w:type="spellEnd"/>
      <w:r w:rsidRPr="00766F7F">
        <w:rPr>
          <w:rFonts w:ascii="Trebuchet MS" w:hAnsi="Trebuchet MS" w:cs="Arial"/>
          <w:sz w:val="22"/>
          <w:szCs w:val="22"/>
        </w:rPr>
        <w:t>), osim u posebnim slučajevima propisanim odlukom o upisu.</w:t>
      </w:r>
    </w:p>
    <w:p w:rsidR="0050242D" w:rsidRDefault="0050242D" w:rsidP="0050242D">
      <w:pPr>
        <w:jc w:val="both"/>
        <w:rPr>
          <w:rFonts w:ascii="Trebuchet MS" w:hAnsi="Trebuchet MS" w:cs="Arial"/>
          <w:b/>
          <w:bCs/>
          <w:i/>
          <w:iCs/>
          <w:sz w:val="22"/>
          <w:szCs w:val="22"/>
        </w:rPr>
      </w:pPr>
    </w:p>
    <w:p w:rsidR="0050242D" w:rsidRPr="0045497B" w:rsidRDefault="0050242D" w:rsidP="0050242D">
      <w:pPr>
        <w:jc w:val="both"/>
        <w:rPr>
          <w:rFonts w:ascii="Trebuchet MS" w:hAnsi="Trebuchet MS" w:cs="Arial"/>
          <w:b/>
          <w:bCs/>
          <w:i/>
          <w:iCs/>
          <w:sz w:val="22"/>
          <w:szCs w:val="22"/>
        </w:rPr>
      </w:pPr>
      <w:r w:rsidRPr="0045497B">
        <w:rPr>
          <w:rFonts w:ascii="Trebuchet MS" w:hAnsi="Trebuchet MS" w:cs="Arial"/>
          <w:b/>
          <w:bCs/>
          <w:i/>
          <w:iCs/>
          <w:sz w:val="22"/>
          <w:szCs w:val="22"/>
        </w:rPr>
        <w:t>NATJEČAJ</w:t>
      </w:r>
    </w:p>
    <w:p w:rsidR="0050242D" w:rsidRPr="0045497B" w:rsidRDefault="0050242D" w:rsidP="0050242D">
      <w:pPr>
        <w:jc w:val="both"/>
        <w:rPr>
          <w:rFonts w:ascii="Trebuchet MS" w:hAnsi="Trebuchet MS" w:cs="Arial"/>
          <w:b/>
          <w:bCs/>
          <w:i/>
          <w:iCs/>
          <w:sz w:val="22"/>
          <w:szCs w:val="22"/>
        </w:rPr>
      </w:pPr>
    </w:p>
    <w:p w:rsidR="0050242D" w:rsidRPr="00766F7F" w:rsidRDefault="0050242D" w:rsidP="0050242D">
      <w:pPr>
        <w:ind w:left="3600" w:firstLine="720"/>
        <w:jc w:val="both"/>
        <w:rPr>
          <w:rFonts w:ascii="Trebuchet MS" w:hAnsi="Trebuchet MS" w:cs="Arial"/>
          <w:sz w:val="22"/>
          <w:szCs w:val="22"/>
        </w:rPr>
      </w:pPr>
      <w:r w:rsidRPr="00766F7F">
        <w:rPr>
          <w:rFonts w:ascii="Trebuchet MS" w:hAnsi="Trebuchet MS" w:cs="Arial"/>
          <w:sz w:val="22"/>
          <w:szCs w:val="22"/>
        </w:rPr>
        <w:t>Članak 109.</w:t>
      </w:r>
    </w:p>
    <w:p w:rsidR="0050242D" w:rsidRPr="00766F7F" w:rsidRDefault="0050242D" w:rsidP="0050242D">
      <w:pPr>
        <w:ind w:left="3600" w:firstLine="720"/>
        <w:jc w:val="both"/>
        <w:rPr>
          <w:rFonts w:ascii="Trebuchet MS" w:hAnsi="Trebuchet MS" w:cs="Arial"/>
          <w:sz w:val="22"/>
          <w:szCs w:val="22"/>
        </w:rPr>
      </w:pPr>
    </w:p>
    <w:p w:rsidR="0050242D" w:rsidRPr="00766F7F" w:rsidRDefault="0050242D" w:rsidP="0050242D">
      <w:pPr>
        <w:ind w:firstLine="720"/>
        <w:jc w:val="both"/>
        <w:rPr>
          <w:rFonts w:ascii="Trebuchet MS" w:hAnsi="Trebuchet MS" w:cs="Arial"/>
          <w:sz w:val="22"/>
          <w:szCs w:val="22"/>
        </w:rPr>
      </w:pPr>
      <w:r w:rsidRPr="00766F7F">
        <w:rPr>
          <w:rFonts w:ascii="Trebuchet MS" w:hAnsi="Trebuchet MS" w:cs="Arial"/>
          <w:sz w:val="22"/>
          <w:szCs w:val="22"/>
        </w:rPr>
        <w:t>Natječaj za upis učenika u prvi razred srednje škole objavljuje se na mrežnim stranicama i oglasnim pločama  škole i osnivača, a sadržaj natječaja propisuje se odlukom o upisu, koju za svaku školsku godinu donosi ministar.</w:t>
      </w:r>
    </w:p>
    <w:p w:rsidR="0050242D" w:rsidRDefault="0050242D" w:rsidP="0050242D">
      <w:pPr>
        <w:jc w:val="both"/>
        <w:rPr>
          <w:rFonts w:ascii="Trebuchet MS" w:hAnsi="Trebuchet MS" w:cs="Arial"/>
          <w:b/>
          <w:bCs/>
          <w:i/>
          <w:iCs/>
          <w:sz w:val="22"/>
          <w:szCs w:val="22"/>
        </w:rPr>
      </w:pPr>
    </w:p>
    <w:p w:rsidR="0050242D" w:rsidRDefault="0050242D" w:rsidP="0050242D">
      <w:pPr>
        <w:jc w:val="both"/>
        <w:rPr>
          <w:rFonts w:ascii="Trebuchet MS" w:hAnsi="Trebuchet MS" w:cs="Arial"/>
          <w:b/>
          <w:bCs/>
          <w:i/>
          <w:iCs/>
          <w:sz w:val="22"/>
          <w:szCs w:val="22"/>
        </w:rPr>
      </w:pPr>
    </w:p>
    <w:p w:rsidR="0050242D" w:rsidRPr="0045497B" w:rsidRDefault="0050242D" w:rsidP="0050242D">
      <w:pPr>
        <w:jc w:val="both"/>
        <w:rPr>
          <w:rFonts w:ascii="Trebuchet MS" w:hAnsi="Trebuchet MS" w:cs="Arial"/>
          <w:b/>
          <w:bCs/>
          <w:i/>
          <w:iCs/>
          <w:sz w:val="22"/>
          <w:szCs w:val="22"/>
        </w:rPr>
      </w:pPr>
      <w:r w:rsidRPr="0045497B">
        <w:rPr>
          <w:rFonts w:ascii="Trebuchet MS" w:hAnsi="Trebuchet MS" w:cs="Arial"/>
          <w:b/>
          <w:bCs/>
          <w:i/>
          <w:iCs/>
          <w:sz w:val="22"/>
          <w:szCs w:val="22"/>
        </w:rPr>
        <w:t>DOBNA GRANICA ZA UPIS</w:t>
      </w:r>
    </w:p>
    <w:p w:rsidR="0050242D" w:rsidRPr="00C925E3" w:rsidRDefault="0050242D" w:rsidP="0050242D">
      <w:pPr>
        <w:rPr>
          <w:rFonts w:ascii="Trebuchet MS" w:hAnsi="Trebuchet MS" w:cs="Arial"/>
          <w:b/>
          <w:bCs/>
          <w:i/>
          <w:iCs/>
          <w:sz w:val="22"/>
          <w:szCs w:val="22"/>
        </w:rPr>
      </w:pPr>
    </w:p>
    <w:p w:rsidR="0050242D" w:rsidRPr="00766F7F" w:rsidRDefault="0050242D" w:rsidP="0050242D">
      <w:pPr>
        <w:ind w:left="3600" w:firstLine="720"/>
        <w:rPr>
          <w:rFonts w:ascii="Trebuchet MS" w:hAnsi="Trebuchet MS" w:cs="Arial"/>
          <w:sz w:val="22"/>
          <w:szCs w:val="22"/>
        </w:rPr>
      </w:pPr>
      <w:r w:rsidRPr="00766F7F">
        <w:rPr>
          <w:rFonts w:ascii="Trebuchet MS" w:hAnsi="Trebuchet MS" w:cs="Arial"/>
          <w:sz w:val="22"/>
          <w:szCs w:val="22"/>
        </w:rPr>
        <w:t>Članak 110.</w:t>
      </w:r>
    </w:p>
    <w:p w:rsidR="0050242D" w:rsidRPr="00766F7F" w:rsidRDefault="0050242D" w:rsidP="0050242D">
      <w:pPr>
        <w:ind w:firstLine="720"/>
        <w:jc w:val="both"/>
        <w:rPr>
          <w:rFonts w:ascii="Trebuchet MS" w:hAnsi="Trebuchet MS" w:cs="Arial"/>
          <w:sz w:val="22"/>
          <w:szCs w:val="22"/>
        </w:rPr>
      </w:pPr>
    </w:p>
    <w:p w:rsidR="0050242D" w:rsidRPr="00766F7F" w:rsidRDefault="0050242D" w:rsidP="0050242D">
      <w:pPr>
        <w:ind w:firstLine="720"/>
        <w:jc w:val="both"/>
        <w:rPr>
          <w:rFonts w:ascii="Trebuchet MS" w:hAnsi="Trebuchet MS" w:cs="Arial"/>
          <w:sz w:val="22"/>
          <w:szCs w:val="22"/>
        </w:rPr>
      </w:pPr>
      <w:r w:rsidRPr="00766F7F">
        <w:rPr>
          <w:rFonts w:ascii="Trebuchet MS" w:hAnsi="Trebuchet MS" w:cs="Arial"/>
          <w:sz w:val="22"/>
          <w:szCs w:val="22"/>
        </w:rPr>
        <w:t>Redoviti učenici upisuju se u prvi razred srednje škole u dobi do navršenih 17 godina života.</w:t>
      </w:r>
    </w:p>
    <w:p w:rsidR="0050242D" w:rsidRPr="00766F7F" w:rsidRDefault="0050242D" w:rsidP="0050242D">
      <w:pPr>
        <w:jc w:val="both"/>
        <w:rPr>
          <w:rFonts w:ascii="Trebuchet MS" w:hAnsi="Trebuchet MS" w:cs="Arial"/>
          <w:sz w:val="22"/>
          <w:szCs w:val="22"/>
        </w:rPr>
      </w:pPr>
    </w:p>
    <w:p w:rsidR="0050242D" w:rsidRPr="00766F7F" w:rsidRDefault="0050242D" w:rsidP="0050242D">
      <w:pPr>
        <w:jc w:val="both"/>
        <w:rPr>
          <w:rFonts w:ascii="Trebuchet MS" w:hAnsi="Trebuchet MS" w:cs="Arial"/>
          <w:sz w:val="22"/>
          <w:szCs w:val="22"/>
        </w:rPr>
      </w:pPr>
      <w:r w:rsidRPr="00766F7F">
        <w:rPr>
          <w:rFonts w:ascii="Trebuchet MS" w:hAnsi="Trebuchet MS" w:cs="Arial"/>
          <w:sz w:val="22"/>
          <w:szCs w:val="22"/>
        </w:rPr>
        <w:tab/>
        <w:t>Iznimno od stavka 1. ovoga članka, uz odobrenje Školskog odbora, u prvi razred srednje škole može se upisati učenik do navršenih 18 godina, a uz odobrenje Ministarstva učenik stariji od 18 godina.</w:t>
      </w:r>
    </w:p>
    <w:p w:rsidR="0050242D" w:rsidRPr="00766F7F" w:rsidRDefault="0050242D" w:rsidP="0050242D">
      <w:pPr>
        <w:rPr>
          <w:rFonts w:ascii="Trebuchet MS" w:hAnsi="Trebuchet MS" w:cs="Arial"/>
          <w:bCs/>
          <w:i/>
          <w:iCs/>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IZBOR KANDIDATA ZA UPIS</w:t>
      </w:r>
    </w:p>
    <w:p w:rsidR="0050242D" w:rsidRPr="00766F7F" w:rsidRDefault="0050242D" w:rsidP="0050242D">
      <w:pPr>
        <w:rPr>
          <w:rFonts w:ascii="Trebuchet MS" w:hAnsi="Trebuchet MS" w:cs="Arial"/>
          <w:bCs/>
          <w:i/>
          <w:iCs/>
          <w:sz w:val="22"/>
          <w:szCs w:val="22"/>
        </w:rPr>
      </w:pPr>
    </w:p>
    <w:p w:rsidR="0050242D" w:rsidRPr="00766F7F" w:rsidRDefault="0050242D" w:rsidP="0050242D">
      <w:pPr>
        <w:ind w:left="3600" w:firstLine="720"/>
        <w:rPr>
          <w:rFonts w:ascii="Trebuchet MS" w:hAnsi="Trebuchet MS" w:cs="Arial"/>
          <w:sz w:val="22"/>
          <w:szCs w:val="22"/>
        </w:rPr>
      </w:pPr>
      <w:r w:rsidRPr="00766F7F">
        <w:rPr>
          <w:rFonts w:ascii="Trebuchet MS" w:hAnsi="Trebuchet MS" w:cs="Arial"/>
          <w:sz w:val="22"/>
          <w:szCs w:val="22"/>
        </w:rPr>
        <w:t>Članak 111.</w:t>
      </w:r>
    </w:p>
    <w:p w:rsidR="0050242D" w:rsidRPr="00766F7F" w:rsidRDefault="0050242D" w:rsidP="0050242D">
      <w:pPr>
        <w:ind w:left="3600" w:firstLine="720"/>
        <w:rPr>
          <w:rFonts w:ascii="Trebuchet MS" w:hAnsi="Trebuchet MS" w:cs="Arial"/>
          <w:sz w:val="22"/>
          <w:szCs w:val="22"/>
        </w:rPr>
      </w:pPr>
    </w:p>
    <w:p w:rsidR="0050242D" w:rsidRPr="00766F7F" w:rsidRDefault="0050242D" w:rsidP="0050242D">
      <w:pPr>
        <w:jc w:val="both"/>
        <w:rPr>
          <w:rFonts w:ascii="Trebuchet MS" w:hAnsi="Trebuchet MS" w:cs="Arial"/>
          <w:bCs/>
          <w:iCs/>
          <w:sz w:val="22"/>
          <w:szCs w:val="22"/>
        </w:rPr>
      </w:pPr>
      <w:r w:rsidRPr="00766F7F">
        <w:rPr>
          <w:rFonts w:ascii="Trebuchet MS" w:hAnsi="Trebuchet MS" w:cs="Arial"/>
          <w:bCs/>
          <w:i/>
          <w:iCs/>
          <w:sz w:val="22"/>
          <w:szCs w:val="22"/>
        </w:rPr>
        <w:t xml:space="preserve">           </w:t>
      </w:r>
      <w:r w:rsidRPr="00766F7F">
        <w:rPr>
          <w:rFonts w:ascii="Trebuchet MS" w:hAnsi="Trebuchet MS" w:cs="Arial"/>
          <w:bCs/>
          <w:iCs/>
          <w:sz w:val="22"/>
          <w:szCs w:val="22"/>
        </w:rPr>
        <w:t>Elemente i kriterije za izbor kandidata za upis u prvi razred srednje škole za sve vrste srednjih škola propisuje ministar Pravilnikom.</w:t>
      </w:r>
    </w:p>
    <w:p w:rsidR="0050242D" w:rsidRPr="00766F7F" w:rsidRDefault="0050242D" w:rsidP="0050242D">
      <w:pPr>
        <w:jc w:val="both"/>
        <w:rPr>
          <w:rFonts w:ascii="Trebuchet MS" w:hAnsi="Trebuchet MS" w:cs="Arial"/>
          <w:bCs/>
          <w:iCs/>
          <w:sz w:val="22"/>
          <w:szCs w:val="22"/>
        </w:rPr>
      </w:pPr>
    </w:p>
    <w:p w:rsidR="0050242D" w:rsidRPr="00766F7F" w:rsidRDefault="0050242D" w:rsidP="0050242D">
      <w:pPr>
        <w:jc w:val="both"/>
        <w:rPr>
          <w:rFonts w:ascii="Trebuchet MS" w:hAnsi="Trebuchet MS" w:cs="Arial"/>
          <w:bCs/>
          <w:iCs/>
          <w:sz w:val="22"/>
          <w:szCs w:val="22"/>
        </w:rPr>
      </w:pPr>
      <w:r w:rsidRPr="00766F7F">
        <w:rPr>
          <w:rFonts w:ascii="Trebuchet MS" w:hAnsi="Trebuchet MS" w:cs="Arial"/>
          <w:bCs/>
          <w:iCs/>
          <w:sz w:val="22"/>
          <w:szCs w:val="22"/>
        </w:rPr>
        <w:t xml:space="preserve">          Postupke elektroničkih prijava i upisa u srednju školu provodi Povjerenstvo koje imenuje ravnatelj.</w:t>
      </w:r>
    </w:p>
    <w:p w:rsidR="0050242D" w:rsidRPr="000B473D" w:rsidRDefault="0050242D" w:rsidP="0050242D">
      <w:pPr>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UPIS UČENIKA TEMELJEM PRIZNAVANJA EKVIVALENCIJE</w:t>
      </w:r>
    </w:p>
    <w:p w:rsidR="0050242D" w:rsidRDefault="0050242D" w:rsidP="0050242D">
      <w:pPr>
        <w:rPr>
          <w:rFonts w:ascii="Trebuchet MS" w:hAnsi="Trebuchet MS" w:cs="Arial"/>
          <w:sz w:val="22"/>
          <w:szCs w:val="22"/>
        </w:rPr>
      </w:pP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112</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Učenika stranca, azilanta ili hrvatskog državljanina koji je prekinuo školovanje u inozemstvu i koji želi nastaviti srednje obrazovanje u Republici Hrvatskoj,  Škola će upisati u odgovarajući razred samo temeljem rješenja o priznavanju istovrijednosti svjedodžbe radi nastavka naobrazbe.</w:t>
      </w:r>
    </w:p>
    <w:p w:rsidR="0050242D" w:rsidRDefault="0050242D" w:rsidP="0050242D">
      <w:pPr>
        <w:rPr>
          <w:rFonts w:ascii="Trebuchet MS" w:hAnsi="Trebuchet MS" w:cs="Arial"/>
          <w:sz w:val="22"/>
          <w:szCs w:val="22"/>
        </w:rPr>
      </w:pPr>
    </w:p>
    <w:p w:rsidR="0050242D" w:rsidRDefault="0050242D" w:rsidP="0050242D">
      <w:pPr>
        <w:jc w:val="right"/>
        <w:rPr>
          <w:rFonts w:ascii="Trebuchet MS" w:hAnsi="Trebuchet MS" w:cs="Arial"/>
          <w:sz w:val="22"/>
          <w:szCs w:val="22"/>
        </w:rPr>
      </w:pPr>
    </w:p>
    <w:p w:rsidR="0050242D" w:rsidRPr="00D54CC3" w:rsidRDefault="0050242D" w:rsidP="0050242D">
      <w:pPr>
        <w:rPr>
          <w:rFonts w:ascii="Trebuchet MS" w:hAnsi="Trebuchet MS" w:cs="Arial"/>
          <w:b/>
          <w:bCs/>
          <w:i/>
          <w:iCs/>
          <w:sz w:val="22"/>
          <w:szCs w:val="22"/>
        </w:rPr>
      </w:pPr>
      <w:r w:rsidRPr="00D54CC3">
        <w:rPr>
          <w:rFonts w:ascii="Trebuchet MS" w:hAnsi="Trebuchet MS" w:cs="Arial"/>
          <w:b/>
          <w:bCs/>
          <w:i/>
          <w:iCs/>
          <w:sz w:val="22"/>
          <w:szCs w:val="22"/>
        </w:rPr>
        <w:t>NASTAVAK OBRAZOVANJA ZA VIŠU RAZINU KVALIFIKACIJE</w:t>
      </w:r>
    </w:p>
    <w:p w:rsidR="0050242D" w:rsidRDefault="0050242D" w:rsidP="0050242D">
      <w:pPr>
        <w:rPr>
          <w:rFonts w:ascii="Trebuchet MS" w:hAnsi="Trebuchet MS" w:cs="Arial"/>
          <w:sz w:val="22"/>
          <w:szCs w:val="22"/>
        </w:rPr>
      </w:pPr>
    </w:p>
    <w:p w:rsidR="0050242D" w:rsidRPr="00C925E3" w:rsidRDefault="0050242D" w:rsidP="0050242D">
      <w:pPr>
        <w:jc w:val="center"/>
        <w:rPr>
          <w:rFonts w:ascii="Trebuchet MS" w:hAnsi="Trebuchet MS" w:cs="Arial"/>
          <w:b/>
          <w:sz w:val="22"/>
          <w:szCs w:val="22"/>
        </w:rPr>
      </w:pPr>
      <w:r w:rsidRPr="00C925E3">
        <w:rPr>
          <w:rFonts w:ascii="Trebuchet MS" w:hAnsi="Trebuchet MS" w:cs="Arial"/>
          <w:b/>
          <w:sz w:val="22"/>
          <w:szCs w:val="22"/>
        </w:rPr>
        <w:t>Članak 113.</w:t>
      </w:r>
    </w:p>
    <w:p w:rsidR="0050242D" w:rsidRDefault="0050242D" w:rsidP="0050242D">
      <w:pPr>
        <w:rPr>
          <w:rFonts w:ascii="Trebuchet MS" w:hAnsi="Trebuchet MS" w:cs="Arial"/>
          <w:sz w:val="22"/>
          <w:szCs w:val="22"/>
        </w:rPr>
      </w:pPr>
    </w:p>
    <w:p w:rsidR="0050242D" w:rsidRPr="00DE20CC" w:rsidRDefault="0050242D" w:rsidP="0050242D">
      <w:pPr>
        <w:ind w:firstLine="708"/>
        <w:jc w:val="both"/>
        <w:rPr>
          <w:rFonts w:ascii="Trebuchet MS" w:hAnsi="Trebuchet MS" w:cs="Arial"/>
          <w:bCs/>
          <w:iCs/>
          <w:sz w:val="22"/>
          <w:szCs w:val="22"/>
        </w:rPr>
      </w:pPr>
      <w:r w:rsidRPr="00DE20CC">
        <w:rPr>
          <w:rFonts w:ascii="Trebuchet MS" w:hAnsi="Trebuchet MS" w:cs="Arial"/>
          <w:bCs/>
          <w:iCs/>
          <w:sz w:val="22"/>
          <w:szCs w:val="22"/>
        </w:rPr>
        <w:t>Učenik koji je stekao nižu razinu srednjeg obrazovanja može nastaviti obrazovanje u trogodišnjem strukovnom programu obrazovanja u statusu redovitog učenika.</w:t>
      </w:r>
    </w:p>
    <w:p w:rsidR="0050242D" w:rsidRPr="00DE20CC" w:rsidRDefault="0050242D" w:rsidP="0050242D">
      <w:pPr>
        <w:ind w:firstLine="708"/>
        <w:jc w:val="both"/>
        <w:rPr>
          <w:rFonts w:ascii="Trebuchet MS" w:hAnsi="Trebuchet MS" w:cs="Arial"/>
          <w:bCs/>
          <w:iCs/>
          <w:sz w:val="22"/>
          <w:szCs w:val="22"/>
        </w:rPr>
      </w:pPr>
      <w:r w:rsidRPr="00DE20CC">
        <w:rPr>
          <w:rFonts w:ascii="Trebuchet MS" w:hAnsi="Trebuchet MS" w:cs="Arial"/>
          <w:bCs/>
          <w:iCs/>
          <w:sz w:val="22"/>
          <w:szCs w:val="22"/>
        </w:rPr>
        <w:t>Učenik koji je završio obrazovni program u trajanju od tri godine može nastaviti obrazovanje u četverogodišnjem strukovnom programu obrazovanja u statusu redovitog učenika.</w:t>
      </w:r>
    </w:p>
    <w:p w:rsidR="0050242D" w:rsidRPr="00BA5182" w:rsidRDefault="0050242D" w:rsidP="00BA5182">
      <w:pPr>
        <w:ind w:firstLine="708"/>
        <w:jc w:val="both"/>
        <w:rPr>
          <w:rFonts w:ascii="Trebuchet MS" w:hAnsi="Trebuchet MS" w:cs="Arial"/>
          <w:bCs/>
          <w:iCs/>
          <w:sz w:val="22"/>
          <w:szCs w:val="22"/>
        </w:rPr>
      </w:pPr>
      <w:r w:rsidRPr="00DE20CC">
        <w:rPr>
          <w:rFonts w:ascii="Trebuchet MS" w:hAnsi="Trebuchet MS" w:cs="Arial"/>
          <w:bCs/>
          <w:iCs/>
          <w:sz w:val="22"/>
          <w:szCs w:val="22"/>
        </w:rPr>
        <w:t>Učenik iz stavka 1. i  2. ovoga članka može nastaviti obrazovanje za višu razinu kvalifikacije u roku od dvije godine dana od dana završetka niže razine srednjega obrazovanja odnosno od završetka  t</w:t>
      </w:r>
      <w:r w:rsidR="00BA5182">
        <w:rPr>
          <w:rFonts w:ascii="Trebuchet MS" w:hAnsi="Trebuchet MS" w:cs="Arial"/>
          <w:bCs/>
          <w:iCs/>
          <w:sz w:val="22"/>
          <w:szCs w:val="22"/>
        </w:rPr>
        <w:t>rogodišnjeg obrazovnog programa</w:t>
      </w:r>
    </w:p>
    <w:p w:rsidR="0050242D" w:rsidRDefault="0050242D" w:rsidP="0050242D">
      <w:pPr>
        <w:ind w:firstLine="708"/>
        <w:jc w:val="both"/>
        <w:rPr>
          <w:rFonts w:ascii="Trebuchet MS" w:hAnsi="Trebuchet MS" w:cs="Arial"/>
          <w:b/>
          <w:bCs/>
          <w:iCs/>
          <w:sz w:val="22"/>
          <w:szCs w:val="22"/>
        </w:rPr>
      </w:pPr>
    </w:p>
    <w:p w:rsidR="0050242D" w:rsidRDefault="0050242D" w:rsidP="0050242D">
      <w:pPr>
        <w:jc w:val="center"/>
        <w:rPr>
          <w:rFonts w:ascii="Trebuchet MS" w:hAnsi="Trebuchet MS" w:cs="Arial"/>
          <w:b/>
          <w:bCs/>
          <w:iCs/>
          <w:sz w:val="22"/>
          <w:szCs w:val="22"/>
        </w:rPr>
      </w:pPr>
      <w:r>
        <w:rPr>
          <w:rFonts w:ascii="Trebuchet MS" w:hAnsi="Trebuchet MS" w:cs="Arial"/>
          <w:b/>
          <w:bCs/>
          <w:iCs/>
          <w:sz w:val="22"/>
          <w:szCs w:val="22"/>
        </w:rPr>
        <w:t>Članak 113. a</w:t>
      </w:r>
    </w:p>
    <w:p w:rsidR="0050242D" w:rsidRPr="003B3BBB" w:rsidRDefault="0050242D" w:rsidP="0050242D">
      <w:pPr>
        <w:jc w:val="center"/>
        <w:rPr>
          <w:rFonts w:ascii="Trebuchet MS" w:hAnsi="Trebuchet MS" w:cs="Arial"/>
          <w:b/>
          <w:bCs/>
          <w:i/>
          <w:iCs/>
          <w:sz w:val="20"/>
          <w:szCs w:val="22"/>
        </w:rPr>
      </w:pPr>
    </w:p>
    <w:p w:rsidR="0050242D" w:rsidRPr="00DE20CC" w:rsidRDefault="0050242D" w:rsidP="0050242D">
      <w:pPr>
        <w:jc w:val="both"/>
        <w:rPr>
          <w:rFonts w:ascii="Trebuchet MS" w:hAnsi="Trebuchet MS"/>
          <w:sz w:val="22"/>
        </w:rPr>
      </w:pPr>
      <w:r w:rsidRPr="00DE20CC">
        <w:rPr>
          <w:rFonts w:ascii="Trebuchet MS" w:hAnsi="Trebuchet MS"/>
          <w:sz w:val="22"/>
        </w:rPr>
        <w:t>Obrazovanje radi stjecanja više razine kvalifikacije može se nastaviti, u pravilu, unutar istoga obrazovnog sektora u kojemu je stečeno prethodno strukovno obrazovanje.</w:t>
      </w:r>
    </w:p>
    <w:p w:rsidR="0050242D" w:rsidRPr="00DE20CC" w:rsidRDefault="0050242D" w:rsidP="0050242D">
      <w:pPr>
        <w:jc w:val="both"/>
        <w:rPr>
          <w:rFonts w:ascii="Trebuchet MS" w:hAnsi="Trebuchet MS"/>
          <w:sz w:val="22"/>
        </w:rPr>
      </w:pPr>
    </w:p>
    <w:p w:rsidR="0050242D" w:rsidRPr="00DE20CC" w:rsidRDefault="0050242D" w:rsidP="0050242D">
      <w:pPr>
        <w:jc w:val="both"/>
        <w:rPr>
          <w:rFonts w:ascii="Trebuchet MS" w:hAnsi="Trebuchet MS"/>
          <w:sz w:val="22"/>
        </w:rPr>
      </w:pPr>
      <w:r w:rsidRPr="00DE20CC">
        <w:rPr>
          <w:rFonts w:ascii="Trebuchet MS" w:hAnsi="Trebuchet MS"/>
          <w:sz w:val="22"/>
        </w:rPr>
        <w:t>Obrazovanje iz stavka 1. ovoga članka može nastaviti učenik čiji prosjek ocjena svih razreda srednjega strukovnog obrazovanja u prethodno završnome strukovnom obrazovanju iznosi najmanje 3,50  zaokruženo na dvije decimale.</w:t>
      </w:r>
    </w:p>
    <w:p w:rsidR="0050242D" w:rsidRPr="00DE20CC" w:rsidRDefault="0050242D" w:rsidP="0050242D">
      <w:pPr>
        <w:jc w:val="both"/>
        <w:rPr>
          <w:rFonts w:ascii="Trebuchet MS" w:hAnsi="Trebuchet MS"/>
          <w:sz w:val="22"/>
        </w:rPr>
      </w:pPr>
    </w:p>
    <w:p w:rsidR="0050242D" w:rsidRPr="00DE20CC" w:rsidRDefault="0050242D" w:rsidP="0050242D">
      <w:pPr>
        <w:jc w:val="both"/>
        <w:rPr>
          <w:rFonts w:ascii="Trebuchet MS" w:hAnsi="Trebuchet MS"/>
          <w:sz w:val="22"/>
        </w:rPr>
      </w:pPr>
      <w:r w:rsidRPr="00DE20CC">
        <w:rPr>
          <w:rFonts w:ascii="Trebuchet MS" w:hAnsi="Trebuchet MS"/>
          <w:sz w:val="22"/>
        </w:rPr>
        <w:t>Ostvarivanje prava  nastavka obrazovanja za višu razinu kvalifikacije uvjetuje se polaganjem razlikovnih odnosno dopunskih ispita koje određuje Nastavničko vijeće Škole.</w:t>
      </w:r>
    </w:p>
    <w:p w:rsidR="0050242D" w:rsidRPr="00DE20CC" w:rsidRDefault="0050242D" w:rsidP="0050242D">
      <w:pPr>
        <w:jc w:val="both"/>
        <w:rPr>
          <w:rFonts w:ascii="Trebuchet MS" w:hAnsi="Trebuchet MS"/>
          <w:sz w:val="28"/>
        </w:rPr>
      </w:pPr>
    </w:p>
    <w:p w:rsidR="0050242D" w:rsidRPr="00E8727B" w:rsidRDefault="0050242D" w:rsidP="0050242D">
      <w:pPr>
        <w:jc w:val="both"/>
        <w:rPr>
          <w:rFonts w:ascii="Trebuchet MS" w:hAnsi="Trebuchet MS"/>
          <w:b/>
          <w:sz w:val="28"/>
        </w:rPr>
      </w:pPr>
    </w:p>
    <w:p w:rsidR="0050242D" w:rsidRDefault="0050242D" w:rsidP="0050242D">
      <w:pPr>
        <w:jc w:val="center"/>
        <w:rPr>
          <w:rFonts w:ascii="Trebuchet MS" w:hAnsi="Trebuchet MS" w:cs="Arial"/>
          <w:b/>
          <w:bCs/>
          <w:iCs/>
          <w:sz w:val="22"/>
          <w:szCs w:val="22"/>
        </w:rPr>
      </w:pPr>
      <w:r>
        <w:rPr>
          <w:rFonts w:ascii="Trebuchet MS" w:hAnsi="Trebuchet MS" w:cs="Arial"/>
          <w:b/>
          <w:bCs/>
          <w:iCs/>
          <w:sz w:val="22"/>
          <w:szCs w:val="22"/>
        </w:rPr>
        <w:t>Članak 113. b</w:t>
      </w:r>
    </w:p>
    <w:p w:rsidR="0050242D" w:rsidRPr="00E8727B" w:rsidRDefault="0050242D" w:rsidP="0050242D">
      <w:pPr>
        <w:jc w:val="center"/>
        <w:rPr>
          <w:rFonts w:ascii="Trebuchet MS" w:hAnsi="Trebuchet MS" w:cs="Arial"/>
          <w:b/>
          <w:bCs/>
          <w:iCs/>
          <w:sz w:val="22"/>
          <w:szCs w:val="22"/>
        </w:rPr>
      </w:pPr>
    </w:p>
    <w:p w:rsidR="0050242D" w:rsidRPr="00DE20CC" w:rsidRDefault="0050242D" w:rsidP="0050242D">
      <w:pPr>
        <w:jc w:val="both"/>
        <w:rPr>
          <w:rFonts w:ascii="Trebuchet MS" w:hAnsi="Trebuchet MS"/>
          <w:sz w:val="22"/>
        </w:rPr>
      </w:pPr>
      <w:r w:rsidRPr="00DE20CC">
        <w:rPr>
          <w:rFonts w:ascii="Trebuchet MS" w:hAnsi="Trebuchet MS"/>
          <w:sz w:val="22"/>
        </w:rPr>
        <w:t>Škola je obvezna do 15. lipnja tekuće školske godine objaviti na mrežnim stranicama Škole programe obrazovanja za stjecanje više razine kvalifikacije.</w:t>
      </w:r>
    </w:p>
    <w:p w:rsidR="0050242D" w:rsidRPr="00DE20CC" w:rsidRDefault="0050242D" w:rsidP="0050242D">
      <w:pPr>
        <w:rPr>
          <w:rFonts w:ascii="Trebuchet MS" w:hAnsi="Trebuchet MS"/>
          <w:sz w:val="22"/>
        </w:rPr>
      </w:pPr>
    </w:p>
    <w:p w:rsidR="0050242D" w:rsidRPr="00DE20CC" w:rsidRDefault="0050242D" w:rsidP="0050242D">
      <w:pPr>
        <w:jc w:val="both"/>
        <w:rPr>
          <w:rFonts w:ascii="Trebuchet MS" w:hAnsi="Trebuchet MS"/>
          <w:sz w:val="22"/>
        </w:rPr>
      </w:pPr>
      <w:r w:rsidRPr="00DE20CC">
        <w:rPr>
          <w:rFonts w:ascii="Trebuchet MS" w:hAnsi="Trebuchet MS"/>
          <w:sz w:val="22"/>
        </w:rPr>
        <w:t>Učenik odnosno roditelj ili skrbnik malodobnog učenika obvezan je do 5. srpnja tekuće školske godine podnijeti Školi pisani zahtjev za nastavkom obrazovanja uz koji je obvezan priložiti izvornike ili ovjerene preslike prethodno stečenih razrednih svjedodžbi i svjedodžbe o završenom obrazovanju.</w:t>
      </w:r>
    </w:p>
    <w:p w:rsidR="0050242D" w:rsidRPr="003B3BBB" w:rsidRDefault="0050242D" w:rsidP="0050242D">
      <w:pPr>
        <w:jc w:val="both"/>
        <w:rPr>
          <w:rFonts w:ascii="Trebuchet MS" w:hAnsi="Trebuchet MS"/>
          <w:b/>
          <w:sz w:val="22"/>
        </w:rPr>
      </w:pPr>
    </w:p>
    <w:p w:rsidR="0050242D" w:rsidRPr="00DE20CC" w:rsidRDefault="0050242D" w:rsidP="0050242D">
      <w:pPr>
        <w:jc w:val="both"/>
        <w:rPr>
          <w:rFonts w:ascii="Trebuchet MS" w:hAnsi="Trebuchet MS"/>
          <w:sz w:val="22"/>
        </w:rPr>
      </w:pPr>
      <w:r w:rsidRPr="00DE20CC">
        <w:rPr>
          <w:rFonts w:ascii="Trebuchet MS" w:hAnsi="Trebuchet MS"/>
          <w:sz w:val="22"/>
        </w:rPr>
        <w:t>O zahtjevu iz stavka 2. ovog članka Škola odlučuje rješenjem.</w:t>
      </w:r>
    </w:p>
    <w:p w:rsidR="0050242D" w:rsidRPr="00DE20CC" w:rsidRDefault="0050242D" w:rsidP="0050242D">
      <w:pPr>
        <w:jc w:val="both"/>
        <w:rPr>
          <w:rFonts w:ascii="Trebuchet MS" w:hAnsi="Trebuchet MS"/>
          <w:sz w:val="22"/>
        </w:rPr>
      </w:pPr>
      <w:r w:rsidRPr="00DE20CC">
        <w:rPr>
          <w:rFonts w:ascii="Trebuchet MS" w:hAnsi="Trebuchet MS"/>
          <w:sz w:val="22"/>
        </w:rPr>
        <w:t xml:space="preserve">              </w:t>
      </w:r>
    </w:p>
    <w:p w:rsidR="0050242D" w:rsidRPr="00DE20CC" w:rsidRDefault="0050242D" w:rsidP="0050242D">
      <w:pPr>
        <w:jc w:val="both"/>
        <w:rPr>
          <w:rFonts w:ascii="Trebuchet MS" w:hAnsi="Trebuchet MS"/>
          <w:sz w:val="22"/>
        </w:rPr>
      </w:pPr>
      <w:r w:rsidRPr="00DE20CC">
        <w:rPr>
          <w:rFonts w:ascii="Trebuchet MS" w:hAnsi="Trebuchet MS"/>
          <w:sz w:val="22"/>
        </w:rPr>
        <w:t>Rješenjem kojim se učeniku odobrava nastavak obrazovanja utvrđuje se rok do kojega učenik mora položiti razlikovne i/ili dopunske ispite te izvršiti sve obveze, kao i sve druge važne pojedinosti vezane za nastavak obrazovanje.</w:t>
      </w:r>
    </w:p>
    <w:p w:rsidR="0050242D" w:rsidRPr="00DE20CC" w:rsidRDefault="0050242D" w:rsidP="0050242D">
      <w:pPr>
        <w:jc w:val="both"/>
        <w:rPr>
          <w:rFonts w:ascii="Trebuchet MS" w:hAnsi="Trebuchet MS"/>
          <w:sz w:val="22"/>
        </w:rPr>
      </w:pPr>
    </w:p>
    <w:p w:rsidR="0050242D" w:rsidRPr="00DE20CC" w:rsidRDefault="0050242D" w:rsidP="0050242D">
      <w:pPr>
        <w:jc w:val="both"/>
        <w:rPr>
          <w:rFonts w:ascii="Trebuchet MS" w:hAnsi="Trebuchet MS"/>
          <w:sz w:val="22"/>
        </w:rPr>
      </w:pPr>
      <w:r w:rsidRPr="00DE20CC">
        <w:rPr>
          <w:rFonts w:ascii="Trebuchet MS" w:hAnsi="Trebuchet MS"/>
          <w:sz w:val="22"/>
        </w:rPr>
        <w:t>Učenik kojemu je odobren nastavak obrazovanja za višu razinu kvalifikacije upisuje se u Školu putem upisnice dostupne na mrežnim stranicama ministarstva nadležnog za obrazovanje (u daljnjem tekstu : Ministarstvo) i mrežnim stranicama Škole.</w:t>
      </w:r>
    </w:p>
    <w:p w:rsidR="0050242D" w:rsidRPr="003B3BBB" w:rsidRDefault="0050242D" w:rsidP="0050242D">
      <w:pPr>
        <w:jc w:val="both"/>
        <w:rPr>
          <w:rFonts w:ascii="Tw Cen MT" w:hAnsi="Tw Cen MT"/>
          <w:sz w:val="22"/>
        </w:rPr>
      </w:pPr>
    </w:p>
    <w:p w:rsidR="0050242D" w:rsidRDefault="0050242D" w:rsidP="0050242D">
      <w:pPr>
        <w:jc w:val="both"/>
        <w:rPr>
          <w:rFonts w:ascii="Tw Cen MT" w:hAnsi="Tw Cen MT"/>
        </w:rPr>
      </w:pPr>
    </w:p>
    <w:p w:rsidR="0050242D" w:rsidRDefault="0050242D" w:rsidP="0050242D">
      <w:pPr>
        <w:jc w:val="center"/>
        <w:rPr>
          <w:rFonts w:ascii="Trebuchet MS" w:hAnsi="Trebuchet MS" w:cs="Arial"/>
          <w:b/>
          <w:bCs/>
          <w:iCs/>
          <w:sz w:val="22"/>
          <w:szCs w:val="22"/>
        </w:rPr>
      </w:pPr>
      <w:r>
        <w:rPr>
          <w:rFonts w:ascii="Trebuchet MS" w:hAnsi="Trebuchet MS" w:cs="Arial"/>
          <w:b/>
          <w:bCs/>
          <w:iCs/>
          <w:sz w:val="22"/>
          <w:szCs w:val="22"/>
        </w:rPr>
        <w:t>Članak 113. c</w:t>
      </w:r>
    </w:p>
    <w:p w:rsidR="0050242D" w:rsidRDefault="0050242D" w:rsidP="0050242D">
      <w:pPr>
        <w:rPr>
          <w:rFonts w:ascii="Trebuchet MS" w:hAnsi="Trebuchet MS" w:cs="Arial"/>
          <w:b/>
          <w:bCs/>
          <w:iCs/>
          <w:sz w:val="22"/>
          <w:szCs w:val="22"/>
        </w:rPr>
      </w:pPr>
    </w:p>
    <w:p w:rsidR="0050242D" w:rsidRPr="00DE20CC" w:rsidRDefault="0050242D" w:rsidP="0050242D">
      <w:pPr>
        <w:jc w:val="both"/>
        <w:rPr>
          <w:rFonts w:ascii="Trebuchet MS" w:hAnsi="Trebuchet MS"/>
          <w:sz w:val="22"/>
        </w:rPr>
      </w:pPr>
      <w:r w:rsidRPr="00DE20CC">
        <w:rPr>
          <w:rFonts w:ascii="Trebuchet MS" w:hAnsi="Trebuchet MS"/>
          <w:sz w:val="22"/>
        </w:rPr>
        <w:t>Učenik kojem je određena obveza polaganja manjeg broja razlikovnih ispita i/ili dopunskih ispita započet će s redovitim pohađanjem nastave razreda u kojem nastavlja  obrazovanje nakon upisa u Školu.</w:t>
      </w:r>
    </w:p>
    <w:p w:rsidR="0050242D" w:rsidRPr="000A6112" w:rsidRDefault="0050242D" w:rsidP="0050242D">
      <w:pPr>
        <w:jc w:val="right"/>
        <w:rPr>
          <w:rFonts w:ascii="Trebuchet MS" w:hAnsi="Trebuchet MS"/>
          <w:sz w:val="22"/>
        </w:rPr>
      </w:pPr>
    </w:p>
    <w:p w:rsidR="0050242D" w:rsidRPr="000A6112" w:rsidRDefault="0050242D" w:rsidP="0050242D">
      <w:pPr>
        <w:jc w:val="both"/>
        <w:rPr>
          <w:rFonts w:ascii="Trebuchet MS" w:hAnsi="Trebuchet MS"/>
          <w:b/>
          <w:sz w:val="22"/>
        </w:rPr>
      </w:pPr>
    </w:p>
    <w:p w:rsidR="0050242D" w:rsidRPr="00DE20CC" w:rsidRDefault="0050242D" w:rsidP="0050242D">
      <w:pPr>
        <w:jc w:val="both"/>
        <w:rPr>
          <w:rFonts w:ascii="Trebuchet MS" w:hAnsi="Trebuchet MS"/>
        </w:rPr>
      </w:pPr>
      <w:r w:rsidRPr="00DE20CC">
        <w:rPr>
          <w:rFonts w:ascii="Trebuchet MS" w:hAnsi="Trebuchet MS"/>
          <w:sz w:val="22"/>
        </w:rPr>
        <w:t>Učenik iz stavka 1. ovoga članka obvezan je položiti razlikovne i/ili dopunske ispite do  31. ožujka  tekuće školske godine.</w:t>
      </w:r>
      <w:r w:rsidRPr="00DE20CC">
        <w:rPr>
          <w:rFonts w:ascii="Trebuchet MS" w:hAnsi="Trebuchet MS"/>
        </w:rPr>
        <w:tab/>
      </w:r>
    </w:p>
    <w:p w:rsidR="0050242D" w:rsidRPr="000A6112" w:rsidRDefault="0050242D" w:rsidP="0050242D">
      <w:pPr>
        <w:jc w:val="both"/>
        <w:rPr>
          <w:rFonts w:ascii="Trebuchet MS" w:hAnsi="Trebuchet MS"/>
          <w:b/>
          <w:sz w:val="22"/>
        </w:rPr>
      </w:pPr>
      <w:r w:rsidRPr="000A6112">
        <w:rPr>
          <w:rFonts w:ascii="Trebuchet MS" w:hAnsi="Trebuchet MS"/>
          <w:b/>
        </w:rPr>
        <w:t xml:space="preserve">     </w:t>
      </w:r>
    </w:p>
    <w:p w:rsidR="0050242D" w:rsidRPr="00DE20CC" w:rsidRDefault="0050242D" w:rsidP="0050242D">
      <w:pPr>
        <w:jc w:val="both"/>
        <w:rPr>
          <w:rFonts w:ascii="Trebuchet MS" w:hAnsi="Trebuchet MS"/>
          <w:sz w:val="22"/>
        </w:rPr>
      </w:pPr>
      <w:r w:rsidRPr="00DE20CC">
        <w:rPr>
          <w:rFonts w:ascii="Trebuchet MS" w:hAnsi="Trebuchet MS"/>
          <w:sz w:val="22"/>
        </w:rPr>
        <w:t>Učenik koji do roka propisanoga stavkom 2. ovoga članka ne položi razlikovne i/ili dopunske ispite, ne može s uspjehom završiti razred u kojem je nastavio obrazovanje.</w:t>
      </w:r>
    </w:p>
    <w:p w:rsidR="0050242D" w:rsidRPr="00DE20CC" w:rsidRDefault="0050242D" w:rsidP="0050242D">
      <w:pPr>
        <w:jc w:val="both"/>
        <w:rPr>
          <w:rFonts w:ascii="Trebuchet MS" w:hAnsi="Trebuchet MS"/>
          <w:sz w:val="22"/>
        </w:rPr>
      </w:pPr>
    </w:p>
    <w:p w:rsidR="0050242D" w:rsidRPr="00DE20CC" w:rsidRDefault="0050242D" w:rsidP="0050242D">
      <w:pPr>
        <w:jc w:val="both"/>
        <w:rPr>
          <w:rFonts w:ascii="Trebuchet MS" w:hAnsi="Trebuchet MS"/>
          <w:sz w:val="22"/>
        </w:rPr>
      </w:pPr>
      <w:r w:rsidRPr="00DE20CC">
        <w:rPr>
          <w:rFonts w:ascii="Trebuchet MS" w:hAnsi="Trebuchet MS"/>
          <w:sz w:val="22"/>
        </w:rPr>
        <w:t>Učenik kojemu je određena obveza polaganja većeg broja razlikovnih i/ili dopunskih ispita, nakon upisa u Školu u prvoj će školskoj godini polagati razlikovne i/ili dopunske ispite bez redovitog pohađanja nastave.</w:t>
      </w:r>
    </w:p>
    <w:p w:rsidR="0050242D" w:rsidRPr="00DE20CC" w:rsidRDefault="0050242D" w:rsidP="0050242D">
      <w:pPr>
        <w:jc w:val="both"/>
        <w:rPr>
          <w:rFonts w:ascii="Trebuchet MS" w:hAnsi="Trebuchet MS"/>
          <w:sz w:val="22"/>
        </w:rPr>
      </w:pPr>
    </w:p>
    <w:p w:rsidR="0050242D" w:rsidRPr="00DE20CC" w:rsidRDefault="0050242D" w:rsidP="0050242D">
      <w:pPr>
        <w:jc w:val="both"/>
        <w:rPr>
          <w:rFonts w:ascii="Trebuchet MS" w:hAnsi="Trebuchet MS"/>
          <w:sz w:val="22"/>
        </w:rPr>
      </w:pPr>
      <w:r w:rsidRPr="00DE20CC">
        <w:rPr>
          <w:rFonts w:ascii="Trebuchet MS" w:hAnsi="Trebuchet MS"/>
          <w:sz w:val="22"/>
        </w:rPr>
        <w:t>Za učenika iz stavka 4. ovoga članka Škola će organizirati konzultativno-instruktivni oblik odgojno-obrazovnog rada.</w:t>
      </w:r>
    </w:p>
    <w:p w:rsidR="0050242D" w:rsidRPr="00DE20CC" w:rsidRDefault="0050242D" w:rsidP="0050242D">
      <w:pPr>
        <w:jc w:val="both"/>
        <w:rPr>
          <w:rFonts w:ascii="Trebuchet MS" w:hAnsi="Trebuchet MS"/>
          <w:sz w:val="22"/>
        </w:rPr>
      </w:pPr>
    </w:p>
    <w:p w:rsidR="0050242D" w:rsidRPr="00DE20CC" w:rsidRDefault="0050242D" w:rsidP="0050242D">
      <w:pPr>
        <w:jc w:val="both"/>
        <w:rPr>
          <w:rFonts w:ascii="Trebuchet MS" w:hAnsi="Trebuchet MS"/>
          <w:sz w:val="22"/>
        </w:rPr>
      </w:pPr>
      <w:r w:rsidRPr="00DE20CC">
        <w:rPr>
          <w:rFonts w:ascii="Trebuchet MS" w:hAnsi="Trebuchet MS"/>
          <w:sz w:val="22"/>
        </w:rPr>
        <w:t>Raspored i način organiziranja ovog odgojno-obrazovnog rada utvrdit će se godišnjim planom i programom rada.</w:t>
      </w:r>
    </w:p>
    <w:p w:rsidR="0050242D" w:rsidRPr="00DE20CC" w:rsidRDefault="0050242D" w:rsidP="0050242D">
      <w:pPr>
        <w:jc w:val="both"/>
        <w:rPr>
          <w:rFonts w:ascii="Trebuchet MS" w:hAnsi="Trebuchet MS"/>
          <w:sz w:val="22"/>
        </w:rPr>
      </w:pPr>
    </w:p>
    <w:p w:rsidR="0050242D" w:rsidRPr="00DE20CC" w:rsidRDefault="0050242D" w:rsidP="0050242D">
      <w:pPr>
        <w:jc w:val="both"/>
        <w:rPr>
          <w:rFonts w:ascii="Trebuchet MS" w:hAnsi="Trebuchet MS"/>
          <w:sz w:val="22"/>
        </w:rPr>
      </w:pPr>
      <w:r w:rsidRPr="00DE20CC">
        <w:rPr>
          <w:rFonts w:ascii="Trebuchet MS" w:hAnsi="Trebuchet MS"/>
          <w:sz w:val="22"/>
        </w:rPr>
        <w:t>Učenik koji iz neopravdanih razloga ne sudjeluje u organiziranom odgojno-obrazovnom radu, ne može pristupiti polaganju razlikovnih i/ili dopunskih ispita.</w:t>
      </w:r>
    </w:p>
    <w:p w:rsidR="0050242D" w:rsidRPr="00DE20CC" w:rsidRDefault="0050242D" w:rsidP="0050242D">
      <w:pPr>
        <w:jc w:val="both"/>
        <w:rPr>
          <w:rFonts w:ascii="Trebuchet MS" w:hAnsi="Trebuchet MS"/>
          <w:sz w:val="22"/>
        </w:rPr>
      </w:pPr>
    </w:p>
    <w:p w:rsidR="0050242D" w:rsidRPr="00DE20CC" w:rsidRDefault="0050242D" w:rsidP="0050242D">
      <w:pPr>
        <w:jc w:val="both"/>
        <w:rPr>
          <w:rFonts w:ascii="Trebuchet MS" w:hAnsi="Trebuchet MS"/>
          <w:sz w:val="22"/>
        </w:rPr>
      </w:pPr>
      <w:r w:rsidRPr="00DE20CC">
        <w:rPr>
          <w:rFonts w:ascii="Trebuchet MS" w:hAnsi="Trebuchet MS"/>
          <w:sz w:val="22"/>
        </w:rPr>
        <w:t>Učenik iz stavka 4. ovoga članka obvezan je položiti razlikovne i/ili dopunske ispite do  31. kolovoza tekuće godine.</w:t>
      </w:r>
    </w:p>
    <w:p w:rsidR="0050242D" w:rsidRPr="00DE20CC" w:rsidRDefault="0050242D" w:rsidP="0050242D">
      <w:pPr>
        <w:jc w:val="both"/>
        <w:rPr>
          <w:rFonts w:ascii="Trebuchet MS" w:hAnsi="Trebuchet MS"/>
          <w:sz w:val="22"/>
        </w:rPr>
      </w:pPr>
    </w:p>
    <w:p w:rsidR="0050242D" w:rsidRPr="00DE20CC" w:rsidRDefault="0050242D" w:rsidP="0050242D">
      <w:pPr>
        <w:jc w:val="both"/>
        <w:rPr>
          <w:rFonts w:ascii="Trebuchet MS" w:hAnsi="Trebuchet MS"/>
          <w:sz w:val="22"/>
        </w:rPr>
      </w:pPr>
      <w:r w:rsidRPr="00DE20CC">
        <w:rPr>
          <w:rFonts w:ascii="Trebuchet MS" w:hAnsi="Trebuchet MS"/>
          <w:sz w:val="22"/>
        </w:rPr>
        <w:t>Ako učenik zbog opravdanog razloga ne pristupi razlikovnim i/ili dopunskim ispitima u zadanim rokovima, Škola će mu omogućiti naknadno polaganje ispita nakon prestanka razloga zbog kojega nije pristupio ispitu.</w:t>
      </w:r>
    </w:p>
    <w:p w:rsidR="0050242D" w:rsidRPr="00DE20CC" w:rsidRDefault="0050242D" w:rsidP="0050242D">
      <w:pPr>
        <w:jc w:val="both"/>
        <w:rPr>
          <w:rFonts w:ascii="Trebuchet MS" w:hAnsi="Trebuchet MS"/>
          <w:sz w:val="22"/>
        </w:rPr>
      </w:pPr>
    </w:p>
    <w:p w:rsidR="0050242D" w:rsidRPr="00DE20CC" w:rsidRDefault="0050242D" w:rsidP="0050242D">
      <w:pPr>
        <w:jc w:val="both"/>
        <w:rPr>
          <w:rFonts w:ascii="Trebuchet MS" w:hAnsi="Trebuchet MS"/>
          <w:sz w:val="22"/>
        </w:rPr>
      </w:pPr>
      <w:r w:rsidRPr="00DE20CC">
        <w:rPr>
          <w:rFonts w:ascii="Trebuchet MS" w:hAnsi="Trebuchet MS"/>
          <w:sz w:val="22"/>
        </w:rPr>
        <w:t>Ako učenik iz stavaka 1. i 4.  ovoga članka  ne položi razlikovne  i/ili dopunske ispite u rokovima iz stavaka 2. i 8. ovoga članka, gubi pravo nastavka obrazovanja za višu razinu kvalifikacije u statusu redovitog učenika.</w:t>
      </w:r>
    </w:p>
    <w:p w:rsidR="0050242D" w:rsidRDefault="0050242D" w:rsidP="0050242D">
      <w:pPr>
        <w:jc w:val="both"/>
        <w:rPr>
          <w:rFonts w:ascii="Trebuchet MS" w:hAnsi="Trebuchet MS"/>
          <w:b/>
          <w:sz w:val="22"/>
        </w:rPr>
      </w:pPr>
    </w:p>
    <w:p w:rsidR="0050242D" w:rsidRPr="00E8727B" w:rsidRDefault="0050242D" w:rsidP="0050242D">
      <w:pPr>
        <w:jc w:val="both"/>
        <w:rPr>
          <w:rFonts w:ascii="Trebuchet MS" w:hAnsi="Trebuchet MS"/>
          <w:b/>
        </w:rPr>
      </w:pPr>
    </w:p>
    <w:p w:rsidR="0050242D" w:rsidRDefault="0050242D" w:rsidP="0050242D">
      <w:pPr>
        <w:jc w:val="center"/>
        <w:rPr>
          <w:rFonts w:ascii="Trebuchet MS" w:hAnsi="Trebuchet MS" w:cs="Arial"/>
          <w:b/>
          <w:bCs/>
          <w:iCs/>
          <w:sz w:val="22"/>
          <w:szCs w:val="22"/>
        </w:rPr>
      </w:pPr>
      <w:r>
        <w:rPr>
          <w:rFonts w:ascii="Trebuchet MS" w:hAnsi="Trebuchet MS" w:cs="Arial"/>
          <w:b/>
          <w:bCs/>
          <w:iCs/>
          <w:sz w:val="22"/>
          <w:szCs w:val="22"/>
        </w:rPr>
        <w:t>Članak 113. d</w:t>
      </w:r>
    </w:p>
    <w:p w:rsidR="0050242D" w:rsidRPr="00E8727B" w:rsidRDefault="0050242D" w:rsidP="0050242D">
      <w:pPr>
        <w:jc w:val="center"/>
        <w:rPr>
          <w:rFonts w:ascii="Trebuchet MS" w:hAnsi="Trebuchet MS"/>
          <w:b/>
        </w:rPr>
      </w:pPr>
    </w:p>
    <w:p w:rsidR="0050242D" w:rsidRPr="009D653D" w:rsidRDefault="0050242D" w:rsidP="0050242D">
      <w:pPr>
        <w:rPr>
          <w:sz w:val="20"/>
          <w:szCs w:val="20"/>
        </w:rPr>
      </w:pPr>
      <w:r w:rsidRPr="009D653D">
        <w:rPr>
          <w:sz w:val="20"/>
          <w:szCs w:val="20"/>
        </w:rPr>
        <w:tab/>
      </w:r>
    </w:p>
    <w:p w:rsidR="0050242D" w:rsidRPr="009D653D" w:rsidRDefault="0050242D" w:rsidP="0050242D">
      <w:pPr>
        <w:jc w:val="both"/>
        <w:rPr>
          <w:rFonts w:ascii="Trebuchet MS" w:hAnsi="Trebuchet MS"/>
          <w:sz w:val="22"/>
        </w:rPr>
      </w:pPr>
      <w:r w:rsidRPr="009D653D">
        <w:rPr>
          <w:rFonts w:ascii="Trebuchet MS" w:hAnsi="Trebuchet MS"/>
          <w:sz w:val="22"/>
        </w:rPr>
        <w:t>Učenik ne može pristupiti polaganju razlikovnih i/ili dopunskih ispita iz višeg razreda, ako nije položio sve razlikovne  i/ili dopunske ispite iz prethodnog razreda.</w:t>
      </w:r>
    </w:p>
    <w:p w:rsidR="0050242D" w:rsidRPr="009D653D" w:rsidRDefault="0050242D" w:rsidP="0050242D">
      <w:pPr>
        <w:jc w:val="both"/>
        <w:rPr>
          <w:rFonts w:ascii="Trebuchet MS" w:hAnsi="Trebuchet MS"/>
          <w:sz w:val="22"/>
        </w:rPr>
      </w:pPr>
    </w:p>
    <w:p w:rsidR="0050242D" w:rsidRPr="009D653D" w:rsidRDefault="0050242D" w:rsidP="0050242D">
      <w:pPr>
        <w:jc w:val="both"/>
        <w:rPr>
          <w:rFonts w:ascii="Trebuchet MS" w:hAnsi="Trebuchet MS"/>
          <w:sz w:val="22"/>
        </w:rPr>
      </w:pPr>
      <w:r w:rsidRPr="009D653D">
        <w:rPr>
          <w:rFonts w:ascii="Trebuchet MS" w:hAnsi="Trebuchet MS"/>
          <w:sz w:val="22"/>
        </w:rPr>
        <w:t>Učenik može u jednome danu polagati najviše tri ispita.</w:t>
      </w:r>
    </w:p>
    <w:p w:rsidR="0050242D" w:rsidRPr="009D653D" w:rsidRDefault="0050242D" w:rsidP="0050242D">
      <w:pPr>
        <w:jc w:val="both"/>
        <w:rPr>
          <w:rFonts w:ascii="Trebuchet MS" w:hAnsi="Trebuchet MS"/>
          <w:sz w:val="22"/>
        </w:rPr>
      </w:pPr>
    </w:p>
    <w:p w:rsidR="0050242D" w:rsidRPr="009D653D" w:rsidRDefault="0050242D" w:rsidP="0050242D">
      <w:pPr>
        <w:jc w:val="both"/>
        <w:rPr>
          <w:rFonts w:ascii="Trebuchet MS" w:hAnsi="Trebuchet MS"/>
          <w:sz w:val="22"/>
        </w:rPr>
      </w:pPr>
      <w:r w:rsidRPr="009D653D">
        <w:rPr>
          <w:rFonts w:ascii="Trebuchet MS" w:hAnsi="Trebuchet MS"/>
          <w:sz w:val="22"/>
        </w:rPr>
        <w:t>Ispit iz jednoga nastavnog predmeta može se polagati najviše tri puta i to dva puta pred predmetnim nastavnikom, te jedan  put pred ispitnim povjerenstvom.</w:t>
      </w:r>
    </w:p>
    <w:p w:rsidR="0050242D" w:rsidRPr="009D653D" w:rsidRDefault="0050242D" w:rsidP="0050242D">
      <w:pPr>
        <w:jc w:val="both"/>
        <w:rPr>
          <w:rFonts w:ascii="Trebuchet MS" w:hAnsi="Trebuchet MS"/>
          <w:sz w:val="22"/>
        </w:rPr>
      </w:pPr>
    </w:p>
    <w:p w:rsidR="0050242D" w:rsidRPr="009D653D" w:rsidRDefault="0050242D" w:rsidP="0050242D">
      <w:pPr>
        <w:jc w:val="both"/>
        <w:rPr>
          <w:rFonts w:ascii="Trebuchet MS" w:hAnsi="Trebuchet MS"/>
          <w:sz w:val="22"/>
        </w:rPr>
      </w:pPr>
      <w:r w:rsidRPr="009D653D">
        <w:rPr>
          <w:rFonts w:ascii="Trebuchet MS" w:hAnsi="Trebuchet MS"/>
          <w:sz w:val="22"/>
        </w:rPr>
        <w:t>Ispitno povjerenstvo čine tri člana koje imenuje ravnatelj, a ocjena povjerenstva je konačna.</w:t>
      </w:r>
    </w:p>
    <w:p w:rsidR="0050242D" w:rsidRPr="009D653D" w:rsidRDefault="0050242D" w:rsidP="0050242D">
      <w:pPr>
        <w:jc w:val="both"/>
        <w:rPr>
          <w:rFonts w:ascii="Trebuchet MS" w:hAnsi="Trebuchet MS"/>
          <w:sz w:val="22"/>
        </w:rPr>
      </w:pPr>
    </w:p>
    <w:p w:rsidR="0050242D" w:rsidRPr="009D653D" w:rsidRDefault="0050242D" w:rsidP="0050242D">
      <w:pPr>
        <w:jc w:val="both"/>
        <w:rPr>
          <w:rFonts w:ascii="Trebuchet MS" w:hAnsi="Trebuchet MS"/>
          <w:sz w:val="22"/>
        </w:rPr>
      </w:pPr>
      <w:r w:rsidRPr="009D653D">
        <w:rPr>
          <w:rFonts w:ascii="Trebuchet MS" w:hAnsi="Trebuchet MS"/>
          <w:sz w:val="22"/>
        </w:rPr>
        <w:t xml:space="preserve">Način polaganja ispita pred povjerenstvom uređen je člancima 124.  do  130. Statuta Škole. </w:t>
      </w:r>
    </w:p>
    <w:p w:rsidR="0050242D" w:rsidRPr="009D653D" w:rsidRDefault="0050242D" w:rsidP="0050242D">
      <w:pPr>
        <w:jc w:val="both"/>
        <w:rPr>
          <w:rFonts w:ascii="Trebuchet MS" w:hAnsi="Trebuchet MS"/>
          <w:sz w:val="22"/>
        </w:rPr>
      </w:pPr>
    </w:p>
    <w:p w:rsidR="0050242D" w:rsidRPr="009D653D" w:rsidRDefault="0050242D" w:rsidP="0050242D">
      <w:pPr>
        <w:jc w:val="both"/>
        <w:rPr>
          <w:rFonts w:ascii="Trebuchet MS" w:hAnsi="Trebuchet MS"/>
          <w:sz w:val="22"/>
        </w:rPr>
      </w:pPr>
      <w:r w:rsidRPr="009D653D">
        <w:rPr>
          <w:rFonts w:ascii="Trebuchet MS" w:hAnsi="Trebuchet MS"/>
          <w:sz w:val="22"/>
        </w:rPr>
        <w:t>Polaganje razlikovnih i/ili dopunskih ispita učenik prijavljuje prijavnicom.</w:t>
      </w:r>
    </w:p>
    <w:p w:rsidR="0050242D" w:rsidRPr="007F78E0" w:rsidRDefault="0050242D" w:rsidP="0050242D">
      <w:pPr>
        <w:jc w:val="right"/>
        <w:rPr>
          <w:rFonts w:ascii="Trebuchet MS" w:hAnsi="Trebuchet MS"/>
          <w:b/>
          <w:sz w:val="22"/>
        </w:rPr>
      </w:pPr>
    </w:p>
    <w:p w:rsidR="0050242D" w:rsidRDefault="0050242D" w:rsidP="0050242D">
      <w:pPr>
        <w:jc w:val="both"/>
        <w:rPr>
          <w:rFonts w:ascii="Trebuchet MS" w:hAnsi="Trebuchet MS"/>
          <w:b/>
        </w:rPr>
      </w:pPr>
    </w:p>
    <w:p w:rsidR="0050242D" w:rsidRPr="009D653D" w:rsidRDefault="0050242D" w:rsidP="0050242D">
      <w:pPr>
        <w:jc w:val="both"/>
        <w:rPr>
          <w:rFonts w:ascii="Trebuchet MS" w:hAnsi="Trebuchet MS"/>
          <w:sz w:val="22"/>
        </w:rPr>
      </w:pPr>
      <w:r w:rsidRPr="009D653D">
        <w:rPr>
          <w:rFonts w:ascii="Trebuchet MS" w:hAnsi="Trebuchet MS"/>
          <w:sz w:val="22"/>
        </w:rPr>
        <w:t>Rokove za prijavu i polaganje razlikovnih i/ili dopunskih ispita određuje Nastavničko vijeće Škole.</w:t>
      </w:r>
    </w:p>
    <w:p w:rsidR="0050242D" w:rsidRPr="009D653D" w:rsidRDefault="0050242D" w:rsidP="0050242D">
      <w:pPr>
        <w:jc w:val="both"/>
        <w:rPr>
          <w:rFonts w:ascii="Trebuchet MS" w:hAnsi="Trebuchet MS"/>
          <w:sz w:val="22"/>
        </w:rPr>
      </w:pPr>
    </w:p>
    <w:p w:rsidR="0050242D" w:rsidRPr="009D653D" w:rsidRDefault="0050242D" w:rsidP="0050242D">
      <w:pPr>
        <w:jc w:val="both"/>
        <w:rPr>
          <w:rFonts w:ascii="Trebuchet MS" w:hAnsi="Trebuchet MS"/>
          <w:sz w:val="22"/>
        </w:rPr>
      </w:pPr>
      <w:r w:rsidRPr="009D653D">
        <w:rPr>
          <w:rFonts w:ascii="Trebuchet MS" w:hAnsi="Trebuchet MS"/>
          <w:sz w:val="22"/>
        </w:rPr>
        <w:t>Škola će  do  30. rujna tekuće školske godine na mrežnim stranicama Škole objaviti rokove za prijavu i polaganje razlikovnih i/ili dopunskih ispita i raspored organizacije odgojno-obrazovnog rada.</w:t>
      </w:r>
    </w:p>
    <w:p w:rsidR="0050242D" w:rsidRPr="00C40036" w:rsidRDefault="0050242D" w:rsidP="0050242D">
      <w:pPr>
        <w:rPr>
          <w:rFonts w:ascii="Trebuchet MS" w:hAnsi="Trebuchet MS" w:cs="Arial"/>
          <w:b/>
          <w:bCs/>
          <w:iCs/>
          <w:sz w:val="22"/>
          <w:szCs w:val="22"/>
        </w:rPr>
      </w:pPr>
    </w:p>
    <w:p w:rsidR="0050242D" w:rsidRPr="00E8727B" w:rsidRDefault="0050242D" w:rsidP="0050242D">
      <w:pPr>
        <w:rPr>
          <w:rFonts w:ascii="Trebuchet MS" w:hAnsi="Trebuchet MS" w:cs="Arial"/>
          <w:b/>
          <w:bCs/>
          <w:iCs/>
          <w:sz w:val="22"/>
          <w:szCs w:val="22"/>
        </w:rPr>
      </w:pPr>
    </w:p>
    <w:p w:rsidR="0050242D" w:rsidRPr="0045497B" w:rsidRDefault="0050242D" w:rsidP="0050242D">
      <w:pPr>
        <w:rPr>
          <w:rFonts w:ascii="Trebuchet MS" w:hAnsi="Trebuchet MS" w:cs="Arial"/>
          <w:b/>
          <w:bCs/>
          <w:i/>
          <w:iCs/>
          <w:sz w:val="22"/>
          <w:szCs w:val="22"/>
        </w:rPr>
      </w:pPr>
      <w:r>
        <w:rPr>
          <w:rFonts w:ascii="Trebuchet MS" w:hAnsi="Trebuchet MS" w:cs="Arial"/>
          <w:b/>
          <w:bCs/>
          <w:i/>
          <w:iCs/>
          <w:sz w:val="22"/>
          <w:szCs w:val="22"/>
        </w:rPr>
        <w:t xml:space="preserve"> </w:t>
      </w:r>
      <w:r w:rsidRPr="0045497B">
        <w:rPr>
          <w:rFonts w:ascii="Trebuchet MS" w:hAnsi="Trebuchet MS" w:cs="Arial"/>
          <w:b/>
          <w:bCs/>
          <w:i/>
          <w:iCs/>
          <w:sz w:val="22"/>
          <w:szCs w:val="22"/>
        </w:rPr>
        <w:t>PRIJELAZ UČENIKA</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114</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Nastavničko vijeće može u skladu sa zahtjevom učenika odnosno roditelja ili skrbnika učeniku koji je pohađao drugi program odobriti upis i nastavak obrazovanja u Školi.</w:t>
      </w:r>
    </w:p>
    <w:p w:rsidR="0050242D" w:rsidRDefault="0050242D" w:rsidP="0050242D">
      <w:pPr>
        <w:ind w:firstLine="720"/>
        <w:jc w:val="both"/>
        <w:rPr>
          <w:rFonts w:ascii="Trebuchet MS" w:hAnsi="Trebuchet MS" w:cs="Arial"/>
          <w:sz w:val="22"/>
          <w:szCs w:val="22"/>
        </w:rPr>
      </w:pPr>
    </w:p>
    <w:p w:rsidR="0050242D"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 xml:space="preserve">Rješenjem o odobrenju upisa </w:t>
      </w:r>
      <w:r>
        <w:rPr>
          <w:rFonts w:ascii="Trebuchet MS" w:hAnsi="Trebuchet MS" w:cs="Arial"/>
          <w:sz w:val="22"/>
          <w:szCs w:val="22"/>
        </w:rPr>
        <w:t>i nastavka obrazovanja u Školi N</w:t>
      </w:r>
      <w:r w:rsidRPr="0045497B">
        <w:rPr>
          <w:rFonts w:ascii="Trebuchet MS" w:hAnsi="Trebuchet MS" w:cs="Arial"/>
          <w:sz w:val="22"/>
          <w:szCs w:val="22"/>
        </w:rPr>
        <w:t>astavničko vijeće utvrđuje i sadržaj razlikovnih odnosno dopunskih ispita i rokove njihova polaganja.</w:t>
      </w:r>
    </w:p>
    <w:p w:rsidR="0050242D" w:rsidRDefault="0050242D" w:rsidP="0050242D">
      <w:pPr>
        <w:ind w:firstLine="720"/>
        <w:jc w:val="both"/>
        <w:rPr>
          <w:rFonts w:ascii="Trebuchet MS" w:hAnsi="Trebuchet MS" w:cs="Arial"/>
          <w:sz w:val="22"/>
          <w:szCs w:val="22"/>
        </w:rPr>
      </w:pPr>
    </w:p>
    <w:p w:rsidR="0050242D" w:rsidRDefault="0050242D" w:rsidP="0050242D">
      <w:pPr>
        <w:ind w:firstLine="720"/>
        <w:jc w:val="both"/>
        <w:rPr>
          <w:rFonts w:ascii="Trebuchet MS" w:hAnsi="Trebuchet MS" w:cs="Arial"/>
          <w:sz w:val="22"/>
          <w:szCs w:val="22"/>
        </w:rPr>
      </w:pPr>
      <w:r>
        <w:rPr>
          <w:rFonts w:ascii="Trebuchet MS" w:hAnsi="Trebuchet MS" w:cs="Arial"/>
          <w:sz w:val="22"/>
          <w:szCs w:val="22"/>
        </w:rPr>
        <w:t>Učeniku koji prelazi iz Škole u drugu Školu izdaje se prijepis ocjena i učenik se ispisuje u roku od sedam dana od dana primitka obavijesti o upisu učenika u drugu Školu.</w:t>
      </w:r>
    </w:p>
    <w:p w:rsidR="0050242D" w:rsidRDefault="0050242D" w:rsidP="0050242D">
      <w:pPr>
        <w:ind w:firstLine="720"/>
        <w:jc w:val="both"/>
        <w:rPr>
          <w:rFonts w:ascii="Trebuchet MS" w:hAnsi="Trebuchet MS" w:cs="Arial"/>
          <w:sz w:val="22"/>
          <w:szCs w:val="22"/>
        </w:rPr>
      </w:pPr>
    </w:p>
    <w:p w:rsidR="0050242D" w:rsidRPr="008F5F3A" w:rsidRDefault="0050242D" w:rsidP="0050242D">
      <w:pPr>
        <w:rPr>
          <w:rFonts w:ascii="Trebuchet MS" w:hAnsi="Trebuchet MS" w:cs="Arial"/>
          <w:bCs/>
          <w:i/>
          <w:iCs/>
          <w:sz w:val="22"/>
          <w:szCs w:val="22"/>
        </w:rPr>
      </w:pPr>
    </w:p>
    <w:p w:rsidR="0050242D" w:rsidRPr="008F5F3A" w:rsidRDefault="0050242D" w:rsidP="0050242D">
      <w:pPr>
        <w:jc w:val="center"/>
        <w:rPr>
          <w:rFonts w:ascii="Trebuchet MS" w:hAnsi="Trebuchet MS" w:cs="Arial"/>
          <w:bCs/>
          <w:iCs/>
          <w:sz w:val="22"/>
          <w:szCs w:val="22"/>
        </w:rPr>
      </w:pPr>
      <w:r w:rsidRPr="008F5F3A">
        <w:rPr>
          <w:rFonts w:ascii="Trebuchet MS" w:hAnsi="Trebuchet MS" w:cs="Arial"/>
          <w:bCs/>
          <w:iCs/>
          <w:sz w:val="22"/>
          <w:szCs w:val="22"/>
        </w:rPr>
        <w:t>Članak 115.</w:t>
      </w:r>
    </w:p>
    <w:p w:rsidR="0050242D" w:rsidRPr="008F5F3A" w:rsidRDefault="0050242D" w:rsidP="0050242D">
      <w:pPr>
        <w:rPr>
          <w:rFonts w:ascii="Trebuchet MS" w:hAnsi="Trebuchet MS" w:cs="Arial"/>
          <w:bCs/>
          <w:iCs/>
          <w:sz w:val="22"/>
          <w:szCs w:val="22"/>
        </w:rPr>
      </w:pPr>
    </w:p>
    <w:p w:rsidR="0050242D" w:rsidRPr="008F5F3A" w:rsidRDefault="0050242D" w:rsidP="0050242D">
      <w:pPr>
        <w:jc w:val="both"/>
        <w:rPr>
          <w:rFonts w:ascii="Trebuchet MS" w:hAnsi="Trebuchet MS" w:cs="Arial"/>
          <w:bCs/>
          <w:iCs/>
          <w:sz w:val="22"/>
          <w:szCs w:val="22"/>
        </w:rPr>
      </w:pPr>
      <w:r w:rsidRPr="008F5F3A">
        <w:rPr>
          <w:rFonts w:ascii="Trebuchet MS" w:hAnsi="Trebuchet MS" w:cs="Arial"/>
          <w:bCs/>
          <w:iCs/>
          <w:sz w:val="22"/>
          <w:szCs w:val="22"/>
        </w:rPr>
        <w:lastRenderedPageBreak/>
        <w:tab/>
        <w:t>Učenik prelazi iz jedne školu u drugu koja ostvaruje isti obrazovni program najkasnije do  početka drugog polugodišta.</w:t>
      </w:r>
    </w:p>
    <w:p w:rsidR="0050242D" w:rsidRPr="008F5F3A" w:rsidRDefault="0050242D" w:rsidP="0050242D">
      <w:pPr>
        <w:jc w:val="both"/>
        <w:rPr>
          <w:rFonts w:ascii="Trebuchet MS" w:hAnsi="Trebuchet MS" w:cs="Arial"/>
          <w:bCs/>
          <w:iCs/>
          <w:sz w:val="22"/>
          <w:szCs w:val="22"/>
        </w:rPr>
      </w:pPr>
    </w:p>
    <w:p w:rsidR="0050242D" w:rsidRPr="008F5F3A" w:rsidRDefault="0050242D" w:rsidP="0050242D">
      <w:pPr>
        <w:jc w:val="both"/>
        <w:rPr>
          <w:rFonts w:ascii="Trebuchet MS" w:hAnsi="Trebuchet MS" w:cs="Arial"/>
          <w:bCs/>
          <w:iCs/>
          <w:sz w:val="22"/>
          <w:szCs w:val="22"/>
        </w:rPr>
      </w:pPr>
      <w:r w:rsidRPr="008F5F3A">
        <w:rPr>
          <w:rFonts w:ascii="Trebuchet MS" w:hAnsi="Trebuchet MS" w:cs="Arial"/>
          <w:bCs/>
          <w:iCs/>
          <w:sz w:val="22"/>
          <w:szCs w:val="22"/>
        </w:rPr>
        <w:tab/>
        <w:t>Iznimno od stavka 1. ovoga članka, ako se učenik preseli iz jednog mjesta u drugo, Škola će upisati učenika i nakon kraja prvog polugodišta.</w:t>
      </w:r>
    </w:p>
    <w:p w:rsidR="0050242D" w:rsidRPr="008F5F3A" w:rsidRDefault="0050242D" w:rsidP="0050242D">
      <w:pPr>
        <w:jc w:val="both"/>
        <w:rPr>
          <w:rFonts w:ascii="Trebuchet MS" w:hAnsi="Trebuchet MS" w:cs="Arial"/>
          <w:bCs/>
          <w:iCs/>
          <w:sz w:val="22"/>
          <w:szCs w:val="22"/>
        </w:rPr>
      </w:pPr>
      <w:r w:rsidRPr="008F5F3A">
        <w:rPr>
          <w:rFonts w:ascii="Trebuchet MS" w:hAnsi="Trebuchet MS" w:cs="Arial"/>
          <w:bCs/>
          <w:iCs/>
          <w:sz w:val="22"/>
          <w:szCs w:val="22"/>
        </w:rPr>
        <w:tab/>
      </w:r>
    </w:p>
    <w:p w:rsidR="0050242D" w:rsidRPr="008F5F3A" w:rsidRDefault="0050242D" w:rsidP="0050242D">
      <w:pPr>
        <w:ind w:firstLine="708"/>
        <w:jc w:val="both"/>
        <w:rPr>
          <w:rFonts w:ascii="Trebuchet MS" w:hAnsi="Trebuchet MS" w:cs="Arial"/>
          <w:bCs/>
          <w:iCs/>
          <w:sz w:val="22"/>
          <w:szCs w:val="22"/>
        </w:rPr>
      </w:pPr>
      <w:r w:rsidRPr="008F5F3A">
        <w:rPr>
          <w:rFonts w:ascii="Trebuchet MS" w:hAnsi="Trebuchet MS" w:cs="Arial"/>
          <w:bCs/>
          <w:iCs/>
          <w:sz w:val="22"/>
          <w:szCs w:val="22"/>
        </w:rPr>
        <w:t>Ako učenik prekine srednje obrazovanje, Škola ga može upisati ako od kraja školske godine u kojoj je prekinuo obrazovanje do početka školske godine u kojoj nastavlja obrazovanje nije proteklo više od dvije školske godine, o čemu odluku donosi Nastavničko vijeće.</w:t>
      </w:r>
    </w:p>
    <w:p w:rsidR="0050242D" w:rsidRPr="008F5F3A" w:rsidRDefault="0050242D" w:rsidP="0050242D">
      <w:pPr>
        <w:rPr>
          <w:rFonts w:ascii="Trebuchet MS" w:hAnsi="Trebuchet MS" w:cs="Arial"/>
          <w:bCs/>
          <w:i/>
          <w:iCs/>
          <w:sz w:val="22"/>
          <w:szCs w:val="22"/>
        </w:rPr>
      </w:pPr>
    </w:p>
    <w:p w:rsidR="0050242D" w:rsidRPr="008F5F3A" w:rsidRDefault="0050242D" w:rsidP="0050242D">
      <w:pPr>
        <w:rPr>
          <w:rFonts w:ascii="Trebuchet MS" w:hAnsi="Trebuchet MS" w:cs="Arial"/>
          <w:bCs/>
          <w:i/>
          <w:iCs/>
          <w:sz w:val="22"/>
          <w:szCs w:val="22"/>
        </w:rPr>
      </w:pPr>
    </w:p>
    <w:p w:rsidR="0050242D" w:rsidRPr="008F5F3A" w:rsidRDefault="0050242D" w:rsidP="0050242D">
      <w:pPr>
        <w:rPr>
          <w:rFonts w:ascii="Trebuchet MS" w:hAnsi="Trebuchet MS" w:cs="Arial"/>
          <w:bCs/>
          <w:i/>
          <w:iCs/>
          <w:sz w:val="22"/>
          <w:szCs w:val="22"/>
        </w:rPr>
      </w:pPr>
    </w:p>
    <w:p w:rsidR="0050242D"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PRESTANAK STATUSA UČENIKA U ŠKOLI</w:t>
      </w:r>
    </w:p>
    <w:p w:rsidR="0050242D" w:rsidRPr="0045497B"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116</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Za učenika koji se ispisao iz Škole, Škola u matičnoj knjizi zaključuje posljednji razred koji je završio u Školi.</w:t>
      </w:r>
    </w:p>
    <w:p w:rsidR="0050242D" w:rsidRDefault="0050242D" w:rsidP="0050242D">
      <w:pPr>
        <w:ind w:firstLine="720"/>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Pr>
          <w:rFonts w:ascii="Trebuchet MS" w:hAnsi="Trebuchet MS" w:cs="Arial"/>
          <w:sz w:val="22"/>
          <w:szCs w:val="22"/>
        </w:rPr>
        <w:t>Učeniku koji je završio zadnji razred upisanoga obrazovnog programa, ali nije položio državnu maturu, odnosno nije izradio i obranio završni rad, status redovitog učenika prestaje godinu dana nakon završetka školske godine u kojoj je završio zadnji razred upisanoga obrazovnog programa.</w:t>
      </w:r>
    </w:p>
    <w:p w:rsidR="0050242D" w:rsidRDefault="0050242D" w:rsidP="0050242D">
      <w:pPr>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 xml:space="preserve">PRAVA I OBVEZE UČENIKA </w:t>
      </w:r>
    </w:p>
    <w:p w:rsidR="0050242D" w:rsidRPr="0045497B" w:rsidRDefault="0050242D" w:rsidP="0050242D">
      <w:pPr>
        <w:rPr>
          <w:rFonts w:ascii="Trebuchet MS" w:hAnsi="Trebuchet MS" w:cs="Arial"/>
          <w:b/>
          <w:bCs/>
          <w:i/>
          <w:iCs/>
          <w:sz w:val="22"/>
          <w:szCs w:val="22"/>
        </w:rPr>
      </w:pPr>
    </w:p>
    <w:p w:rsidR="0050242D" w:rsidRPr="0045497B" w:rsidRDefault="0050242D" w:rsidP="0050242D">
      <w:pPr>
        <w:ind w:left="3600" w:firstLine="720"/>
        <w:rPr>
          <w:rFonts w:ascii="Trebuchet MS" w:hAnsi="Trebuchet MS" w:cs="Arial"/>
          <w:sz w:val="22"/>
          <w:szCs w:val="22"/>
        </w:rPr>
      </w:pPr>
      <w:r>
        <w:rPr>
          <w:rFonts w:ascii="Trebuchet MS" w:hAnsi="Trebuchet MS" w:cs="Arial"/>
          <w:sz w:val="22"/>
          <w:szCs w:val="22"/>
        </w:rPr>
        <w:t>Članak 117</w:t>
      </w:r>
      <w:r w:rsidRPr="0045497B">
        <w:rPr>
          <w:rFonts w:ascii="Trebuchet MS" w:hAnsi="Trebuchet MS" w:cs="Arial"/>
          <w:sz w:val="22"/>
          <w:szCs w:val="22"/>
        </w:rPr>
        <w:t>.</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Učenik ima pravo:</w:t>
      </w:r>
    </w:p>
    <w:p w:rsidR="0050242D" w:rsidRPr="0045497B" w:rsidRDefault="0050242D" w:rsidP="0050242D">
      <w:pPr>
        <w:jc w:val="both"/>
        <w:rPr>
          <w:rFonts w:ascii="Trebuchet MS" w:hAnsi="Trebuchet MS" w:cs="Arial"/>
          <w:sz w:val="22"/>
          <w:szCs w:val="22"/>
        </w:rPr>
      </w:pPr>
    </w:p>
    <w:p w:rsidR="0050242D" w:rsidRPr="0045497B" w:rsidRDefault="0050242D" w:rsidP="0050242D">
      <w:pPr>
        <w:ind w:left="720"/>
        <w:jc w:val="both"/>
        <w:rPr>
          <w:rFonts w:ascii="Trebuchet MS" w:hAnsi="Trebuchet MS" w:cs="Arial"/>
          <w:sz w:val="22"/>
          <w:szCs w:val="22"/>
        </w:rPr>
      </w:pPr>
      <w:r w:rsidRPr="0045497B">
        <w:rPr>
          <w:rFonts w:ascii="Trebuchet MS" w:hAnsi="Trebuchet MS" w:cs="Arial"/>
          <w:sz w:val="22"/>
          <w:szCs w:val="22"/>
        </w:rPr>
        <w:t>- na obaviještenost o svim pitanjima koja se odnose na njega</w:t>
      </w:r>
    </w:p>
    <w:p w:rsidR="0050242D" w:rsidRPr="0045497B" w:rsidRDefault="0050242D" w:rsidP="0050242D">
      <w:pPr>
        <w:ind w:left="720"/>
        <w:jc w:val="both"/>
        <w:rPr>
          <w:rFonts w:ascii="Trebuchet MS" w:hAnsi="Trebuchet MS" w:cs="Arial"/>
          <w:sz w:val="22"/>
          <w:szCs w:val="22"/>
        </w:rPr>
      </w:pPr>
      <w:r w:rsidRPr="0045497B">
        <w:rPr>
          <w:rFonts w:ascii="Trebuchet MS" w:hAnsi="Trebuchet MS" w:cs="Arial"/>
          <w:sz w:val="22"/>
          <w:szCs w:val="22"/>
        </w:rPr>
        <w:t>- na savjet i pomoć u rješavanju problema sukladno njegovom najboljem interesu</w:t>
      </w:r>
    </w:p>
    <w:p w:rsidR="0050242D" w:rsidRPr="0045497B" w:rsidRDefault="0050242D" w:rsidP="0050242D">
      <w:pPr>
        <w:ind w:left="720"/>
        <w:jc w:val="both"/>
        <w:rPr>
          <w:rFonts w:ascii="Trebuchet MS" w:hAnsi="Trebuchet MS" w:cs="Arial"/>
          <w:sz w:val="22"/>
          <w:szCs w:val="22"/>
        </w:rPr>
      </w:pPr>
      <w:r w:rsidRPr="0045497B">
        <w:rPr>
          <w:rFonts w:ascii="Trebuchet MS" w:hAnsi="Trebuchet MS" w:cs="Arial"/>
          <w:sz w:val="22"/>
          <w:szCs w:val="22"/>
        </w:rPr>
        <w:t xml:space="preserve">- na uvažanje njegova mišljenja </w:t>
      </w:r>
    </w:p>
    <w:p w:rsidR="0050242D" w:rsidRPr="0045497B" w:rsidRDefault="0050242D" w:rsidP="0050242D">
      <w:pPr>
        <w:ind w:left="720"/>
        <w:jc w:val="both"/>
        <w:rPr>
          <w:rFonts w:ascii="Trebuchet MS" w:hAnsi="Trebuchet MS" w:cs="Arial"/>
          <w:sz w:val="22"/>
          <w:szCs w:val="22"/>
        </w:rPr>
      </w:pPr>
      <w:r w:rsidRPr="0045497B">
        <w:rPr>
          <w:rFonts w:ascii="Trebuchet MS" w:hAnsi="Trebuchet MS" w:cs="Arial"/>
          <w:sz w:val="22"/>
          <w:szCs w:val="22"/>
        </w:rPr>
        <w:t>- na pomoć drugih učenika Škole</w:t>
      </w:r>
    </w:p>
    <w:p w:rsidR="0050242D" w:rsidRPr="0045497B" w:rsidRDefault="0050242D" w:rsidP="0050242D">
      <w:pPr>
        <w:ind w:left="720"/>
        <w:jc w:val="both"/>
        <w:rPr>
          <w:rFonts w:ascii="Trebuchet MS" w:hAnsi="Trebuchet MS" w:cs="Arial"/>
          <w:sz w:val="22"/>
          <w:szCs w:val="22"/>
        </w:rPr>
      </w:pPr>
      <w:r w:rsidRPr="0045497B">
        <w:rPr>
          <w:rFonts w:ascii="Trebuchet MS" w:hAnsi="Trebuchet MS" w:cs="Arial"/>
          <w:sz w:val="22"/>
          <w:szCs w:val="22"/>
        </w:rPr>
        <w:t>- na pritužbu koju može predati nastavnicima, ravnatelju ili školskom odboru</w:t>
      </w:r>
    </w:p>
    <w:p w:rsidR="0050242D" w:rsidRPr="0045497B" w:rsidRDefault="0050242D" w:rsidP="0050242D">
      <w:pPr>
        <w:ind w:left="720"/>
        <w:jc w:val="both"/>
        <w:rPr>
          <w:rFonts w:ascii="Trebuchet MS" w:hAnsi="Trebuchet MS" w:cs="Arial"/>
          <w:sz w:val="22"/>
          <w:szCs w:val="22"/>
        </w:rPr>
      </w:pPr>
      <w:r w:rsidRPr="0045497B">
        <w:rPr>
          <w:rFonts w:ascii="Trebuchet MS" w:hAnsi="Trebuchet MS" w:cs="Arial"/>
          <w:sz w:val="22"/>
          <w:szCs w:val="22"/>
        </w:rPr>
        <w:t xml:space="preserve">- sudjelovati u radu vijeća učenika te u izradi i provedbi kućnog reda </w:t>
      </w:r>
    </w:p>
    <w:p w:rsidR="0050242D" w:rsidRDefault="0050242D" w:rsidP="0050242D">
      <w:pPr>
        <w:ind w:left="720"/>
        <w:jc w:val="both"/>
        <w:rPr>
          <w:rFonts w:ascii="Trebuchet MS" w:hAnsi="Trebuchet MS" w:cs="Arial"/>
          <w:sz w:val="22"/>
          <w:szCs w:val="22"/>
        </w:rPr>
      </w:pPr>
      <w:r w:rsidRPr="0045497B">
        <w:rPr>
          <w:rFonts w:ascii="Trebuchet MS" w:hAnsi="Trebuchet MS" w:cs="Arial"/>
          <w:sz w:val="22"/>
          <w:szCs w:val="22"/>
        </w:rPr>
        <w:t>- predlagati poboljšanje odgojno-obrazovnog pr</w:t>
      </w:r>
      <w:r>
        <w:rPr>
          <w:rFonts w:ascii="Trebuchet MS" w:hAnsi="Trebuchet MS" w:cs="Arial"/>
          <w:sz w:val="22"/>
          <w:szCs w:val="22"/>
        </w:rPr>
        <w:t>ocesa i odgojno-obrazovnog rada</w:t>
      </w:r>
    </w:p>
    <w:p w:rsidR="0050242D" w:rsidRDefault="0050242D" w:rsidP="0050242D">
      <w:pPr>
        <w:jc w:val="both"/>
        <w:rPr>
          <w:rFonts w:ascii="Trebuchet MS" w:hAnsi="Trebuchet MS" w:cs="Arial"/>
          <w:sz w:val="22"/>
          <w:szCs w:val="22"/>
        </w:rPr>
      </w:pP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Učenik je obvezan:</w:t>
      </w:r>
    </w:p>
    <w:p w:rsidR="0050242D" w:rsidRPr="0045497B" w:rsidRDefault="0050242D" w:rsidP="0050242D">
      <w:pPr>
        <w:jc w:val="both"/>
        <w:rPr>
          <w:rFonts w:ascii="Trebuchet MS" w:hAnsi="Trebuchet MS" w:cs="Arial"/>
          <w:sz w:val="22"/>
          <w:szCs w:val="22"/>
        </w:rPr>
      </w:pPr>
    </w:p>
    <w:p w:rsidR="0050242D" w:rsidRPr="0045497B" w:rsidRDefault="0050242D" w:rsidP="0050242D">
      <w:pPr>
        <w:ind w:left="720"/>
        <w:jc w:val="both"/>
        <w:rPr>
          <w:rFonts w:ascii="Trebuchet MS" w:hAnsi="Trebuchet MS" w:cs="Arial"/>
          <w:sz w:val="22"/>
          <w:szCs w:val="22"/>
        </w:rPr>
      </w:pPr>
      <w:r w:rsidRPr="0045497B">
        <w:rPr>
          <w:rFonts w:ascii="Trebuchet MS" w:hAnsi="Trebuchet MS" w:cs="Arial"/>
          <w:sz w:val="22"/>
          <w:szCs w:val="22"/>
        </w:rPr>
        <w:t>- pohađati obvezni dio programa i druge oblike obrazovnog rada  koje je izabrao</w:t>
      </w:r>
    </w:p>
    <w:p w:rsidR="0050242D" w:rsidRPr="0045497B" w:rsidRDefault="0050242D" w:rsidP="0050242D">
      <w:pPr>
        <w:ind w:left="720"/>
        <w:jc w:val="both"/>
        <w:rPr>
          <w:rFonts w:ascii="Trebuchet MS" w:hAnsi="Trebuchet MS" w:cs="Arial"/>
          <w:sz w:val="22"/>
          <w:szCs w:val="22"/>
        </w:rPr>
      </w:pPr>
      <w:r>
        <w:rPr>
          <w:rFonts w:ascii="Trebuchet MS" w:hAnsi="Trebuchet MS" w:cs="Arial"/>
          <w:sz w:val="22"/>
          <w:szCs w:val="22"/>
        </w:rPr>
        <w:t>- pridržavati se pravila K</w:t>
      </w:r>
      <w:r w:rsidRPr="0045497B">
        <w:rPr>
          <w:rFonts w:ascii="Trebuchet MS" w:hAnsi="Trebuchet MS" w:cs="Arial"/>
          <w:sz w:val="22"/>
          <w:szCs w:val="22"/>
        </w:rPr>
        <w:t xml:space="preserve">ućnog reda </w:t>
      </w:r>
    </w:p>
    <w:p w:rsidR="0050242D" w:rsidRPr="0045497B" w:rsidRDefault="0050242D" w:rsidP="0050242D">
      <w:pPr>
        <w:ind w:left="720"/>
        <w:jc w:val="both"/>
        <w:rPr>
          <w:rFonts w:ascii="Trebuchet MS" w:hAnsi="Trebuchet MS" w:cs="Arial"/>
          <w:sz w:val="22"/>
          <w:szCs w:val="22"/>
        </w:rPr>
      </w:pPr>
      <w:r w:rsidRPr="0045497B">
        <w:rPr>
          <w:rFonts w:ascii="Trebuchet MS" w:hAnsi="Trebuchet MS" w:cs="Arial"/>
          <w:sz w:val="22"/>
          <w:szCs w:val="22"/>
        </w:rPr>
        <w:t>- ispunjavati upute nastavnika, stručnih suradnika i ravnatelj</w:t>
      </w:r>
      <w:r>
        <w:rPr>
          <w:rFonts w:ascii="Trebuchet MS" w:hAnsi="Trebuchet MS" w:cs="Arial"/>
          <w:sz w:val="22"/>
          <w:szCs w:val="22"/>
        </w:rPr>
        <w:t xml:space="preserve">a, a koje su u skladu s </w:t>
      </w:r>
    </w:p>
    <w:p w:rsidR="0050242D" w:rsidRPr="0045497B" w:rsidRDefault="0050242D" w:rsidP="0050242D">
      <w:pPr>
        <w:ind w:left="720"/>
        <w:jc w:val="both"/>
        <w:rPr>
          <w:rFonts w:ascii="Trebuchet MS" w:hAnsi="Trebuchet MS" w:cs="Arial"/>
          <w:sz w:val="22"/>
          <w:szCs w:val="22"/>
        </w:rPr>
      </w:pPr>
      <w:r w:rsidRPr="0045497B">
        <w:rPr>
          <w:rFonts w:ascii="Trebuchet MS" w:hAnsi="Trebuchet MS" w:cs="Arial"/>
          <w:sz w:val="22"/>
          <w:szCs w:val="22"/>
        </w:rPr>
        <w:t xml:space="preserve">  </w:t>
      </w:r>
      <w:r>
        <w:rPr>
          <w:rFonts w:ascii="Trebuchet MS" w:hAnsi="Trebuchet MS" w:cs="Arial"/>
          <w:sz w:val="22"/>
          <w:szCs w:val="22"/>
        </w:rPr>
        <w:t xml:space="preserve">pravnim </w:t>
      </w:r>
      <w:r w:rsidRPr="0045497B">
        <w:rPr>
          <w:rFonts w:ascii="Trebuchet MS" w:hAnsi="Trebuchet MS" w:cs="Arial"/>
          <w:sz w:val="22"/>
          <w:szCs w:val="22"/>
        </w:rPr>
        <w:t>propisima i kućnim redom</w:t>
      </w:r>
    </w:p>
    <w:p w:rsidR="0050242D" w:rsidRDefault="0050242D" w:rsidP="0050242D">
      <w:pPr>
        <w:ind w:left="720"/>
        <w:jc w:val="both"/>
        <w:rPr>
          <w:rFonts w:ascii="Trebuchet MS" w:hAnsi="Trebuchet MS" w:cs="Arial"/>
          <w:sz w:val="22"/>
          <w:szCs w:val="22"/>
        </w:rPr>
      </w:pPr>
      <w:r w:rsidRPr="0045497B">
        <w:rPr>
          <w:rFonts w:ascii="Trebuchet MS" w:hAnsi="Trebuchet MS" w:cs="Arial"/>
          <w:sz w:val="22"/>
          <w:szCs w:val="22"/>
        </w:rPr>
        <w:t>- čuvati udžbenike i drug</w:t>
      </w:r>
      <w:r>
        <w:rPr>
          <w:rFonts w:ascii="Trebuchet MS" w:hAnsi="Trebuchet MS" w:cs="Arial"/>
          <w:sz w:val="22"/>
          <w:szCs w:val="22"/>
        </w:rPr>
        <w:t>a obrazovna i nastavna sredstva</w:t>
      </w:r>
    </w:p>
    <w:p w:rsidR="0050242D" w:rsidRDefault="0050242D" w:rsidP="0050242D">
      <w:pPr>
        <w:ind w:left="720"/>
        <w:jc w:val="both"/>
        <w:rPr>
          <w:rFonts w:ascii="Trebuchet MS" w:hAnsi="Trebuchet MS" w:cs="Arial"/>
          <w:sz w:val="22"/>
          <w:szCs w:val="22"/>
        </w:rPr>
      </w:pPr>
      <w:r>
        <w:rPr>
          <w:rFonts w:ascii="Trebuchet MS" w:hAnsi="Trebuchet MS" w:cs="Arial"/>
          <w:sz w:val="22"/>
          <w:szCs w:val="22"/>
        </w:rPr>
        <w:t>- savjesno učiti i aktivno sudjelovati u nastavnom procesu</w:t>
      </w:r>
    </w:p>
    <w:p w:rsidR="0050242D" w:rsidRDefault="0050242D" w:rsidP="0050242D">
      <w:pPr>
        <w:ind w:left="720"/>
        <w:jc w:val="both"/>
        <w:rPr>
          <w:rFonts w:ascii="Trebuchet MS" w:hAnsi="Trebuchet MS" w:cs="Arial"/>
          <w:sz w:val="22"/>
          <w:szCs w:val="22"/>
        </w:rPr>
      </w:pPr>
      <w:r>
        <w:rPr>
          <w:rFonts w:ascii="Trebuchet MS" w:hAnsi="Trebuchet MS" w:cs="Arial"/>
          <w:sz w:val="22"/>
          <w:szCs w:val="22"/>
        </w:rPr>
        <w:t>- njegovati humane odnose među učenicima, nastavnicima i drugim radnicima Škole</w:t>
      </w:r>
    </w:p>
    <w:p w:rsidR="0050242D" w:rsidRPr="0045497B" w:rsidRDefault="0050242D" w:rsidP="0050242D">
      <w:pPr>
        <w:ind w:left="720"/>
        <w:jc w:val="both"/>
        <w:rPr>
          <w:rFonts w:ascii="Trebuchet MS" w:hAnsi="Trebuchet MS" w:cs="Arial"/>
          <w:sz w:val="22"/>
          <w:szCs w:val="22"/>
        </w:rPr>
      </w:pPr>
      <w:r>
        <w:rPr>
          <w:rFonts w:ascii="Trebuchet MS" w:hAnsi="Trebuchet MS" w:cs="Arial"/>
          <w:sz w:val="22"/>
          <w:szCs w:val="22"/>
        </w:rPr>
        <w:t>- pravodobno opravdavati izostanke i zakašnjenja.</w:t>
      </w:r>
    </w:p>
    <w:p w:rsidR="0050242D" w:rsidRDefault="0050242D" w:rsidP="0050242D">
      <w:pPr>
        <w:rPr>
          <w:rFonts w:ascii="Trebuchet MS" w:hAnsi="Trebuchet MS" w:cs="Arial"/>
          <w:sz w:val="22"/>
          <w:szCs w:val="22"/>
        </w:rPr>
      </w:pPr>
    </w:p>
    <w:p w:rsidR="0050242D" w:rsidRPr="0045497B" w:rsidRDefault="0050242D" w:rsidP="0050242D">
      <w:pPr>
        <w:rPr>
          <w:rFonts w:ascii="Trebuchet MS" w:hAnsi="Trebuchet MS" w:cs="Arial"/>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IZOSTANCI UČENIKA</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118.</w:t>
      </w:r>
    </w:p>
    <w:p w:rsidR="0050242D" w:rsidRPr="0045497B" w:rsidRDefault="0050242D" w:rsidP="0050242D">
      <w:pPr>
        <w:ind w:left="3600" w:firstLine="720"/>
        <w:rPr>
          <w:rFonts w:ascii="Trebuchet MS" w:hAnsi="Trebuchet MS" w:cs="Arial"/>
          <w:sz w:val="22"/>
          <w:szCs w:val="22"/>
        </w:rPr>
      </w:pPr>
    </w:p>
    <w:p w:rsidR="0050242D"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Izostanke i zakašnjenja na nastavu i druge oblike odgojno-obrazovnog rada učenici su dužni opravdati (ispričnicom rodite</w:t>
      </w:r>
      <w:r>
        <w:rPr>
          <w:rFonts w:ascii="Trebuchet MS" w:hAnsi="Trebuchet MS" w:cs="Arial"/>
          <w:sz w:val="22"/>
          <w:szCs w:val="22"/>
        </w:rPr>
        <w:t>lja, skrbnika, liječnika i sl.) i  to  najduže  u razdoblju  do  14 dana.</w:t>
      </w:r>
    </w:p>
    <w:p w:rsidR="0050242D" w:rsidRPr="0045497B" w:rsidRDefault="0050242D" w:rsidP="0050242D">
      <w:pPr>
        <w:ind w:firstLine="720"/>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Opravdanim izostancima smatra se bolest učenika, smrtni slučaj u obitelji, iznimne potrebe u čuvanju imovine obitelji, problemi u prometu, elementarne nepogod</w:t>
      </w:r>
      <w:r>
        <w:rPr>
          <w:rFonts w:ascii="Trebuchet MS" w:hAnsi="Trebuchet MS" w:cs="Arial"/>
          <w:sz w:val="22"/>
          <w:szCs w:val="22"/>
        </w:rPr>
        <w:t>e, bolest članova obitelji i slično.</w:t>
      </w:r>
    </w:p>
    <w:p w:rsidR="0050242D" w:rsidRDefault="0050242D" w:rsidP="0050242D">
      <w:pPr>
        <w:rPr>
          <w:rFonts w:ascii="Trebuchet MS" w:hAnsi="Trebuchet MS" w:cs="Arial"/>
          <w:sz w:val="22"/>
          <w:szCs w:val="22"/>
        </w:rPr>
      </w:pPr>
    </w:p>
    <w:p w:rsidR="0050242D" w:rsidRPr="0045497B" w:rsidRDefault="0050242D" w:rsidP="0050242D">
      <w:pPr>
        <w:ind w:firstLine="720"/>
        <w:rPr>
          <w:rFonts w:ascii="Trebuchet MS" w:hAnsi="Trebuchet MS" w:cs="Arial"/>
          <w:sz w:val="22"/>
          <w:szCs w:val="22"/>
        </w:rPr>
      </w:pPr>
      <w:r w:rsidRPr="0045497B">
        <w:rPr>
          <w:rFonts w:ascii="Trebuchet MS" w:hAnsi="Trebuchet MS" w:cs="Arial"/>
          <w:sz w:val="22"/>
          <w:szCs w:val="22"/>
        </w:rPr>
        <w:t>Učenik može izostati s nastave prema odobrenju:</w:t>
      </w:r>
    </w:p>
    <w:p w:rsidR="0050242D" w:rsidRPr="0045497B" w:rsidRDefault="0050242D" w:rsidP="0050242D">
      <w:pPr>
        <w:rPr>
          <w:rFonts w:ascii="Trebuchet MS" w:hAnsi="Trebuchet MS" w:cs="Arial"/>
          <w:sz w:val="22"/>
          <w:szCs w:val="22"/>
        </w:rPr>
      </w:pPr>
    </w:p>
    <w:p w:rsidR="0050242D" w:rsidRPr="0045497B" w:rsidRDefault="0050242D" w:rsidP="0050242D">
      <w:pPr>
        <w:spacing w:line="360" w:lineRule="auto"/>
        <w:ind w:left="720"/>
        <w:rPr>
          <w:rFonts w:ascii="Trebuchet MS" w:hAnsi="Trebuchet MS" w:cs="Arial"/>
          <w:sz w:val="22"/>
          <w:szCs w:val="22"/>
        </w:rPr>
      </w:pPr>
      <w:r w:rsidRPr="0045497B">
        <w:rPr>
          <w:rFonts w:ascii="Trebuchet MS" w:hAnsi="Trebuchet MS" w:cs="Arial"/>
          <w:sz w:val="22"/>
          <w:szCs w:val="22"/>
        </w:rPr>
        <w:t>- nastavnika s njegovog sata</w:t>
      </w:r>
    </w:p>
    <w:p w:rsidR="0050242D" w:rsidRPr="0045497B" w:rsidRDefault="0050242D" w:rsidP="0050242D">
      <w:pPr>
        <w:spacing w:line="360" w:lineRule="auto"/>
        <w:ind w:left="720"/>
        <w:rPr>
          <w:rFonts w:ascii="Trebuchet MS" w:hAnsi="Trebuchet MS" w:cs="Arial"/>
          <w:sz w:val="22"/>
          <w:szCs w:val="22"/>
        </w:rPr>
      </w:pPr>
      <w:r w:rsidRPr="0045497B">
        <w:rPr>
          <w:rFonts w:ascii="Trebuchet MS" w:hAnsi="Trebuchet MS" w:cs="Arial"/>
          <w:sz w:val="22"/>
          <w:szCs w:val="22"/>
        </w:rPr>
        <w:t>- razrednika do tri radna dana</w:t>
      </w:r>
    </w:p>
    <w:p w:rsidR="0050242D" w:rsidRPr="0045497B" w:rsidRDefault="0050242D" w:rsidP="0050242D">
      <w:pPr>
        <w:spacing w:line="360" w:lineRule="auto"/>
        <w:ind w:left="720"/>
        <w:rPr>
          <w:rFonts w:ascii="Trebuchet MS" w:hAnsi="Trebuchet MS" w:cs="Arial"/>
          <w:sz w:val="22"/>
          <w:szCs w:val="22"/>
        </w:rPr>
      </w:pPr>
      <w:r w:rsidRPr="0045497B">
        <w:rPr>
          <w:rFonts w:ascii="Trebuchet MS" w:hAnsi="Trebuchet MS" w:cs="Arial"/>
          <w:sz w:val="22"/>
          <w:szCs w:val="22"/>
        </w:rPr>
        <w:t>- ravnatelja do sedam radnih dana</w:t>
      </w:r>
    </w:p>
    <w:p w:rsidR="0050242D" w:rsidRPr="0045497B" w:rsidRDefault="0050242D" w:rsidP="0050242D">
      <w:pPr>
        <w:spacing w:line="360" w:lineRule="auto"/>
        <w:ind w:left="720"/>
        <w:rPr>
          <w:rFonts w:ascii="Trebuchet MS" w:hAnsi="Trebuchet MS" w:cs="Arial"/>
          <w:sz w:val="22"/>
          <w:szCs w:val="22"/>
        </w:rPr>
      </w:pPr>
      <w:r w:rsidRPr="0045497B">
        <w:rPr>
          <w:rFonts w:ascii="Trebuchet MS" w:hAnsi="Trebuchet MS" w:cs="Arial"/>
          <w:sz w:val="22"/>
          <w:szCs w:val="22"/>
        </w:rPr>
        <w:t>- nastavničkog vijeća više od sedam radnih dana.</w:t>
      </w:r>
    </w:p>
    <w:p w:rsidR="0050242D" w:rsidRDefault="0050242D" w:rsidP="0050242D">
      <w:pPr>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IZVJEŠĆIVANJE O IZOSTANCIMA UČENIKA</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119</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Ako učenik ne dolazi redovito na nastavu ili ne izvršava druge školske obveze, razrednik će zatražiti od roditelja ili skrbnika objašnjenje o razlozima učenikovog neizvršavanja obveza.</w:t>
      </w:r>
    </w:p>
    <w:p w:rsidR="0050242D" w:rsidRPr="0045497B" w:rsidRDefault="0050242D" w:rsidP="0050242D">
      <w:pPr>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 xml:space="preserve">O učenicima koji ne pohađaju školu ili je ne pohađaju redovito, </w:t>
      </w:r>
      <w:r>
        <w:rPr>
          <w:rFonts w:ascii="Trebuchet MS" w:hAnsi="Trebuchet MS" w:cs="Arial"/>
          <w:sz w:val="22"/>
          <w:szCs w:val="22"/>
        </w:rPr>
        <w:t>ravnatelj je dužan izvijestiti C</w:t>
      </w:r>
      <w:r w:rsidRPr="0045497B">
        <w:rPr>
          <w:rFonts w:ascii="Trebuchet MS" w:hAnsi="Trebuchet MS" w:cs="Arial"/>
          <w:sz w:val="22"/>
          <w:szCs w:val="22"/>
        </w:rPr>
        <w:t>entar za socijalnu skrb.</w:t>
      </w:r>
    </w:p>
    <w:p w:rsidR="0050242D" w:rsidRPr="00D565C6" w:rsidRDefault="0050242D" w:rsidP="0050242D">
      <w:pPr>
        <w:jc w:val="right"/>
        <w:rPr>
          <w:rFonts w:ascii="Trebuchet MS" w:hAnsi="Trebuchet MS" w:cs="Arial"/>
          <w:bCs/>
          <w:iCs/>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OCJENJIVANJE UČENIKA</w:t>
      </w:r>
    </w:p>
    <w:p w:rsidR="0050242D" w:rsidRPr="0045497B" w:rsidRDefault="0050242D" w:rsidP="0050242D">
      <w:pPr>
        <w:rPr>
          <w:rFonts w:ascii="Trebuchet MS" w:hAnsi="Trebuchet MS" w:cs="Arial"/>
          <w:b/>
          <w:bCs/>
          <w:i/>
          <w:iCs/>
          <w:sz w:val="22"/>
          <w:szCs w:val="22"/>
        </w:rPr>
      </w:pPr>
    </w:p>
    <w:p w:rsidR="0050242D" w:rsidRPr="0045497B" w:rsidRDefault="0050242D" w:rsidP="0050242D">
      <w:pPr>
        <w:ind w:left="3600" w:firstLine="720"/>
        <w:rPr>
          <w:rFonts w:ascii="Trebuchet MS" w:hAnsi="Trebuchet MS" w:cs="Arial"/>
          <w:sz w:val="22"/>
          <w:szCs w:val="22"/>
        </w:rPr>
      </w:pPr>
      <w:r>
        <w:rPr>
          <w:rFonts w:ascii="Trebuchet MS" w:hAnsi="Trebuchet MS" w:cs="Arial"/>
          <w:sz w:val="22"/>
          <w:szCs w:val="22"/>
        </w:rPr>
        <w:t>Članak 120</w:t>
      </w:r>
      <w:r w:rsidRPr="0045497B">
        <w:rPr>
          <w:rFonts w:ascii="Trebuchet MS" w:hAnsi="Trebuchet MS" w:cs="Arial"/>
          <w:sz w:val="22"/>
          <w:szCs w:val="22"/>
        </w:rPr>
        <w:t>.</w:t>
      </w:r>
    </w:p>
    <w:p w:rsidR="0050242D" w:rsidRDefault="0050242D" w:rsidP="0050242D">
      <w:pPr>
        <w:ind w:firstLine="720"/>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Redovni učenik Škole prati se i ocjenjuje tijekom nastave.</w:t>
      </w:r>
    </w:p>
    <w:p w:rsidR="0050242D" w:rsidRPr="0045497B" w:rsidRDefault="0050242D" w:rsidP="0050242D">
      <w:pPr>
        <w:jc w:val="both"/>
        <w:rPr>
          <w:rFonts w:ascii="Trebuchet MS" w:hAnsi="Trebuchet MS" w:cs="Arial"/>
          <w:sz w:val="22"/>
          <w:szCs w:val="22"/>
        </w:rPr>
      </w:pPr>
    </w:p>
    <w:p w:rsidR="0050242D" w:rsidRDefault="0050242D" w:rsidP="0050242D">
      <w:pPr>
        <w:jc w:val="both"/>
        <w:rPr>
          <w:rFonts w:ascii="Trebuchet MS" w:hAnsi="Trebuchet MS" w:cs="Arial"/>
          <w:sz w:val="22"/>
          <w:szCs w:val="22"/>
        </w:rPr>
      </w:pPr>
      <w:r>
        <w:rPr>
          <w:rFonts w:ascii="Trebuchet MS" w:hAnsi="Trebuchet MS" w:cs="Arial"/>
          <w:sz w:val="22"/>
          <w:szCs w:val="22"/>
        </w:rPr>
        <w:tab/>
        <w:t>Na osnovi praćenja i vrednovanja tijekom nastavne godine zaključnu ocjenu iz nastavnog predmeta utvrđuje nastavnik nastavnog predmeta, a ocjenu iz vladanja razredno vijeće na  prijedlog razrednika.</w:t>
      </w:r>
    </w:p>
    <w:p w:rsidR="0050242D" w:rsidRPr="0045497B" w:rsidRDefault="0050242D" w:rsidP="0050242D">
      <w:pPr>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p>
    <w:p w:rsidR="0050242D" w:rsidRDefault="00EF0368" w:rsidP="0050242D">
      <w:pPr>
        <w:rPr>
          <w:rFonts w:ascii="Trebuchet MS" w:hAnsi="Trebuchet MS" w:cs="Arial"/>
          <w:b/>
          <w:bCs/>
          <w:i/>
          <w:iCs/>
          <w:sz w:val="22"/>
          <w:szCs w:val="22"/>
        </w:rPr>
      </w:pPr>
      <w:r>
        <w:rPr>
          <w:rFonts w:ascii="Trebuchet MS" w:hAnsi="Trebuchet MS" w:cs="Arial"/>
          <w:b/>
          <w:bCs/>
          <w:i/>
          <w:iCs/>
          <w:sz w:val="22"/>
          <w:szCs w:val="22"/>
        </w:rPr>
        <w:t>ISPRAVE O USPJEHU</w:t>
      </w:r>
    </w:p>
    <w:p w:rsidR="00EF0368" w:rsidRPr="0045497B" w:rsidRDefault="00EF0368"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121</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Škola učeniku na kraju polugodišta izdaje pisano izvješće o postignutom uspjehu iz nastavnih predmeta i vladanja.</w:t>
      </w:r>
    </w:p>
    <w:p w:rsidR="0050242D" w:rsidRPr="0045497B" w:rsidRDefault="0050242D" w:rsidP="0050242D">
      <w:pPr>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Na završetku svakoga razreda učenik</w:t>
      </w:r>
      <w:r>
        <w:rPr>
          <w:rFonts w:ascii="Trebuchet MS" w:hAnsi="Trebuchet MS" w:cs="Arial"/>
          <w:sz w:val="22"/>
          <w:szCs w:val="22"/>
        </w:rPr>
        <w:t>u se izdaje razredna svjedodžba, a na završetku srednje škole svjedodžba o završnom radu.</w:t>
      </w:r>
    </w:p>
    <w:p w:rsidR="0050242D" w:rsidRDefault="0050242D" w:rsidP="0050242D">
      <w:pPr>
        <w:rPr>
          <w:rFonts w:ascii="Trebuchet MS" w:hAnsi="Trebuchet MS" w:cs="Arial"/>
          <w:sz w:val="22"/>
          <w:szCs w:val="22"/>
        </w:rPr>
      </w:pPr>
    </w:p>
    <w:p w:rsidR="0050242D" w:rsidRDefault="0050242D" w:rsidP="0050242D">
      <w:pPr>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PREISPITIVANJE ZAKLJUČ</w:t>
      </w:r>
      <w:r>
        <w:rPr>
          <w:rFonts w:ascii="Trebuchet MS" w:hAnsi="Trebuchet MS" w:cs="Arial"/>
          <w:b/>
          <w:bCs/>
          <w:i/>
          <w:iCs/>
          <w:sz w:val="22"/>
          <w:szCs w:val="22"/>
        </w:rPr>
        <w:t>E</w:t>
      </w:r>
      <w:r w:rsidRPr="0045497B">
        <w:rPr>
          <w:rFonts w:ascii="Trebuchet MS" w:hAnsi="Trebuchet MS" w:cs="Arial"/>
          <w:b/>
          <w:bCs/>
          <w:i/>
          <w:iCs/>
          <w:sz w:val="22"/>
          <w:szCs w:val="22"/>
        </w:rPr>
        <w:t>NE OCJENE</w:t>
      </w:r>
    </w:p>
    <w:p w:rsidR="0050242D" w:rsidRPr="00BB05DB" w:rsidRDefault="0050242D" w:rsidP="0050242D">
      <w:pPr>
        <w:rPr>
          <w:rFonts w:ascii="Trebuchet MS" w:hAnsi="Trebuchet MS" w:cs="Arial"/>
          <w:bCs/>
          <w:i/>
          <w:iCs/>
          <w:sz w:val="22"/>
          <w:szCs w:val="22"/>
        </w:rPr>
      </w:pPr>
    </w:p>
    <w:p w:rsidR="0050242D" w:rsidRPr="00BB05DB" w:rsidRDefault="0050242D" w:rsidP="0050242D">
      <w:pPr>
        <w:ind w:left="3600" w:firstLine="720"/>
        <w:rPr>
          <w:rFonts w:ascii="Trebuchet MS" w:hAnsi="Trebuchet MS" w:cs="Arial"/>
          <w:sz w:val="22"/>
          <w:szCs w:val="22"/>
        </w:rPr>
      </w:pPr>
      <w:r w:rsidRPr="00BB05DB">
        <w:rPr>
          <w:rFonts w:ascii="Trebuchet MS" w:hAnsi="Trebuchet MS" w:cs="Arial"/>
          <w:sz w:val="22"/>
          <w:szCs w:val="22"/>
        </w:rPr>
        <w:t>Članak 122.</w:t>
      </w:r>
    </w:p>
    <w:p w:rsidR="0050242D" w:rsidRPr="00BB05DB" w:rsidRDefault="0050242D" w:rsidP="0050242D">
      <w:pPr>
        <w:ind w:left="3600" w:firstLine="720"/>
        <w:rPr>
          <w:rFonts w:ascii="Trebuchet MS" w:hAnsi="Trebuchet MS" w:cs="Arial"/>
          <w:sz w:val="22"/>
          <w:szCs w:val="22"/>
        </w:rPr>
      </w:pPr>
    </w:p>
    <w:p w:rsidR="0050242D" w:rsidRPr="00BB05DB" w:rsidRDefault="0050242D" w:rsidP="0050242D">
      <w:pPr>
        <w:ind w:firstLine="720"/>
        <w:jc w:val="both"/>
        <w:rPr>
          <w:rFonts w:ascii="Trebuchet MS" w:hAnsi="Trebuchet MS" w:cs="Arial"/>
          <w:sz w:val="22"/>
          <w:szCs w:val="22"/>
        </w:rPr>
      </w:pPr>
      <w:r w:rsidRPr="00BB05DB">
        <w:rPr>
          <w:rFonts w:ascii="Trebuchet MS" w:hAnsi="Trebuchet MS" w:cs="Arial"/>
          <w:sz w:val="22"/>
          <w:szCs w:val="22"/>
        </w:rPr>
        <w:t>Učenik ili roditelj koji nije zadovoljan zaključenom ocjenom učenika iz pojedinog nastavnog predmeta, ima pravo u roku do dva dana od završetka nastavne godine podnijeti zahtjev Nastavničkom vijeću radi polaganja ispita pred povjerenstvom.</w:t>
      </w:r>
    </w:p>
    <w:p w:rsidR="0050242D" w:rsidRPr="00BB05DB" w:rsidRDefault="0050242D" w:rsidP="0050242D">
      <w:pPr>
        <w:jc w:val="both"/>
        <w:rPr>
          <w:rFonts w:ascii="Trebuchet MS" w:hAnsi="Trebuchet MS" w:cs="Arial"/>
          <w:sz w:val="22"/>
          <w:szCs w:val="22"/>
        </w:rPr>
      </w:pPr>
    </w:p>
    <w:p w:rsidR="0050242D" w:rsidRPr="00BB05DB" w:rsidRDefault="0050242D" w:rsidP="0050242D">
      <w:pPr>
        <w:ind w:firstLine="720"/>
        <w:jc w:val="both"/>
        <w:rPr>
          <w:rFonts w:ascii="Trebuchet MS" w:hAnsi="Trebuchet MS" w:cs="Arial"/>
          <w:sz w:val="22"/>
          <w:szCs w:val="22"/>
        </w:rPr>
      </w:pPr>
      <w:r w:rsidRPr="00BB05DB">
        <w:rPr>
          <w:rFonts w:ascii="Trebuchet MS" w:hAnsi="Trebuchet MS" w:cs="Arial"/>
          <w:sz w:val="22"/>
          <w:szCs w:val="22"/>
        </w:rPr>
        <w:t>Polaganje ispita iz stavka 1. ovoga članka provodi se u roku od dva dana od dana podnošenja zahtjeva.</w:t>
      </w:r>
    </w:p>
    <w:p w:rsidR="0050242D" w:rsidRPr="00BB05DB" w:rsidRDefault="0050242D" w:rsidP="0050242D">
      <w:pPr>
        <w:ind w:firstLine="720"/>
        <w:jc w:val="both"/>
        <w:rPr>
          <w:rFonts w:ascii="Trebuchet MS" w:hAnsi="Trebuchet MS" w:cs="Arial"/>
          <w:sz w:val="22"/>
          <w:szCs w:val="22"/>
        </w:rPr>
      </w:pPr>
    </w:p>
    <w:p w:rsidR="0050242D" w:rsidRPr="00BB05DB" w:rsidRDefault="0050242D" w:rsidP="0050242D">
      <w:pPr>
        <w:jc w:val="both"/>
        <w:rPr>
          <w:rFonts w:ascii="Trebuchet MS" w:hAnsi="Trebuchet MS" w:cs="Arial"/>
          <w:sz w:val="22"/>
          <w:szCs w:val="22"/>
        </w:rPr>
      </w:pPr>
      <w:r w:rsidRPr="00BB05DB">
        <w:rPr>
          <w:rFonts w:ascii="Trebuchet MS" w:hAnsi="Trebuchet MS" w:cs="Arial"/>
          <w:sz w:val="22"/>
          <w:szCs w:val="22"/>
        </w:rPr>
        <w:tab/>
        <w:t>Učenik ili roditelj koji nije zadovoljan ocjenom iz vladanja može u roku od dva dana podnijeti zah</w:t>
      </w:r>
      <w:r>
        <w:rPr>
          <w:rFonts w:ascii="Trebuchet MS" w:hAnsi="Trebuchet MS" w:cs="Arial"/>
          <w:sz w:val="22"/>
          <w:szCs w:val="22"/>
        </w:rPr>
        <w:t>t</w:t>
      </w:r>
      <w:r w:rsidRPr="00BB05DB">
        <w:rPr>
          <w:rFonts w:ascii="Trebuchet MS" w:hAnsi="Trebuchet MS" w:cs="Arial"/>
          <w:sz w:val="22"/>
          <w:szCs w:val="22"/>
        </w:rPr>
        <w:t>jev Nastavničkom vijeću radi preispitivanja ocjene. Odluka o ocjeni iz vladanja Nastavničkog vijeća je konačna.</w:t>
      </w:r>
    </w:p>
    <w:p w:rsidR="0050242D" w:rsidRPr="00BB05DB" w:rsidRDefault="0050242D" w:rsidP="0050242D">
      <w:pPr>
        <w:rPr>
          <w:rFonts w:ascii="Trebuchet MS" w:hAnsi="Trebuchet MS" w:cs="Arial"/>
          <w:bCs/>
          <w:i/>
          <w:iCs/>
          <w:sz w:val="22"/>
          <w:szCs w:val="22"/>
        </w:rPr>
      </w:pPr>
    </w:p>
    <w:p w:rsidR="0050242D" w:rsidRPr="00BB05DB" w:rsidRDefault="0050242D" w:rsidP="0050242D">
      <w:pPr>
        <w:rPr>
          <w:rFonts w:ascii="Trebuchet MS" w:hAnsi="Trebuchet MS" w:cs="Arial"/>
          <w:bCs/>
          <w:i/>
          <w:iCs/>
          <w:sz w:val="22"/>
          <w:szCs w:val="22"/>
        </w:rPr>
      </w:pPr>
    </w:p>
    <w:p w:rsidR="0050242D" w:rsidRPr="00E67EAA" w:rsidRDefault="0050242D" w:rsidP="0050242D">
      <w:pPr>
        <w:rPr>
          <w:rFonts w:ascii="Trebuchet MS" w:hAnsi="Trebuchet MS" w:cs="Arial"/>
          <w:sz w:val="22"/>
          <w:szCs w:val="22"/>
        </w:rPr>
      </w:pPr>
      <w:r w:rsidRPr="0045497B">
        <w:rPr>
          <w:rFonts w:ascii="Trebuchet MS" w:hAnsi="Trebuchet MS" w:cs="Arial"/>
          <w:b/>
          <w:bCs/>
          <w:i/>
          <w:iCs/>
          <w:sz w:val="22"/>
          <w:szCs w:val="22"/>
        </w:rPr>
        <w:t>SASTAV POVJERENSTVA</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123.</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 xml:space="preserve">Povjerenstvo </w:t>
      </w:r>
      <w:r>
        <w:rPr>
          <w:rFonts w:ascii="Trebuchet MS" w:hAnsi="Trebuchet MS" w:cs="Arial"/>
          <w:sz w:val="22"/>
          <w:szCs w:val="22"/>
        </w:rPr>
        <w:t>iz članka 122. čine tri člana:</w:t>
      </w:r>
    </w:p>
    <w:p w:rsidR="0050242D" w:rsidRPr="0045497B" w:rsidRDefault="0050242D" w:rsidP="0050242D">
      <w:pPr>
        <w:jc w:val="both"/>
        <w:rPr>
          <w:rFonts w:ascii="Trebuchet MS" w:hAnsi="Trebuchet MS" w:cs="Arial"/>
          <w:sz w:val="22"/>
          <w:szCs w:val="22"/>
        </w:rPr>
      </w:pPr>
    </w:p>
    <w:p w:rsidR="0050242D" w:rsidRPr="0045497B" w:rsidRDefault="0050242D" w:rsidP="0050242D">
      <w:pPr>
        <w:ind w:left="720" w:firstLine="720"/>
        <w:jc w:val="both"/>
        <w:rPr>
          <w:rFonts w:ascii="Trebuchet MS" w:hAnsi="Trebuchet MS" w:cs="Arial"/>
          <w:sz w:val="22"/>
          <w:szCs w:val="22"/>
        </w:rPr>
      </w:pPr>
      <w:r>
        <w:rPr>
          <w:rFonts w:ascii="Trebuchet MS" w:hAnsi="Trebuchet MS" w:cs="Arial"/>
          <w:sz w:val="22"/>
          <w:szCs w:val="22"/>
        </w:rPr>
        <w:t>- predsjednik (</w:t>
      </w:r>
      <w:r w:rsidRPr="0045497B">
        <w:rPr>
          <w:rFonts w:ascii="Trebuchet MS" w:hAnsi="Trebuchet MS" w:cs="Arial"/>
          <w:sz w:val="22"/>
          <w:szCs w:val="22"/>
        </w:rPr>
        <w:t>razrednik)</w:t>
      </w:r>
    </w:p>
    <w:p w:rsidR="0050242D" w:rsidRPr="0045497B" w:rsidRDefault="0050242D" w:rsidP="0050242D">
      <w:pPr>
        <w:ind w:left="720" w:firstLine="720"/>
        <w:jc w:val="both"/>
        <w:rPr>
          <w:rFonts w:ascii="Trebuchet MS" w:hAnsi="Trebuchet MS" w:cs="Arial"/>
          <w:sz w:val="22"/>
          <w:szCs w:val="22"/>
        </w:rPr>
      </w:pPr>
      <w:r>
        <w:rPr>
          <w:rFonts w:ascii="Trebuchet MS" w:hAnsi="Trebuchet MS" w:cs="Arial"/>
          <w:sz w:val="22"/>
          <w:szCs w:val="22"/>
        </w:rPr>
        <w:t>- ispitivač</w:t>
      </w:r>
      <w:r w:rsidRPr="0045497B">
        <w:rPr>
          <w:rFonts w:ascii="Trebuchet MS" w:hAnsi="Trebuchet MS" w:cs="Arial"/>
          <w:sz w:val="22"/>
          <w:szCs w:val="22"/>
        </w:rPr>
        <w:t xml:space="preserve"> </w:t>
      </w:r>
      <w:r>
        <w:rPr>
          <w:rFonts w:ascii="Trebuchet MS" w:hAnsi="Trebuchet MS" w:cs="Arial"/>
          <w:sz w:val="22"/>
          <w:szCs w:val="22"/>
        </w:rPr>
        <w:t xml:space="preserve"> </w:t>
      </w:r>
      <w:r w:rsidRPr="0045497B">
        <w:rPr>
          <w:rFonts w:ascii="Trebuchet MS" w:hAnsi="Trebuchet MS" w:cs="Arial"/>
          <w:sz w:val="22"/>
          <w:szCs w:val="22"/>
        </w:rPr>
        <w:t>(nastavnik predmeta iz kojega se polaže ispit)</w:t>
      </w:r>
    </w:p>
    <w:p w:rsidR="0050242D" w:rsidRPr="0045497B" w:rsidRDefault="0050242D" w:rsidP="0050242D">
      <w:pPr>
        <w:ind w:left="720" w:firstLine="720"/>
        <w:jc w:val="both"/>
        <w:rPr>
          <w:rFonts w:ascii="Trebuchet MS" w:hAnsi="Trebuchet MS" w:cs="Arial"/>
          <w:sz w:val="22"/>
          <w:szCs w:val="22"/>
        </w:rPr>
      </w:pPr>
      <w:r>
        <w:rPr>
          <w:rFonts w:ascii="Trebuchet MS" w:hAnsi="Trebuchet MS" w:cs="Arial"/>
          <w:sz w:val="22"/>
          <w:szCs w:val="22"/>
        </w:rPr>
        <w:t>- stalni član</w:t>
      </w:r>
      <w:r w:rsidRPr="0045497B">
        <w:rPr>
          <w:rFonts w:ascii="Trebuchet MS" w:hAnsi="Trebuchet MS" w:cs="Arial"/>
          <w:sz w:val="22"/>
          <w:szCs w:val="22"/>
        </w:rPr>
        <w:t xml:space="preserve"> povjerenstva.</w:t>
      </w:r>
    </w:p>
    <w:p w:rsidR="0050242D" w:rsidRPr="0045497B" w:rsidRDefault="0050242D" w:rsidP="0050242D">
      <w:pPr>
        <w:jc w:val="both"/>
        <w:rPr>
          <w:rFonts w:ascii="Trebuchet MS" w:hAnsi="Trebuchet MS" w:cs="Arial"/>
          <w:sz w:val="22"/>
          <w:szCs w:val="22"/>
        </w:rPr>
      </w:pPr>
    </w:p>
    <w:p w:rsidR="0050242D"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Članove povjerenstva im</w:t>
      </w:r>
      <w:r>
        <w:rPr>
          <w:rFonts w:ascii="Trebuchet MS" w:hAnsi="Trebuchet MS" w:cs="Arial"/>
          <w:sz w:val="22"/>
          <w:szCs w:val="22"/>
        </w:rPr>
        <w:t>enuje N</w:t>
      </w:r>
      <w:r w:rsidRPr="0045497B">
        <w:rPr>
          <w:rFonts w:ascii="Trebuchet MS" w:hAnsi="Trebuchet MS" w:cs="Arial"/>
          <w:sz w:val="22"/>
          <w:szCs w:val="22"/>
        </w:rPr>
        <w:t>astavničko vijeće</w:t>
      </w:r>
      <w:r>
        <w:rPr>
          <w:rFonts w:ascii="Trebuchet MS" w:hAnsi="Trebuchet MS" w:cs="Arial"/>
          <w:sz w:val="22"/>
          <w:szCs w:val="22"/>
        </w:rPr>
        <w:t>.</w:t>
      </w:r>
    </w:p>
    <w:p w:rsidR="0050242D" w:rsidRDefault="0050242D" w:rsidP="007E2155">
      <w:pPr>
        <w:rPr>
          <w:rFonts w:ascii="Trebuchet MS" w:hAnsi="Trebuchet MS" w:cs="Arial"/>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STRUKTURA ISPITA</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124</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Ispit se sastoji od pisanog i usmenog dijela, u o</w:t>
      </w:r>
      <w:r>
        <w:rPr>
          <w:rFonts w:ascii="Trebuchet MS" w:hAnsi="Trebuchet MS" w:cs="Arial"/>
          <w:sz w:val="22"/>
          <w:szCs w:val="22"/>
        </w:rPr>
        <w:t>visnosti od nastavnog predmeta.</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Iz kojih će se predmeta polagati pisani i usmeni ispit, a iz koj</w:t>
      </w:r>
      <w:r>
        <w:rPr>
          <w:rFonts w:ascii="Trebuchet MS" w:hAnsi="Trebuchet MS" w:cs="Arial"/>
          <w:sz w:val="22"/>
          <w:szCs w:val="22"/>
        </w:rPr>
        <w:t>ih samo usmeni ispit, određuje N</w:t>
      </w:r>
      <w:r w:rsidRPr="0045497B">
        <w:rPr>
          <w:rFonts w:ascii="Trebuchet MS" w:hAnsi="Trebuchet MS" w:cs="Arial"/>
          <w:sz w:val="22"/>
          <w:szCs w:val="22"/>
        </w:rPr>
        <w:t>astavničko vijeće.</w:t>
      </w:r>
    </w:p>
    <w:p w:rsidR="0050242D" w:rsidRPr="0045497B" w:rsidRDefault="0050242D" w:rsidP="0050242D">
      <w:pPr>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TRAJANJE ISPITA</w:t>
      </w:r>
    </w:p>
    <w:p w:rsidR="0050242D" w:rsidRPr="0045497B" w:rsidRDefault="0050242D" w:rsidP="0050242D">
      <w:pPr>
        <w:ind w:left="3600" w:firstLine="720"/>
        <w:rPr>
          <w:rFonts w:ascii="Trebuchet MS" w:hAnsi="Trebuchet MS" w:cs="Arial"/>
          <w:sz w:val="22"/>
          <w:szCs w:val="22"/>
        </w:rPr>
      </w:pPr>
      <w:r>
        <w:rPr>
          <w:rFonts w:ascii="Trebuchet MS" w:hAnsi="Trebuchet MS" w:cs="Arial"/>
          <w:sz w:val="22"/>
          <w:szCs w:val="22"/>
        </w:rPr>
        <w:t>Članak 125.</w:t>
      </w:r>
    </w:p>
    <w:p w:rsidR="0050242D" w:rsidRDefault="0050242D" w:rsidP="0050242D">
      <w:pPr>
        <w:ind w:left="720"/>
        <w:rPr>
          <w:rFonts w:ascii="Trebuchet MS" w:hAnsi="Trebuchet MS" w:cs="Arial"/>
          <w:sz w:val="22"/>
          <w:szCs w:val="22"/>
        </w:rPr>
      </w:pPr>
    </w:p>
    <w:p w:rsidR="0050242D" w:rsidRPr="0045497B" w:rsidRDefault="0050242D" w:rsidP="0050242D">
      <w:pPr>
        <w:ind w:left="720"/>
        <w:rPr>
          <w:rFonts w:ascii="Trebuchet MS" w:hAnsi="Trebuchet MS" w:cs="Arial"/>
          <w:sz w:val="22"/>
          <w:szCs w:val="22"/>
        </w:rPr>
      </w:pPr>
      <w:r w:rsidRPr="0045497B">
        <w:rPr>
          <w:rFonts w:ascii="Trebuchet MS" w:hAnsi="Trebuchet MS" w:cs="Arial"/>
          <w:sz w:val="22"/>
          <w:szCs w:val="22"/>
        </w:rPr>
        <w:t>Pisani dio ispita traje najdulje 45 minuta.</w:t>
      </w:r>
    </w:p>
    <w:p w:rsidR="0050242D" w:rsidRPr="0045497B" w:rsidRDefault="0050242D" w:rsidP="0050242D">
      <w:pPr>
        <w:ind w:left="720"/>
        <w:rPr>
          <w:rFonts w:ascii="Trebuchet MS" w:hAnsi="Trebuchet MS" w:cs="Arial"/>
          <w:sz w:val="22"/>
          <w:szCs w:val="22"/>
        </w:rPr>
      </w:pPr>
      <w:r w:rsidRPr="0045497B">
        <w:rPr>
          <w:rFonts w:ascii="Trebuchet MS" w:hAnsi="Trebuchet MS" w:cs="Arial"/>
          <w:sz w:val="22"/>
          <w:szCs w:val="22"/>
        </w:rPr>
        <w:t>Usmeni dio ispita traje najdulje 30 minuta.</w:t>
      </w:r>
    </w:p>
    <w:p w:rsidR="0050242D" w:rsidRDefault="0050242D" w:rsidP="0050242D">
      <w:pPr>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ISPITNA PITANJA</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126</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 xml:space="preserve">Pitanja na </w:t>
      </w:r>
      <w:r>
        <w:rPr>
          <w:rFonts w:ascii="Trebuchet MS" w:hAnsi="Trebuchet MS" w:cs="Arial"/>
          <w:sz w:val="22"/>
          <w:szCs w:val="22"/>
        </w:rPr>
        <w:t>pisanom dijelu ispita utvrđuje P</w:t>
      </w:r>
      <w:r w:rsidRPr="0045497B">
        <w:rPr>
          <w:rFonts w:ascii="Trebuchet MS" w:hAnsi="Trebuchet MS" w:cs="Arial"/>
          <w:sz w:val="22"/>
          <w:szCs w:val="22"/>
        </w:rPr>
        <w:t>ovjerenstvo.</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Pitanja na usmenom dijelu ispita mogu pored ispitivač</w:t>
      </w:r>
      <w:r>
        <w:rPr>
          <w:rFonts w:ascii="Trebuchet MS" w:hAnsi="Trebuchet MS" w:cs="Arial"/>
          <w:sz w:val="22"/>
          <w:szCs w:val="22"/>
        </w:rPr>
        <w:t>a postavljati i drugi članovi  P</w:t>
      </w:r>
      <w:r w:rsidRPr="0045497B">
        <w:rPr>
          <w:rFonts w:ascii="Trebuchet MS" w:hAnsi="Trebuchet MS" w:cs="Arial"/>
          <w:sz w:val="22"/>
          <w:szCs w:val="22"/>
        </w:rPr>
        <w:t>ovjerenstva.</w:t>
      </w:r>
    </w:p>
    <w:p w:rsidR="0050242D" w:rsidRPr="0045497B" w:rsidRDefault="0050242D" w:rsidP="0050242D">
      <w:pPr>
        <w:rPr>
          <w:rFonts w:ascii="Trebuchet MS" w:hAnsi="Trebuchet MS" w:cs="Arial"/>
          <w:sz w:val="22"/>
          <w:szCs w:val="22"/>
        </w:rPr>
      </w:pPr>
    </w:p>
    <w:p w:rsidR="0050242D" w:rsidRPr="0045497B" w:rsidRDefault="0050242D" w:rsidP="0050242D">
      <w:pPr>
        <w:rPr>
          <w:rFonts w:ascii="Trebuchet MS" w:hAnsi="Trebuchet MS" w:cs="Arial"/>
          <w:sz w:val="22"/>
          <w:szCs w:val="22"/>
        </w:rPr>
      </w:pPr>
    </w:p>
    <w:p w:rsidR="009033BE" w:rsidRDefault="009033BE" w:rsidP="0050242D">
      <w:pPr>
        <w:rPr>
          <w:rFonts w:ascii="Trebuchet MS" w:hAnsi="Trebuchet MS" w:cs="Arial"/>
          <w:b/>
          <w:bCs/>
          <w:i/>
          <w:iCs/>
          <w:sz w:val="22"/>
          <w:szCs w:val="22"/>
        </w:rPr>
      </w:pPr>
    </w:p>
    <w:p w:rsidR="009033BE" w:rsidRDefault="009033BE"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UTVRĐIVANJE OCJENE</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127</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Pr>
          <w:rFonts w:ascii="Trebuchet MS" w:hAnsi="Trebuchet MS" w:cs="Arial"/>
          <w:sz w:val="22"/>
          <w:szCs w:val="22"/>
        </w:rPr>
        <w:t>Na kraju ispita P</w:t>
      </w:r>
      <w:r w:rsidRPr="0045497B">
        <w:rPr>
          <w:rFonts w:ascii="Trebuchet MS" w:hAnsi="Trebuchet MS" w:cs="Arial"/>
          <w:sz w:val="22"/>
          <w:szCs w:val="22"/>
        </w:rPr>
        <w:t>ovjerenstvo utvrđuje ocjenu.</w:t>
      </w:r>
    </w:p>
    <w:p w:rsidR="0050242D" w:rsidRPr="0045497B" w:rsidRDefault="0050242D" w:rsidP="0050242D">
      <w:pPr>
        <w:ind w:firstLine="720"/>
        <w:jc w:val="both"/>
        <w:rPr>
          <w:rFonts w:ascii="Trebuchet MS" w:hAnsi="Trebuchet MS" w:cs="Arial"/>
          <w:sz w:val="22"/>
          <w:szCs w:val="22"/>
        </w:rPr>
      </w:pPr>
      <w:r>
        <w:rPr>
          <w:rFonts w:ascii="Trebuchet MS" w:hAnsi="Trebuchet MS" w:cs="Arial"/>
          <w:sz w:val="22"/>
          <w:szCs w:val="22"/>
        </w:rPr>
        <w:t>Članovi P</w:t>
      </w:r>
      <w:r w:rsidRPr="0045497B">
        <w:rPr>
          <w:rFonts w:ascii="Trebuchet MS" w:hAnsi="Trebuchet MS" w:cs="Arial"/>
          <w:sz w:val="22"/>
          <w:szCs w:val="22"/>
        </w:rPr>
        <w:t>ovjerenstva donose ocjenu većinom glasova.</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Donesenu</w:t>
      </w:r>
      <w:r>
        <w:rPr>
          <w:rFonts w:ascii="Trebuchet MS" w:hAnsi="Trebuchet MS" w:cs="Arial"/>
          <w:sz w:val="22"/>
          <w:szCs w:val="22"/>
        </w:rPr>
        <w:t xml:space="preserve"> ocjenu predsjednik P</w:t>
      </w:r>
      <w:r w:rsidRPr="0045497B">
        <w:rPr>
          <w:rFonts w:ascii="Trebuchet MS" w:hAnsi="Trebuchet MS" w:cs="Arial"/>
          <w:sz w:val="22"/>
          <w:szCs w:val="22"/>
        </w:rPr>
        <w:t>ovjerenstva dužan je učeniku neposredno priopćiti.</w:t>
      </w:r>
    </w:p>
    <w:p w:rsidR="0050242D" w:rsidRPr="0045497B"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u w:val="single"/>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lastRenderedPageBreak/>
        <w:t>Članak 128</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Default="0050242D" w:rsidP="0050242D">
      <w:pPr>
        <w:ind w:firstLine="720"/>
        <w:jc w:val="both"/>
        <w:rPr>
          <w:rFonts w:ascii="Trebuchet MS" w:hAnsi="Trebuchet MS" w:cs="Arial"/>
          <w:sz w:val="22"/>
          <w:szCs w:val="22"/>
        </w:rPr>
      </w:pPr>
      <w:r>
        <w:rPr>
          <w:rFonts w:ascii="Trebuchet MS" w:hAnsi="Trebuchet MS" w:cs="Arial"/>
          <w:sz w:val="22"/>
          <w:szCs w:val="22"/>
        </w:rPr>
        <w:t>Ako je Povjerenstvo na ispitu utvrdilo prolaznu ocjenu, ocjena Povjerenstva  je konačna.</w:t>
      </w:r>
    </w:p>
    <w:p w:rsidR="0050242D" w:rsidRPr="0045497B" w:rsidRDefault="0050242D" w:rsidP="0050242D">
      <w:pPr>
        <w:ind w:firstLine="720"/>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Pr>
          <w:rFonts w:ascii="Trebuchet MS" w:hAnsi="Trebuchet MS" w:cs="Arial"/>
          <w:sz w:val="22"/>
          <w:szCs w:val="22"/>
        </w:rPr>
        <w:t>U slučaju da je Povjerenstvo učeniku utvrdilo ocjenu nedovoljan (1), a učenik ima zaključenu ocjenu nedovoljan (1) iz najviše dvaju nastavnih predmeta, upućuje ga se na dopunski rad.</w:t>
      </w:r>
    </w:p>
    <w:p w:rsidR="0050242D" w:rsidRPr="0045497B" w:rsidRDefault="0050242D" w:rsidP="0050242D">
      <w:pPr>
        <w:jc w:val="both"/>
        <w:rPr>
          <w:rFonts w:ascii="Trebuchet MS" w:hAnsi="Trebuchet MS" w:cs="Arial"/>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ZAPISNIK O ISPITU</w:t>
      </w:r>
    </w:p>
    <w:p w:rsidR="0050242D" w:rsidRPr="0045497B" w:rsidRDefault="0050242D" w:rsidP="0050242D">
      <w:pPr>
        <w:rPr>
          <w:rFonts w:ascii="Trebuchet MS" w:hAnsi="Trebuchet MS" w:cs="Arial"/>
          <w:b/>
          <w:bCs/>
          <w:i/>
          <w:iCs/>
          <w:sz w:val="22"/>
          <w:szCs w:val="22"/>
        </w:rPr>
      </w:pPr>
    </w:p>
    <w:p w:rsidR="0050242D" w:rsidRPr="0045497B" w:rsidRDefault="0050242D" w:rsidP="0050242D">
      <w:pPr>
        <w:ind w:left="3600" w:firstLine="720"/>
        <w:rPr>
          <w:rFonts w:ascii="Trebuchet MS" w:hAnsi="Trebuchet MS" w:cs="Arial"/>
          <w:sz w:val="22"/>
          <w:szCs w:val="22"/>
        </w:rPr>
      </w:pPr>
      <w:r>
        <w:rPr>
          <w:rFonts w:ascii="Trebuchet MS" w:hAnsi="Trebuchet MS" w:cs="Arial"/>
          <w:sz w:val="22"/>
          <w:szCs w:val="22"/>
        </w:rPr>
        <w:t>Članak 129</w:t>
      </w:r>
      <w:r w:rsidRPr="0045497B">
        <w:rPr>
          <w:rFonts w:ascii="Trebuchet MS" w:hAnsi="Trebuchet MS" w:cs="Arial"/>
          <w:sz w:val="22"/>
          <w:szCs w:val="22"/>
        </w:rPr>
        <w:t>.</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 xml:space="preserve">O tijeku ispita vodi se zapisnik. </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Zapisnik se vodi za svakoga učenika koji je pristupio ispitu.</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Zapisnik vodi stalni član povjerenstva, a potpisuju ga predsjednik i drugi član.</w:t>
      </w:r>
    </w:p>
    <w:p w:rsidR="0050242D" w:rsidRDefault="0050242D" w:rsidP="0050242D">
      <w:pPr>
        <w:jc w:val="both"/>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SADRŽAJ ZAPISNIKA</w:t>
      </w:r>
    </w:p>
    <w:p w:rsidR="0050242D" w:rsidRPr="0045497B" w:rsidRDefault="0050242D" w:rsidP="0050242D">
      <w:pPr>
        <w:rPr>
          <w:rFonts w:ascii="Trebuchet MS" w:hAnsi="Trebuchet MS" w:cs="Arial"/>
          <w:b/>
          <w:bCs/>
          <w:i/>
          <w:iCs/>
          <w:sz w:val="22"/>
          <w:szCs w:val="22"/>
        </w:rPr>
      </w:pPr>
    </w:p>
    <w:p w:rsidR="0050242D" w:rsidRPr="0045497B" w:rsidRDefault="0050242D" w:rsidP="0050242D">
      <w:pPr>
        <w:ind w:left="3600" w:firstLine="720"/>
        <w:rPr>
          <w:rFonts w:ascii="Trebuchet MS" w:hAnsi="Trebuchet MS" w:cs="Arial"/>
          <w:sz w:val="22"/>
          <w:szCs w:val="22"/>
        </w:rPr>
      </w:pPr>
      <w:r>
        <w:rPr>
          <w:rFonts w:ascii="Trebuchet MS" w:hAnsi="Trebuchet MS" w:cs="Arial"/>
          <w:sz w:val="22"/>
          <w:szCs w:val="22"/>
        </w:rPr>
        <w:t>Članak 130</w:t>
      </w:r>
      <w:r w:rsidRPr="0045497B">
        <w:rPr>
          <w:rFonts w:ascii="Trebuchet MS" w:hAnsi="Trebuchet MS" w:cs="Arial"/>
          <w:sz w:val="22"/>
          <w:szCs w:val="22"/>
        </w:rPr>
        <w:t>.</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U zapisnik se upisuje dan i vrijeme održavanja ispita, osobni podatci o učeniku, pitanja na pisanom i usmenom dijelu ispita, ocjene iz pisanog i usmenog dijela ispita i konačna ocjena.</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Zapisniku se prilažu i pisani radovi učenika.</w:t>
      </w:r>
    </w:p>
    <w:p w:rsidR="0050242D"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Zapisnici o ispitima i pisani radovi učenika pohranjuju se u pismohrani Škole.</w:t>
      </w:r>
    </w:p>
    <w:p w:rsidR="0050242D" w:rsidRPr="00F909DE" w:rsidRDefault="0050242D" w:rsidP="0050242D">
      <w:pPr>
        <w:ind w:firstLine="720"/>
        <w:jc w:val="right"/>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Pr>
          <w:rFonts w:ascii="Trebuchet MS" w:hAnsi="Trebuchet MS" w:cs="Arial"/>
          <w:b/>
          <w:bCs/>
          <w:i/>
          <w:iCs/>
          <w:sz w:val="22"/>
          <w:szCs w:val="22"/>
        </w:rPr>
        <w:t xml:space="preserve">DOPUNSKI  RAD  I  </w:t>
      </w:r>
      <w:r w:rsidRPr="0045497B">
        <w:rPr>
          <w:rFonts w:ascii="Trebuchet MS" w:hAnsi="Trebuchet MS" w:cs="Arial"/>
          <w:b/>
          <w:bCs/>
          <w:i/>
          <w:iCs/>
          <w:sz w:val="22"/>
          <w:szCs w:val="22"/>
        </w:rPr>
        <w:t>POPRAVNI ISPIT</w:t>
      </w:r>
    </w:p>
    <w:p w:rsidR="0050242D" w:rsidRPr="005C59FA" w:rsidRDefault="0050242D" w:rsidP="0050242D">
      <w:pPr>
        <w:rPr>
          <w:rFonts w:ascii="Trebuchet MS" w:hAnsi="Trebuchet MS" w:cs="Arial"/>
          <w:bCs/>
          <w:i/>
          <w:iCs/>
          <w:sz w:val="22"/>
          <w:szCs w:val="22"/>
        </w:rPr>
      </w:pPr>
    </w:p>
    <w:p w:rsidR="0050242D" w:rsidRPr="005C59FA" w:rsidRDefault="0050242D" w:rsidP="0050242D">
      <w:pPr>
        <w:ind w:left="3600" w:firstLine="720"/>
        <w:rPr>
          <w:rFonts w:ascii="Trebuchet MS" w:hAnsi="Trebuchet MS" w:cs="Arial"/>
          <w:sz w:val="22"/>
          <w:szCs w:val="22"/>
        </w:rPr>
      </w:pPr>
      <w:r w:rsidRPr="005C59FA">
        <w:rPr>
          <w:rFonts w:ascii="Trebuchet MS" w:hAnsi="Trebuchet MS" w:cs="Arial"/>
          <w:sz w:val="22"/>
          <w:szCs w:val="22"/>
        </w:rPr>
        <w:t>Članak 131.</w:t>
      </w:r>
    </w:p>
    <w:p w:rsidR="0050242D" w:rsidRPr="005C59FA" w:rsidRDefault="0050242D" w:rsidP="0050242D">
      <w:pPr>
        <w:jc w:val="both"/>
        <w:rPr>
          <w:rFonts w:ascii="Trebuchet MS" w:hAnsi="Trebuchet MS" w:cs="Arial"/>
          <w:sz w:val="22"/>
          <w:szCs w:val="22"/>
        </w:rPr>
      </w:pPr>
    </w:p>
    <w:p w:rsidR="0050242D" w:rsidRPr="005C59FA" w:rsidRDefault="0050242D" w:rsidP="0050242D">
      <w:pPr>
        <w:jc w:val="both"/>
        <w:rPr>
          <w:rFonts w:ascii="Trebuchet MS" w:hAnsi="Trebuchet MS" w:cs="Arial"/>
          <w:sz w:val="22"/>
          <w:szCs w:val="22"/>
        </w:rPr>
      </w:pPr>
      <w:r w:rsidRPr="005C59FA">
        <w:rPr>
          <w:rFonts w:ascii="Trebuchet MS" w:hAnsi="Trebuchet MS" w:cs="Arial"/>
          <w:sz w:val="22"/>
          <w:szCs w:val="22"/>
        </w:rPr>
        <w:tab/>
        <w:t>Za učenika koji na kraju nastavne godine ima ocjenu nedovoljan (1) iz najviše dva nastavna predmeta, škola je dužna organizirati pomoć u učenju i nadoknađivanju znanja kroz dopunski rad koji je učenik dužan pohađati.</w:t>
      </w:r>
    </w:p>
    <w:p w:rsidR="0050242D" w:rsidRPr="005C59FA" w:rsidRDefault="0050242D" w:rsidP="0050242D">
      <w:pPr>
        <w:jc w:val="both"/>
        <w:rPr>
          <w:rFonts w:ascii="Trebuchet MS" w:hAnsi="Trebuchet MS" w:cs="Arial"/>
          <w:sz w:val="22"/>
          <w:szCs w:val="22"/>
        </w:rPr>
      </w:pPr>
    </w:p>
    <w:p w:rsidR="0050242D" w:rsidRPr="005C59FA" w:rsidRDefault="0050242D" w:rsidP="0050242D">
      <w:pPr>
        <w:jc w:val="both"/>
        <w:rPr>
          <w:rFonts w:ascii="Trebuchet MS" w:hAnsi="Trebuchet MS" w:cs="Arial"/>
          <w:sz w:val="22"/>
          <w:szCs w:val="22"/>
        </w:rPr>
      </w:pPr>
      <w:r w:rsidRPr="005C59FA">
        <w:rPr>
          <w:rFonts w:ascii="Trebuchet MS" w:hAnsi="Trebuchet MS" w:cs="Arial"/>
          <w:sz w:val="22"/>
          <w:szCs w:val="22"/>
        </w:rPr>
        <w:tab/>
        <w:t>Dopunski rad iz stavka 1. ovoga članka utvrđuje Nastavničko vijeće po nastavnim predmetima.</w:t>
      </w:r>
    </w:p>
    <w:p w:rsidR="0050242D" w:rsidRPr="005C59FA" w:rsidRDefault="0050242D" w:rsidP="0050242D">
      <w:pPr>
        <w:jc w:val="both"/>
        <w:rPr>
          <w:rFonts w:ascii="Trebuchet MS" w:hAnsi="Trebuchet MS" w:cs="Arial"/>
          <w:sz w:val="22"/>
          <w:szCs w:val="22"/>
        </w:rPr>
      </w:pPr>
    </w:p>
    <w:p w:rsidR="0050242D" w:rsidRPr="005C59FA" w:rsidRDefault="0050242D" w:rsidP="0050242D">
      <w:pPr>
        <w:jc w:val="both"/>
        <w:rPr>
          <w:rFonts w:ascii="Trebuchet MS" w:hAnsi="Trebuchet MS" w:cs="Arial"/>
          <w:sz w:val="22"/>
          <w:szCs w:val="22"/>
        </w:rPr>
      </w:pPr>
      <w:r w:rsidRPr="005C59FA">
        <w:rPr>
          <w:rFonts w:ascii="Trebuchet MS" w:hAnsi="Trebuchet MS" w:cs="Arial"/>
          <w:sz w:val="22"/>
          <w:szCs w:val="22"/>
        </w:rPr>
        <w:tab/>
        <w:t>Dopunski rad ne može trajati kraće od 10  i dulje od 25 sati po nastavnom predmetu.</w:t>
      </w:r>
    </w:p>
    <w:p w:rsidR="0050242D" w:rsidRPr="005C59FA" w:rsidRDefault="0050242D" w:rsidP="0050242D">
      <w:pPr>
        <w:jc w:val="both"/>
        <w:rPr>
          <w:rFonts w:ascii="Trebuchet MS" w:hAnsi="Trebuchet MS" w:cs="Arial"/>
          <w:sz w:val="22"/>
          <w:szCs w:val="22"/>
        </w:rPr>
      </w:pPr>
    </w:p>
    <w:p w:rsidR="0050242D" w:rsidRPr="005C59FA" w:rsidRDefault="0050242D" w:rsidP="0050242D">
      <w:pPr>
        <w:jc w:val="both"/>
        <w:rPr>
          <w:rFonts w:ascii="Trebuchet MS" w:hAnsi="Trebuchet MS" w:cs="Arial"/>
          <w:sz w:val="22"/>
          <w:szCs w:val="22"/>
        </w:rPr>
      </w:pPr>
    </w:p>
    <w:p w:rsidR="0050242D" w:rsidRDefault="0050242D" w:rsidP="0050242D">
      <w:pPr>
        <w:jc w:val="both"/>
        <w:rPr>
          <w:rFonts w:ascii="Trebuchet MS" w:hAnsi="Trebuchet MS" w:cs="Arial"/>
          <w:sz w:val="22"/>
          <w:szCs w:val="22"/>
        </w:rPr>
      </w:pPr>
      <w:r w:rsidRPr="005C59FA">
        <w:rPr>
          <w:rFonts w:ascii="Trebuchet MS" w:hAnsi="Trebuchet MS" w:cs="Arial"/>
          <w:sz w:val="22"/>
          <w:szCs w:val="22"/>
        </w:rPr>
        <w:tab/>
        <w:t>Ako učenik tijekom dopunskog rad ostvari očekivane ishode nastavnik mu zaključuje prolaznu ocjenu. S ocjenom ili potrebom upućivanja na popravni ispit nastavnik je dužan upoznati učenika na zadnjem satu dopunskog</w:t>
      </w:r>
      <w:r w:rsidR="00D0376A">
        <w:rPr>
          <w:rFonts w:ascii="Trebuchet MS" w:hAnsi="Trebuchet MS" w:cs="Arial"/>
          <w:sz w:val="22"/>
          <w:szCs w:val="22"/>
        </w:rPr>
        <w:t xml:space="preserve"> nastavnog</w:t>
      </w:r>
      <w:r w:rsidRPr="005C59FA">
        <w:rPr>
          <w:rFonts w:ascii="Trebuchet MS" w:hAnsi="Trebuchet MS" w:cs="Arial"/>
          <w:sz w:val="22"/>
          <w:szCs w:val="22"/>
        </w:rPr>
        <w:t xml:space="preserve"> rada.</w:t>
      </w:r>
    </w:p>
    <w:p w:rsidR="00D54456" w:rsidRDefault="00D54456" w:rsidP="0050242D">
      <w:pPr>
        <w:jc w:val="both"/>
        <w:rPr>
          <w:rFonts w:ascii="Trebuchet MS" w:hAnsi="Trebuchet MS" w:cs="Arial"/>
          <w:sz w:val="22"/>
          <w:szCs w:val="22"/>
        </w:rPr>
      </w:pPr>
    </w:p>
    <w:p w:rsidR="00D54456" w:rsidRPr="005C59FA" w:rsidRDefault="00D54456" w:rsidP="0050242D">
      <w:pPr>
        <w:jc w:val="both"/>
        <w:rPr>
          <w:rFonts w:ascii="Trebuchet MS" w:hAnsi="Trebuchet MS" w:cs="Arial"/>
          <w:sz w:val="22"/>
          <w:szCs w:val="22"/>
        </w:rPr>
      </w:pPr>
      <w:r>
        <w:rPr>
          <w:rFonts w:ascii="Trebuchet MS" w:hAnsi="Trebuchet MS" w:cs="Arial"/>
          <w:sz w:val="22"/>
          <w:szCs w:val="22"/>
        </w:rPr>
        <w:tab/>
        <w:t>Nastavnici obavljaju dopunski rad u okviru 40 – satnog radnog tjedna.</w:t>
      </w:r>
    </w:p>
    <w:p w:rsidR="0050242D" w:rsidRPr="005C59FA" w:rsidRDefault="0050242D" w:rsidP="0050242D">
      <w:pPr>
        <w:jc w:val="both"/>
        <w:rPr>
          <w:rFonts w:ascii="Trebuchet MS" w:hAnsi="Trebuchet MS" w:cs="Arial"/>
          <w:sz w:val="22"/>
          <w:szCs w:val="22"/>
        </w:rPr>
      </w:pPr>
    </w:p>
    <w:p w:rsidR="0050242D" w:rsidRPr="005C59FA" w:rsidRDefault="0050242D" w:rsidP="0050242D">
      <w:pPr>
        <w:jc w:val="both"/>
        <w:rPr>
          <w:rFonts w:ascii="Trebuchet MS" w:hAnsi="Trebuchet MS" w:cs="Arial"/>
          <w:sz w:val="22"/>
          <w:szCs w:val="22"/>
        </w:rPr>
      </w:pPr>
      <w:r w:rsidRPr="005C59FA">
        <w:rPr>
          <w:rFonts w:ascii="Trebuchet MS" w:hAnsi="Trebuchet MS" w:cs="Arial"/>
          <w:sz w:val="22"/>
          <w:szCs w:val="22"/>
        </w:rPr>
        <w:t xml:space="preserve">           Ako se učeniku nakon dopunskog rada ne zaključi prolazna ocjena, učenik se upućuje na popravni ispit koji se održava krajem školske godine, a najkasnije do 25. kolovoza tekuće godine.</w:t>
      </w:r>
    </w:p>
    <w:p w:rsidR="0050242D" w:rsidRPr="005C59FA" w:rsidRDefault="0050242D" w:rsidP="0050242D">
      <w:pPr>
        <w:jc w:val="both"/>
        <w:rPr>
          <w:rFonts w:ascii="Trebuchet MS" w:hAnsi="Trebuchet MS" w:cs="Arial"/>
          <w:sz w:val="22"/>
          <w:szCs w:val="22"/>
        </w:rPr>
      </w:pPr>
    </w:p>
    <w:p w:rsidR="0050242D" w:rsidRPr="005C59FA" w:rsidRDefault="0050242D" w:rsidP="0050242D">
      <w:pPr>
        <w:jc w:val="both"/>
        <w:rPr>
          <w:rFonts w:ascii="Trebuchet MS" w:hAnsi="Trebuchet MS" w:cs="Arial"/>
          <w:sz w:val="22"/>
          <w:szCs w:val="22"/>
        </w:rPr>
      </w:pPr>
      <w:r w:rsidRPr="005C59FA">
        <w:rPr>
          <w:rFonts w:ascii="Trebuchet MS" w:hAnsi="Trebuchet MS" w:cs="Arial"/>
          <w:sz w:val="22"/>
          <w:szCs w:val="22"/>
        </w:rPr>
        <w:tab/>
        <w:t>Popravni  ispit polaže se pred ispitnim povjerenstvom koje imenuje ravnatelj, a ocjena povjerenstva je konačna.</w:t>
      </w:r>
    </w:p>
    <w:p w:rsidR="0050242D" w:rsidRPr="005C59FA" w:rsidRDefault="0050242D" w:rsidP="0050242D">
      <w:pPr>
        <w:jc w:val="both"/>
        <w:rPr>
          <w:rFonts w:ascii="Trebuchet MS" w:hAnsi="Trebuchet MS" w:cs="Arial"/>
          <w:sz w:val="22"/>
          <w:szCs w:val="22"/>
        </w:rPr>
      </w:pPr>
    </w:p>
    <w:p w:rsidR="0050242D" w:rsidRPr="005C59FA" w:rsidRDefault="0050242D" w:rsidP="0050242D">
      <w:pPr>
        <w:jc w:val="both"/>
        <w:rPr>
          <w:rFonts w:ascii="Trebuchet MS" w:hAnsi="Trebuchet MS" w:cs="Arial"/>
          <w:sz w:val="22"/>
          <w:szCs w:val="22"/>
        </w:rPr>
      </w:pPr>
    </w:p>
    <w:p w:rsidR="0050242D" w:rsidRDefault="0050242D" w:rsidP="0050242D">
      <w:pPr>
        <w:jc w:val="center"/>
        <w:rPr>
          <w:rFonts w:ascii="Trebuchet MS" w:hAnsi="Trebuchet MS" w:cs="Arial"/>
          <w:sz w:val="22"/>
          <w:szCs w:val="22"/>
        </w:rPr>
      </w:pPr>
      <w:r>
        <w:rPr>
          <w:rFonts w:ascii="Trebuchet MS" w:hAnsi="Trebuchet MS" w:cs="Arial"/>
          <w:sz w:val="22"/>
          <w:szCs w:val="22"/>
        </w:rPr>
        <w:t>Članak 132.</w:t>
      </w:r>
    </w:p>
    <w:p w:rsidR="0050242D" w:rsidRDefault="0050242D" w:rsidP="0050242D">
      <w:pPr>
        <w:jc w:val="both"/>
        <w:rPr>
          <w:rFonts w:ascii="Trebuchet MS" w:hAnsi="Trebuchet MS" w:cs="Arial"/>
          <w:sz w:val="22"/>
          <w:szCs w:val="22"/>
        </w:rPr>
      </w:pPr>
    </w:p>
    <w:p w:rsidR="0050242D" w:rsidRDefault="0050242D" w:rsidP="0050242D">
      <w:pPr>
        <w:ind w:firstLine="708"/>
        <w:jc w:val="both"/>
        <w:rPr>
          <w:rFonts w:ascii="Trebuchet MS" w:hAnsi="Trebuchet MS" w:cs="Arial"/>
          <w:sz w:val="22"/>
          <w:szCs w:val="22"/>
        </w:rPr>
      </w:pPr>
      <w:r>
        <w:rPr>
          <w:rFonts w:ascii="Trebuchet MS" w:hAnsi="Trebuchet MS" w:cs="Arial"/>
          <w:sz w:val="22"/>
          <w:szCs w:val="22"/>
        </w:rPr>
        <w:t>Na polaganje popravnog ispita primjenjuju se članci  123. do  128. ovoga Statuta.</w:t>
      </w:r>
    </w:p>
    <w:p w:rsidR="0050242D" w:rsidRDefault="0050242D" w:rsidP="0050242D">
      <w:pPr>
        <w:jc w:val="both"/>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PREDMETNI I RAZREDNI ISPIT</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133.</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Učenik koji zbog opravdanih razloga nije mogao pohađati nastavu i biti ocijenjen iz jednog ili više predmeta, polaže predmetni ili razredni ispit.</w:t>
      </w:r>
    </w:p>
    <w:p w:rsidR="0050242D" w:rsidRPr="0045497B" w:rsidRDefault="0050242D" w:rsidP="0050242D">
      <w:pPr>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Pod opravdanim razlozima iz stavka 1. ovoga članka smatraju se:</w:t>
      </w:r>
    </w:p>
    <w:p w:rsidR="0050242D" w:rsidRPr="0045497B" w:rsidRDefault="0050242D" w:rsidP="0050242D">
      <w:pPr>
        <w:jc w:val="both"/>
        <w:rPr>
          <w:rFonts w:ascii="Trebuchet MS" w:hAnsi="Trebuchet MS" w:cs="Arial"/>
          <w:sz w:val="22"/>
          <w:szCs w:val="22"/>
        </w:rPr>
      </w:pPr>
    </w:p>
    <w:p w:rsidR="0050242D" w:rsidRPr="0045497B" w:rsidRDefault="0050242D" w:rsidP="0050242D">
      <w:pPr>
        <w:ind w:left="720"/>
        <w:jc w:val="both"/>
        <w:rPr>
          <w:rFonts w:ascii="Trebuchet MS" w:hAnsi="Trebuchet MS" w:cs="Arial"/>
          <w:sz w:val="22"/>
          <w:szCs w:val="22"/>
        </w:rPr>
      </w:pPr>
      <w:r w:rsidRPr="0045497B">
        <w:rPr>
          <w:rFonts w:ascii="Trebuchet MS" w:hAnsi="Trebuchet MS" w:cs="Arial"/>
          <w:sz w:val="22"/>
          <w:szCs w:val="22"/>
        </w:rPr>
        <w:t>- bolest u dužem trajanju</w:t>
      </w:r>
    </w:p>
    <w:p w:rsidR="0050242D" w:rsidRPr="0045497B" w:rsidRDefault="0050242D" w:rsidP="0050242D">
      <w:pPr>
        <w:ind w:left="720"/>
        <w:jc w:val="both"/>
        <w:rPr>
          <w:rFonts w:ascii="Trebuchet MS" w:hAnsi="Trebuchet MS" w:cs="Arial"/>
          <w:sz w:val="22"/>
          <w:szCs w:val="22"/>
        </w:rPr>
      </w:pPr>
      <w:r w:rsidRPr="0045497B">
        <w:rPr>
          <w:rFonts w:ascii="Trebuchet MS" w:hAnsi="Trebuchet MS" w:cs="Arial"/>
          <w:sz w:val="22"/>
          <w:szCs w:val="22"/>
        </w:rPr>
        <w:t>- izvršavanje obveza prema aktima ovlaštenih državnih tijela</w:t>
      </w:r>
    </w:p>
    <w:p w:rsidR="0050242D" w:rsidRPr="0045497B" w:rsidRDefault="0050242D" w:rsidP="0050242D">
      <w:pPr>
        <w:ind w:left="720"/>
        <w:jc w:val="both"/>
        <w:rPr>
          <w:rFonts w:ascii="Trebuchet MS" w:hAnsi="Trebuchet MS" w:cs="Arial"/>
          <w:sz w:val="22"/>
          <w:szCs w:val="22"/>
        </w:rPr>
      </w:pPr>
      <w:r w:rsidRPr="0045497B">
        <w:rPr>
          <w:rFonts w:ascii="Trebuchet MS" w:hAnsi="Trebuchet MS" w:cs="Arial"/>
          <w:sz w:val="22"/>
          <w:szCs w:val="22"/>
        </w:rPr>
        <w:t>- drugi opravdani razlog</w:t>
      </w:r>
      <w:r>
        <w:rPr>
          <w:rFonts w:ascii="Trebuchet MS" w:hAnsi="Trebuchet MS" w:cs="Arial"/>
          <w:sz w:val="22"/>
          <w:szCs w:val="22"/>
        </w:rPr>
        <w:t xml:space="preserve"> koji kao takav ocijeni Nastavničko</w:t>
      </w:r>
      <w:r w:rsidRPr="0045497B">
        <w:rPr>
          <w:rFonts w:ascii="Trebuchet MS" w:hAnsi="Trebuchet MS" w:cs="Arial"/>
          <w:sz w:val="22"/>
          <w:szCs w:val="22"/>
        </w:rPr>
        <w:t xml:space="preserve"> vijeće.</w:t>
      </w:r>
    </w:p>
    <w:p w:rsidR="0050242D" w:rsidRDefault="0050242D" w:rsidP="0050242D">
      <w:pPr>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ROKOVI POLAGANJA PREDMETNIH I RAZREDNOG ISPITA</w:t>
      </w:r>
    </w:p>
    <w:p w:rsidR="0050242D" w:rsidRPr="0045497B"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134.</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Predmetni i razredni ispit organiziraju se na kraju nastave ili kasnije ako je to prijeko potrebno.</w:t>
      </w:r>
    </w:p>
    <w:p w:rsidR="0050242D"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Predmetni i razredni ispit učenik može polagati do početka iduće školske godine.</w:t>
      </w:r>
    </w:p>
    <w:p w:rsidR="0050242D" w:rsidRDefault="0050242D" w:rsidP="0050242D">
      <w:pPr>
        <w:ind w:firstLine="720"/>
        <w:jc w:val="both"/>
        <w:rPr>
          <w:rFonts w:ascii="Trebuchet MS" w:hAnsi="Trebuchet MS" w:cs="Arial"/>
          <w:sz w:val="22"/>
          <w:szCs w:val="22"/>
        </w:rPr>
      </w:pPr>
    </w:p>
    <w:p w:rsidR="0050242D" w:rsidRDefault="0050242D" w:rsidP="0050242D">
      <w:pPr>
        <w:ind w:firstLine="720"/>
        <w:jc w:val="right"/>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Pr="00254E73"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ZAHTJEV ZA POLAGANJE PREDMETNIH I RAZREDNOG ISPITA</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135</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 xml:space="preserve">Učenik </w:t>
      </w:r>
      <w:r>
        <w:rPr>
          <w:rFonts w:ascii="Trebuchet MS" w:hAnsi="Trebuchet MS" w:cs="Arial"/>
          <w:sz w:val="22"/>
          <w:szCs w:val="22"/>
        </w:rPr>
        <w:t>iz članka 133. stavka 1. ovoga S</w:t>
      </w:r>
      <w:r w:rsidRPr="0045497B">
        <w:rPr>
          <w:rFonts w:ascii="Trebuchet MS" w:hAnsi="Trebuchet MS" w:cs="Arial"/>
          <w:sz w:val="22"/>
          <w:szCs w:val="22"/>
        </w:rPr>
        <w:t>tatuta koji želi pristupiti polaganju predmetnog</w:t>
      </w:r>
      <w:r>
        <w:rPr>
          <w:rFonts w:ascii="Trebuchet MS" w:hAnsi="Trebuchet MS" w:cs="Arial"/>
          <w:sz w:val="22"/>
          <w:szCs w:val="22"/>
        </w:rPr>
        <w:t xml:space="preserve"> ili razrednog ispita, podnosi Nastavničkom</w:t>
      </w:r>
      <w:r w:rsidRPr="0045497B">
        <w:rPr>
          <w:rFonts w:ascii="Trebuchet MS" w:hAnsi="Trebuchet MS" w:cs="Arial"/>
          <w:sz w:val="22"/>
          <w:szCs w:val="22"/>
        </w:rPr>
        <w:t xml:space="preserve"> vijeću zahtjev za polaganje ispita. </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Kod rješavanja zaht</w:t>
      </w:r>
      <w:r>
        <w:rPr>
          <w:rFonts w:ascii="Trebuchet MS" w:hAnsi="Trebuchet MS" w:cs="Arial"/>
          <w:sz w:val="22"/>
          <w:szCs w:val="22"/>
        </w:rPr>
        <w:t>jeva iz stavka 1. ovoga članka Nastavničko</w:t>
      </w:r>
      <w:r w:rsidRPr="0045497B">
        <w:rPr>
          <w:rFonts w:ascii="Trebuchet MS" w:hAnsi="Trebuchet MS" w:cs="Arial"/>
          <w:sz w:val="22"/>
          <w:szCs w:val="22"/>
        </w:rPr>
        <w:t xml:space="preserve"> vijeće utvrđuje i rokove polaganja ispita.</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Pred</w:t>
      </w:r>
      <w:r>
        <w:rPr>
          <w:rFonts w:ascii="Trebuchet MS" w:hAnsi="Trebuchet MS" w:cs="Arial"/>
          <w:sz w:val="22"/>
          <w:szCs w:val="22"/>
        </w:rPr>
        <w:t>metni ili razredni ispit polaže se pred Povjerenstvom, koje imenuje Nastavničko vijeće u skladu sa člankom 122.  ovog Statuta.</w:t>
      </w:r>
    </w:p>
    <w:p w:rsidR="0050242D" w:rsidRPr="0045497B" w:rsidRDefault="0050242D" w:rsidP="0050242D">
      <w:pPr>
        <w:ind w:firstLine="720"/>
        <w:rPr>
          <w:rFonts w:ascii="Trebuchet MS" w:hAnsi="Trebuchet MS" w:cs="Arial"/>
          <w:sz w:val="22"/>
          <w:szCs w:val="22"/>
        </w:rPr>
      </w:pPr>
      <w:r w:rsidRPr="0045497B">
        <w:rPr>
          <w:rFonts w:ascii="Trebuchet MS" w:hAnsi="Trebuchet MS" w:cs="Arial"/>
          <w:sz w:val="22"/>
          <w:szCs w:val="22"/>
        </w:rPr>
        <w:t>Učenik ne može polagati više od tri predmeta u jednom danu.</w:t>
      </w:r>
    </w:p>
    <w:p w:rsidR="0050242D" w:rsidRPr="0045497B" w:rsidRDefault="0050242D" w:rsidP="0050242D">
      <w:pPr>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DODATNI ROKOVI</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136.</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Učeniku koji na razrednom ispitu položi 2/3 potrebnih ispita, ravnatelj može odobriti dodatni rok za polaganje preostalih ispita.</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Novi rok iz stavka 1. ovoga članka ne smije biti suprot</w:t>
      </w:r>
      <w:r>
        <w:rPr>
          <w:rFonts w:ascii="Trebuchet MS" w:hAnsi="Trebuchet MS" w:cs="Arial"/>
          <w:sz w:val="22"/>
          <w:szCs w:val="22"/>
        </w:rPr>
        <w:t>an članku 134. stavku 2. ovoga S</w:t>
      </w:r>
      <w:r w:rsidRPr="0045497B">
        <w:rPr>
          <w:rFonts w:ascii="Trebuchet MS" w:hAnsi="Trebuchet MS" w:cs="Arial"/>
          <w:sz w:val="22"/>
          <w:szCs w:val="22"/>
        </w:rPr>
        <w:t>tatuta.</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Učeniku koji pravodobno zbog bolesti ili drugoga opravdanog razloga ne pristupi popravnom, predmetnom ili razrednom ispitu, ravnatelj treba osigurati polaganje ispita nakon prestanka razloga spriječenosti pristupanja ispitu.</w:t>
      </w:r>
    </w:p>
    <w:p w:rsidR="0050242D" w:rsidRPr="0045497B" w:rsidRDefault="0050242D" w:rsidP="0050242D">
      <w:pPr>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BA5182" w:rsidRDefault="00BA5182" w:rsidP="0050242D">
      <w:pPr>
        <w:rPr>
          <w:rFonts w:ascii="Trebuchet MS" w:hAnsi="Trebuchet MS" w:cs="Arial"/>
          <w:b/>
          <w:bCs/>
          <w:i/>
          <w:iCs/>
          <w:sz w:val="22"/>
          <w:szCs w:val="22"/>
        </w:rPr>
      </w:pPr>
    </w:p>
    <w:p w:rsidR="00BA5182" w:rsidRDefault="00BA5182" w:rsidP="0050242D">
      <w:pPr>
        <w:rPr>
          <w:rFonts w:ascii="Trebuchet MS" w:hAnsi="Trebuchet MS" w:cs="Arial"/>
          <w:b/>
          <w:bCs/>
          <w:i/>
          <w:iCs/>
          <w:sz w:val="22"/>
          <w:szCs w:val="22"/>
        </w:rPr>
      </w:pPr>
    </w:p>
    <w:p w:rsidR="00BA5182" w:rsidRDefault="00BA5182" w:rsidP="0050242D">
      <w:pPr>
        <w:rPr>
          <w:rFonts w:ascii="Trebuchet MS" w:hAnsi="Trebuchet MS" w:cs="Arial"/>
          <w:b/>
          <w:bCs/>
          <w:i/>
          <w:iCs/>
          <w:sz w:val="22"/>
          <w:szCs w:val="22"/>
        </w:rPr>
      </w:pPr>
    </w:p>
    <w:p w:rsidR="00BA5182" w:rsidRDefault="00BA5182"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lastRenderedPageBreak/>
        <w:t>DULJE TRAJANJE OBRAZOVANJA</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137</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Default="0050242D" w:rsidP="0050242D">
      <w:pPr>
        <w:ind w:firstLine="708"/>
        <w:jc w:val="both"/>
        <w:rPr>
          <w:rFonts w:ascii="Trebuchet MS" w:hAnsi="Trebuchet MS" w:cs="Arial"/>
          <w:sz w:val="22"/>
          <w:szCs w:val="22"/>
        </w:rPr>
      </w:pPr>
      <w:r>
        <w:rPr>
          <w:rFonts w:ascii="Trebuchet MS" w:hAnsi="Trebuchet MS" w:cs="Arial"/>
          <w:sz w:val="22"/>
          <w:szCs w:val="22"/>
        </w:rPr>
        <w:t>Učenici koji imaju status kategoriziranog sportaša prema odredbama Zakona o športu, daroviti učenici u umjetničkim područjima, te učenici koji se pripremaju za međunarodna natjecanja, mogu završiti obrazovanje u Školi pohađanjem nastave  ili polaganjem ispita u vremenu za polovinu duljem od propisanog trajanja upisanog programa.</w:t>
      </w:r>
    </w:p>
    <w:p w:rsidR="0050242D" w:rsidRDefault="0050242D" w:rsidP="0050242D">
      <w:pPr>
        <w:ind w:firstLine="708"/>
        <w:jc w:val="both"/>
        <w:rPr>
          <w:rFonts w:ascii="Trebuchet MS" w:hAnsi="Trebuchet MS" w:cs="Arial"/>
          <w:sz w:val="22"/>
          <w:szCs w:val="22"/>
        </w:rPr>
      </w:pPr>
      <w:r>
        <w:rPr>
          <w:rFonts w:ascii="Trebuchet MS" w:hAnsi="Trebuchet MS" w:cs="Arial"/>
          <w:sz w:val="22"/>
          <w:szCs w:val="22"/>
        </w:rPr>
        <w:t>Uvjete, način i postupak obrazovanja učenika iz stavka 1. ovog članka utvrđuje Nastavničko vijeće.</w:t>
      </w:r>
    </w:p>
    <w:p w:rsidR="0050242D" w:rsidRDefault="0050242D" w:rsidP="0050242D">
      <w:pPr>
        <w:ind w:firstLine="708"/>
        <w:jc w:val="both"/>
        <w:rPr>
          <w:rFonts w:ascii="Trebuchet MS" w:hAnsi="Trebuchet MS" w:cs="Arial"/>
          <w:sz w:val="22"/>
          <w:szCs w:val="22"/>
        </w:rPr>
      </w:pPr>
      <w:r>
        <w:rPr>
          <w:rFonts w:ascii="Trebuchet MS" w:hAnsi="Trebuchet MS" w:cs="Arial"/>
          <w:sz w:val="22"/>
          <w:szCs w:val="22"/>
        </w:rPr>
        <w:t>Polazniku koji je na više od dvije godine iz opravdanih razloga prekinuo obrazovanje, na prijedlog Nastavničkog vijeća i uz prethodno pribavljeno mišljenje Agencije za strukovno obrazovanje, ravnatelj određuje uvjete za nastavak i stjecanje kvalifikacije ako je kurikulum izmijenjen u odnosu na kurikulum kvalifikacije koju je pohađao.</w:t>
      </w:r>
    </w:p>
    <w:p w:rsidR="0050242D" w:rsidRDefault="0050242D" w:rsidP="0050242D">
      <w:pPr>
        <w:ind w:firstLine="708"/>
        <w:jc w:val="both"/>
        <w:rPr>
          <w:rFonts w:ascii="Trebuchet MS" w:hAnsi="Trebuchet MS" w:cs="Arial"/>
          <w:sz w:val="22"/>
          <w:szCs w:val="22"/>
        </w:rPr>
      </w:pPr>
    </w:p>
    <w:p w:rsidR="0050242D" w:rsidRDefault="0050242D" w:rsidP="0050242D">
      <w:pPr>
        <w:ind w:firstLine="708"/>
        <w:jc w:val="both"/>
        <w:rPr>
          <w:rFonts w:ascii="Trebuchet MS" w:hAnsi="Trebuchet MS" w:cs="Arial"/>
          <w:sz w:val="22"/>
          <w:szCs w:val="22"/>
        </w:rPr>
      </w:pPr>
      <w:r>
        <w:rPr>
          <w:rFonts w:ascii="Trebuchet MS" w:hAnsi="Trebuchet MS" w:cs="Arial"/>
          <w:sz w:val="22"/>
          <w:szCs w:val="22"/>
        </w:rPr>
        <w:t>Na prijedlog Nastavničkog vijeća ravnatelj odlučuje o produženju statusa redovitih polaznika sukladno članku 35. stavak 1. i 2. Zakona o strukovnom obrazovanju.</w:t>
      </w:r>
    </w:p>
    <w:p w:rsidR="0050242D" w:rsidRDefault="0050242D" w:rsidP="0050242D">
      <w:pPr>
        <w:jc w:val="both"/>
        <w:rPr>
          <w:rFonts w:ascii="Trebuchet MS" w:hAnsi="Trebuchet MS" w:cs="Arial"/>
          <w:b/>
          <w:i/>
          <w:sz w:val="22"/>
          <w:szCs w:val="22"/>
        </w:rPr>
      </w:pPr>
    </w:p>
    <w:p w:rsidR="0050242D" w:rsidRDefault="0050242D" w:rsidP="0050242D">
      <w:pPr>
        <w:jc w:val="both"/>
        <w:rPr>
          <w:rFonts w:ascii="Trebuchet MS" w:hAnsi="Trebuchet MS" w:cs="Arial"/>
          <w:b/>
          <w:i/>
          <w:sz w:val="22"/>
          <w:szCs w:val="22"/>
        </w:rPr>
      </w:pPr>
    </w:p>
    <w:p w:rsidR="0050242D" w:rsidRDefault="0050242D" w:rsidP="0050242D">
      <w:pPr>
        <w:jc w:val="both"/>
        <w:rPr>
          <w:rFonts w:ascii="Trebuchet MS" w:hAnsi="Trebuchet MS" w:cs="Arial"/>
          <w:b/>
          <w:i/>
          <w:sz w:val="22"/>
          <w:szCs w:val="22"/>
        </w:rPr>
      </w:pPr>
      <w:r w:rsidRPr="00976DA4">
        <w:rPr>
          <w:rFonts w:ascii="Trebuchet MS" w:hAnsi="Trebuchet MS" w:cs="Arial"/>
          <w:b/>
          <w:i/>
          <w:sz w:val="22"/>
          <w:szCs w:val="22"/>
        </w:rPr>
        <w:t>HORIZONTALNA I VERTIKALNA PROHODNOST</w:t>
      </w:r>
    </w:p>
    <w:p w:rsidR="0050242D" w:rsidRDefault="0050242D" w:rsidP="0050242D">
      <w:pPr>
        <w:jc w:val="both"/>
        <w:rPr>
          <w:rFonts w:ascii="Trebuchet MS" w:hAnsi="Trebuchet MS" w:cs="Arial"/>
          <w:b/>
          <w:i/>
          <w:sz w:val="22"/>
          <w:szCs w:val="22"/>
        </w:rPr>
      </w:pPr>
    </w:p>
    <w:p w:rsidR="0050242D" w:rsidRDefault="0050242D" w:rsidP="0050242D">
      <w:pPr>
        <w:jc w:val="center"/>
        <w:rPr>
          <w:rFonts w:ascii="Trebuchet MS" w:hAnsi="Trebuchet MS" w:cs="Arial"/>
          <w:sz w:val="22"/>
          <w:szCs w:val="22"/>
        </w:rPr>
      </w:pPr>
      <w:r>
        <w:rPr>
          <w:rFonts w:ascii="Trebuchet MS" w:hAnsi="Trebuchet MS" w:cs="Arial"/>
          <w:sz w:val="22"/>
          <w:szCs w:val="22"/>
        </w:rPr>
        <w:t>Članak 138.</w:t>
      </w:r>
    </w:p>
    <w:p w:rsidR="0050242D" w:rsidRDefault="0050242D" w:rsidP="0050242D">
      <w:pPr>
        <w:jc w:val="center"/>
        <w:rPr>
          <w:rFonts w:ascii="Trebuchet MS" w:hAnsi="Trebuchet MS" w:cs="Arial"/>
          <w:sz w:val="22"/>
          <w:szCs w:val="22"/>
        </w:rPr>
      </w:pPr>
    </w:p>
    <w:p w:rsidR="0050242D" w:rsidRDefault="0050242D" w:rsidP="0050242D">
      <w:pPr>
        <w:jc w:val="both"/>
        <w:rPr>
          <w:rFonts w:ascii="Trebuchet MS" w:hAnsi="Trebuchet MS" w:cs="Arial"/>
          <w:sz w:val="22"/>
          <w:szCs w:val="22"/>
        </w:rPr>
      </w:pPr>
      <w:r>
        <w:rPr>
          <w:rFonts w:ascii="Trebuchet MS" w:hAnsi="Trebuchet MS" w:cs="Arial"/>
          <w:sz w:val="22"/>
          <w:szCs w:val="22"/>
        </w:rPr>
        <w:tab/>
        <w:t>U tijeku srednjoškolskog strukovnog obrazovanja omogućena je horizontalna i vertikalna prohodnost.</w:t>
      </w:r>
    </w:p>
    <w:p w:rsidR="0050242D" w:rsidRDefault="0050242D" w:rsidP="0050242D">
      <w:pPr>
        <w:jc w:val="both"/>
        <w:rPr>
          <w:rFonts w:ascii="Trebuchet MS" w:hAnsi="Trebuchet MS" w:cs="Arial"/>
          <w:sz w:val="22"/>
          <w:szCs w:val="22"/>
        </w:rPr>
      </w:pPr>
      <w:r>
        <w:rPr>
          <w:rFonts w:ascii="Trebuchet MS" w:hAnsi="Trebuchet MS" w:cs="Arial"/>
          <w:sz w:val="22"/>
          <w:szCs w:val="22"/>
        </w:rPr>
        <w:tab/>
        <w:t>Uvjete i načine nastavka obrazovanja za istu razinu kvalifikacije (horizontalna prohodnost) utvrdit će Nastavničko vijeće sukladno uputama Agencije za strukovno obrazovanje (u daljnjem tekstu: Agencija).</w:t>
      </w:r>
    </w:p>
    <w:p w:rsidR="0050242D" w:rsidRPr="00976DA4" w:rsidRDefault="0050242D" w:rsidP="0050242D">
      <w:pPr>
        <w:jc w:val="both"/>
        <w:rPr>
          <w:rFonts w:ascii="Trebuchet MS" w:hAnsi="Trebuchet MS" w:cs="Arial"/>
          <w:sz w:val="22"/>
          <w:szCs w:val="22"/>
        </w:rPr>
      </w:pPr>
      <w:r>
        <w:rPr>
          <w:rFonts w:ascii="Trebuchet MS" w:hAnsi="Trebuchet MS" w:cs="Arial"/>
          <w:sz w:val="22"/>
          <w:szCs w:val="22"/>
        </w:rPr>
        <w:t xml:space="preserve">           Nastavničko vijeće može donijeti opća pravilna vezana za uvjete i način nastavka obrazovanja za istu razinu kvalifikacije, a u skladu s uputama Agencije.</w:t>
      </w:r>
    </w:p>
    <w:p w:rsidR="0050242D" w:rsidRPr="005C59FA" w:rsidRDefault="0050242D" w:rsidP="0050242D">
      <w:pPr>
        <w:jc w:val="right"/>
        <w:rPr>
          <w:rFonts w:ascii="Trebuchet MS" w:hAnsi="Trebuchet MS" w:cs="Arial"/>
          <w:bCs/>
          <w:iCs/>
          <w:sz w:val="22"/>
          <w:szCs w:val="22"/>
        </w:rPr>
      </w:pPr>
    </w:p>
    <w:p w:rsidR="0050242D" w:rsidRDefault="0050242D" w:rsidP="0050242D">
      <w:pPr>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POHVALE I NAGRADE</w:t>
      </w: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139.</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Učenici koji se ističu u ostvarivanju obrazovnog rada, vladanju te aktivnostima u Školi i izvan nje mogu biti pohvaljeni i nagrađeni.</w:t>
      </w:r>
    </w:p>
    <w:p w:rsidR="0050242D" w:rsidRDefault="0050242D" w:rsidP="0050242D">
      <w:pPr>
        <w:jc w:val="both"/>
        <w:rPr>
          <w:rFonts w:ascii="Trebuchet MS" w:hAnsi="Trebuchet MS" w:cs="Arial"/>
          <w:sz w:val="22"/>
          <w:szCs w:val="22"/>
        </w:rPr>
      </w:pPr>
    </w:p>
    <w:p w:rsidR="0050242D" w:rsidRDefault="0050242D" w:rsidP="0050242D">
      <w:pPr>
        <w:rPr>
          <w:rFonts w:ascii="Trebuchet MS" w:hAnsi="Trebuchet MS" w:cs="Arial"/>
          <w:sz w:val="22"/>
          <w:szCs w:val="22"/>
        </w:rPr>
      </w:pPr>
    </w:p>
    <w:p w:rsidR="0050242D" w:rsidRDefault="0050242D" w:rsidP="0050242D">
      <w:pPr>
        <w:rPr>
          <w:rFonts w:ascii="Trebuchet MS" w:hAnsi="Trebuchet MS" w:cs="Arial"/>
          <w:bCs/>
          <w:iCs/>
          <w:sz w:val="22"/>
          <w:szCs w:val="22"/>
        </w:rPr>
      </w:pPr>
    </w:p>
    <w:p w:rsidR="0050242D" w:rsidRPr="004B6332" w:rsidRDefault="0050242D" w:rsidP="0050242D">
      <w:pPr>
        <w:rPr>
          <w:rFonts w:ascii="Trebuchet MS" w:hAnsi="Trebuchet MS" w:cs="Arial"/>
          <w:bCs/>
          <w:iCs/>
          <w:sz w:val="22"/>
          <w:szCs w:val="22"/>
        </w:rPr>
      </w:pPr>
      <w:r w:rsidRPr="00C35AD4">
        <w:rPr>
          <w:rFonts w:ascii="Trebuchet MS" w:hAnsi="Trebuchet MS" w:cs="Arial"/>
          <w:bCs/>
          <w:iCs/>
          <w:sz w:val="22"/>
          <w:szCs w:val="22"/>
        </w:rPr>
        <w:t>POHVALE</w:t>
      </w:r>
    </w:p>
    <w:p w:rsidR="0050242D" w:rsidRPr="0045497B" w:rsidRDefault="0050242D" w:rsidP="0050242D">
      <w:pPr>
        <w:ind w:left="3600" w:firstLine="720"/>
        <w:rPr>
          <w:rFonts w:ascii="Trebuchet MS" w:hAnsi="Trebuchet MS" w:cs="Arial"/>
          <w:sz w:val="22"/>
          <w:szCs w:val="22"/>
        </w:rPr>
      </w:pPr>
      <w:r>
        <w:rPr>
          <w:rFonts w:ascii="Trebuchet MS" w:hAnsi="Trebuchet MS" w:cs="Arial"/>
          <w:sz w:val="22"/>
          <w:szCs w:val="22"/>
        </w:rPr>
        <w:t>Članak 140.</w:t>
      </w:r>
    </w:p>
    <w:p w:rsidR="0050242D" w:rsidRPr="0045497B" w:rsidRDefault="0050242D" w:rsidP="0050242D">
      <w:pPr>
        <w:rPr>
          <w:rFonts w:ascii="Trebuchet MS" w:hAnsi="Trebuchet MS" w:cs="Arial"/>
          <w:sz w:val="22"/>
          <w:szCs w:val="22"/>
        </w:rPr>
      </w:pPr>
      <w:r w:rsidRPr="0045497B">
        <w:rPr>
          <w:rFonts w:ascii="Trebuchet MS" w:hAnsi="Trebuchet MS" w:cs="Arial"/>
          <w:sz w:val="22"/>
          <w:szCs w:val="22"/>
        </w:rPr>
        <w:t>Pohvale su:</w:t>
      </w:r>
    </w:p>
    <w:p w:rsidR="0050242D" w:rsidRPr="0045497B" w:rsidRDefault="0050242D" w:rsidP="0050242D">
      <w:pPr>
        <w:ind w:left="1440"/>
        <w:rPr>
          <w:rFonts w:ascii="Trebuchet MS" w:hAnsi="Trebuchet MS" w:cs="Arial"/>
          <w:sz w:val="22"/>
          <w:szCs w:val="22"/>
        </w:rPr>
      </w:pPr>
      <w:r w:rsidRPr="0045497B">
        <w:rPr>
          <w:rFonts w:ascii="Trebuchet MS" w:hAnsi="Trebuchet MS" w:cs="Arial"/>
          <w:sz w:val="22"/>
          <w:szCs w:val="22"/>
        </w:rPr>
        <w:t xml:space="preserve">- usmene pohvale </w:t>
      </w:r>
    </w:p>
    <w:p w:rsidR="0050242D" w:rsidRPr="0045497B" w:rsidRDefault="0050242D" w:rsidP="0050242D">
      <w:pPr>
        <w:ind w:left="1440"/>
        <w:rPr>
          <w:rFonts w:ascii="Trebuchet MS" w:hAnsi="Trebuchet MS" w:cs="Arial"/>
          <w:sz w:val="22"/>
          <w:szCs w:val="22"/>
        </w:rPr>
      </w:pPr>
      <w:r w:rsidRPr="0045497B">
        <w:rPr>
          <w:rFonts w:ascii="Trebuchet MS" w:hAnsi="Trebuchet MS" w:cs="Arial"/>
          <w:sz w:val="22"/>
          <w:szCs w:val="22"/>
        </w:rPr>
        <w:t xml:space="preserve">- pisane pohvalnice, povelje, priznanja, </w:t>
      </w:r>
      <w:proofErr w:type="spellStart"/>
      <w:r w:rsidRPr="0045497B">
        <w:rPr>
          <w:rFonts w:ascii="Trebuchet MS" w:hAnsi="Trebuchet MS" w:cs="Arial"/>
          <w:sz w:val="22"/>
          <w:szCs w:val="22"/>
        </w:rPr>
        <w:t>plakete</w:t>
      </w:r>
      <w:proofErr w:type="spellEnd"/>
      <w:r w:rsidRPr="0045497B">
        <w:rPr>
          <w:rFonts w:ascii="Trebuchet MS" w:hAnsi="Trebuchet MS" w:cs="Arial"/>
          <w:sz w:val="22"/>
          <w:szCs w:val="22"/>
        </w:rPr>
        <w:t>, diplome i sl.</w:t>
      </w:r>
    </w:p>
    <w:p w:rsidR="0050242D" w:rsidRPr="0045497B" w:rsidRDefault="0050242D" w:rsidP="0050242D">
      <w:pPr>
        <w:ind w:left="1440"/>
        <w:rPr>
          <w:rFonts w:ascii="Trebuchet MS" w:hAnsi="Trebuchet MS" w:cs="Arial"/>
          <w:sz w:val="22"/>
          <w:szCs w:val="22"/>
        </w:rPr>
      </w:pPr>
      <w:r w:rsidRPr="0045497B">
        <w:rPr>
          <w:rFonts w:ascii="Trebuchet MS" w:hAnsi="Trebuchet MS" w:cs="Arial"/>
          <w:sz w:val="22"/>
          <w:szCs w:val="22"/>
        </w:rPr>
        <w:t>- priznanja u obliku medalja, prigodnih značaka, pokala i sl.</w:t>
      </w:r>
    </w:p>
    <w:p w:rsidR="0050242D" w:rsidRDefault="0050242D" w:rsidP="0050242D">
      <w:pPr>
        <w:rPr>
          <w:rFonts w:ascii="Trebuchet MS" w:hAnsi="Trebuchet MS" w:cs="Arial"/>
          <w:sz w:val="22"/>
          <w:szCs w:val="22"/>
        </w:rPr>
      </w:pPr>
    </w:p>
    <w:p w:rsidR="0050242D" w:rsidRPr="0045497B" w:rsidRDefault="0050242D" w:rsidP="0050242D">
      <w:pPr>
        <w:rPr>
          <w:rFonts w:ascii="Trebuchet MS" w:hAnsi="Trebuchet MS" w:cs="Arial"/>
          <w:sz w:val="22"/>
          <w:szCs w:val="22"/>
        </w:rPr>
      </w:pPr>
      <w:r w:rsidRPr="0045497B">
        <w:rPr>
          <w:rFonts w:ascii="Trebuchet MS" w:hAnsi="Trebuchet MS" w:cs="Arial"/>
          <w:sz w:val="22"/>
          <w:szCs w:val="22"/>
        </w:rPr>
        <w:t>NAGRADE</w:t>
      </w:r>
    </w:p>
    <w:p w:rsidR="0050242D" w:rsidRPr="0045497B" w:rsidRDefault="0050242D" w:rsidP="0050242D">
      <w:pPr>
        <w:rPr>
          <w:rFonts w:ascii="Trebuchet MS" w:hAnsi="Trebuchet MS" w:cs="Arial"/>
          <w:b/>
          <w:bCs/>
          <w:i/>
          <w:iCs/>
          <w:sz w:val="22"/>
          <w:szCs w:val="22"/>
        </w:rPr>
      </w:pPr>
    </w:p>
    <w:p w:rsidR="0050242D" w:rsidRPr="0045497B" w:rsidRDefault="0050242D" w:rsidP="0050242D">
      <w:pPr>
        <w:ind w:left="3600" w:firstLine="720"/>
        <w:jc w:val="both"/>
        <w:rPr>
          <w:rFonts w:ascii="Trebuchet MS" w:hAnsi="Trebuchet MS" w:cs="Arial"/>
          <w:sz w:val="22"/>
          <w:szCs w:val="22"/>
        </w:rPr>
      </w:pPr>
      <w:r>
        <w:rPr>
          <w:rFonts w:ascii="Trebuchet MS" w:hAnsi="Trebuchet MS" w:cs="Arial"/>
          <w:sz w:val="22"/>
          <w:szCs w:val="22"/>
        </w:rPr>
        <w:t>Članak 141.</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Nagrade su:</w:t>
      </w:r>
    </w:p>
    <w:p w:rsidR="0050242D" w:rsidRPr="0045497B" w:rsidRDefault="0050242D" w:rsidP="0050242D">
      <w:pPr>
        <w:ind w:left="1440"/>
        <w:jc w:val="both"/>
        <w:rPr>
          <w:rFonts w:ascii="Trebuchet MS" w:hAnsi="Trebuchet MS" w:cs="Arial"/>
          <w:sz w:val="22"/>
          <w:szCs w:val="22"/>
        </w:rPr>
      </w:pPr>
      <w:r w:rsidRPr="0045497B">
        <w:rPr>
          <w:rFonts w:ascii="Trebuchet MS" w:hAnsi="Trebuchet MS" w:cs="Arial"/>
          <w:sz w:val="22"/>
          <w:szCs w:val="22"/>
        </w:rPr>
        <w:t>- knjige, skulpture, umjetničke slike, albumi, fotografije i sl.</w:t>
      </w:r>
    </w:p>
    <w:p w:rsidR="0050242D" w:rsidRDefault="0050242D" w:rsidP="0050242D">
      <w:pPr>
        <w:ind w:left="720"/>
        <w:jc w:val="both"/>
        <w:rPr>
          <w:rFonts w:ascii="Trebuchet MS" w:hAnsi="Trebuchet MS" w:cs="Arial"/>
          <w:sz w:val="22"/>
          <w:szCs w:val="22"/>
        </w:rPr>
      </w:pPr>
      <w:r>
        <w:rPr>
          <w:rFonts w:ascii="Trebuchet MS" w:hAnsi="Trebuchet MS" w:cs="Arial"/>
          <w:sz w:val="22"/>
          <w:szCs w:val="22"/>
        </w:rPr>
        <w:t xml:space="preserve">           </w:t>
      </w:r>
      <w:r w:rsidRPr="0045497B">
        <w:rPr>
          <w:rFonts w:ascii="Trebuchet MS" w:hAnsi="Trebuchet MS" w:cs="Arial"/>
          <w:sz w:val="22"/>
          <w:szCs w:val="22"/>
        </w:rPr>
        <w:t xml:space="preserve">- športski rekviziti, alati za rad, pribor za umjetničko stvaranje, glazbeni </w:t>
      </w:r>
    </w:p>
    <w:p w:rsidR="0050242D" w:rsidRPr="0045497B" w:rsidRDefault="0050242D" w:rsidP="0050242D">
      <w:pPr>
        <w:ind w:left="720"/>
        <w:jc w:val="both"/>
        <w:rPr>
          <w:rFonts w:ascii="Trebuchet MS" w:hAnsi="Trebuchet MS" w:cs="Arial"/>
          <w:sz w:val="22"/>
          <w:szCs w:val="22"/>
        </w:rPr>
      </w:pPr>
      <w:r>
        <w:rPr>
          <w:rFonts w:ascii="Trebuchet MS" w:hAnsi="Trebuchet MS" w:cs="Arial"/>
          <w:sz w:val="22"/>
          <w:szCs w:val="22"/>
        </w:rPr>
        <w:t xml:space="preserve">             i</w:t>
      </w:r>
      <w:r w:rsidRPr="0045497B">
        <w:rPr>
          <w:rFonts w:ascii="Trebuchet MS" w:hAnsi="Trebuchet MS" w:cs="Arial"/>
          <w:sz w:val="22"/>
          <w:szCs w:val="22"/>
        </w:rPr>
        <w:t>nstrumenti i sl.</w:t>
      </w:r>
    </w:p>
    <w:p w:rsidR="0050242D" w:rsidRPr="0045497B" w:rsidRDefault="0050242D" w:rsidP="0050242D">
      <w:pPr>
        <w:ind w:left="720"/>
        <w:jc w:val="both"/>
        <w:rPr>
          <w:rFonts w:ascii="Trebuchet MS" w:hAnsi="Trebuchet MS" w:cs="Arial"/>
          <w:sz w:val="22"/>
          <w:szCs w:val="22"/>
        </w:rPr>
      </w:pPr>
      <w:r>
        <w:rPr>
          <w:rFonts w:ascii="Trebuchet MS" w:hAnsi="Trebuchet MS" w:cs="Arial"/>
          <w:sz w:val="22"/>
          <w:szCs w:val="22"/>
        </w:rPr>
        <w:t xml:space="preserve">           </w:t>
      </w:r>
      <w:r w:rsidRPr="0045497B">
        <w:rPr>
          <w:rFonts w:ascii="Trebuchet MS" w:hAnsi="Trebuchet MS" w:cs="Arial"/>
          <w:sz w:val="22"/>
          <w:szCs w:val="22"/>
        </w:rPr>
        <w:t>- novčane nagrade.</w:t>
      </w:r>
    </w:p>
    <w:p w:rsidR="0050242D" w:rsidRPr="0045497B" w:rsidRDefault="0050242D" w:rsidP="0050242D">
      <w:pPr>
        <w:jc w:val="both"/>
        <w:rPr>
          <w:rFonts w:ascii="Trebuchet MS" w:hAnsi="Trebuchet MS" w:cs="Arial"/>
          <w:sz w:val="22"/>
          <w:szCs w:val="22"/>
        </w:rPr>
      </w:pP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lastRenderedPageBreak/>
        <w:t>S</w:t>
      </w:r>
      <w:r>
        <w:rPr>
          <w:rFonts w:ascii="Trebuchet MS" w:hAnsi="Trebuchet MS" w:cs="Arial"/>
          <w:sz w:val="22"/>
          <w:szCs w:val="22"/>
        </w:rPr>
        <w:t>redstva za nagrade utvrđuju se F</w:t>
      </w:r>
      <w:r w:rsidRPr="0045497B">
        <w:rPr>
          <w:rFonts w:ascii="Trebuchet MS" w:hAnsi="Trebuchet MS" w:cs="Arial"/>
          <w:sz w:val="22"/>
          <w:szCs w:val="22"/>
        </w:rPr>
        <w:t>inancijskim planom Škole.</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142</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rPr>
          <w:rFonts w:ascii="Trebuchet MS" w:hAnsi="Trebuchet MS" w:cs="Arial"/>
          <w:sz w:val="22"/>
          <w:szCs w:val="22"/>
        </w:rPr>
      </w:pPr>
      <w:r w:rsidRPr="0045497B">
        <w:rPr>
          <w:rFonts w:ascii="Trebuchet MS" w:hAnsi="Trebuchet MS" w:cs="Arial"/>
          <w:sz w:val="22"/>
          <w:szCs w:val="22"/>
        </w:rPr>
        <w:t>Pohvale i nagrad</w:t>
      </w:r>
      <w:r>
        <w:rPr>
          <w:rFonts w:ascii="Trebuchet MS" w:hAnsi="Trebuchet MS" w:cs="Arial"/>
          <w:sz w:val="22"/>
          <w:szCs w:val="22"/>
        </w:rPr>
        <w:t>e iz članaka 140. i 141. ovoga S</w:t>
      </w:r>
      <w:r w:rsidRPr="0045497B">
        <w:rPr>
          <w:rFonts w:ascii="Trebuchet MS" w:hAnsi="Trebuchet MS" w:cs="Arial"/>
          <w:sz w:val="22"/>
          <w:szCs w:val="22"/>
        </w:rPr>
        <w:t>tatuta mogu se dodjeljivati pojedinačno, skupini, razredu i sl.</w:t>
      </w:r>
    </w:p>
    <w:p w:rsidR="0050242D" w:rsidRDefault="0050242D" w:rsidP="0050242D">
      <w:pPr>
        <w:rPr>
          <w:rFonts w:ascii="Trebuchet MS" w:hAnsi="Trebuchet MS" w:cs="Arial"/>
          <w:sz w:val="22"/>
          <w:szCs w:val="22"/>
        </w:rPr>
      </w:pPr>
    </w:p>
    <w:p w:rsidR="0050242D" w:rsidRPr="0045497B" w:rsidRDefault="0050242D" w:rsidP="0050242D">
      <w:pPr>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PREDLAGANJE POHVALA I NAGRADA</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143.</w:t>
      </w:r>
    </w:p>
    <w:p w:rsidR="0050242D" w:rsidRPr="0045497B" w:rsidRDefault="0050242D" w:rsidP="0050242D">
      <w:pPr>
        <w:ind w:left="3600" w:firstLine="720"/>
        <w:rPr>
          <w:rFonts w:ascii="Trebuchet MS" w:hAnsi="Trebuchet MS" w:cs="Arial"/>
          <w:sz w:val="22"/>
          <w:szCs w:val="22"/>
        </w:rPr>
      </w:pPr>
    </w:p>
    <w:p w:rsidR="0050242D"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Pohvale i nagrade mogu predlagati učenici, nastavnici, stručni suradnici, tijela Škole te fizičke i pravne osobe izvan Škole.</w:t>
      </w:r>
    </w:p>
    <w:p w:rsidR="0050242D" w:rsidRPr="0045497B" w:rsidRDefault="0050242D" w:rsidP="0050242D">
      <w:pPr>
        <w:ind w:firstLine="720"/>
        <w:jc w:val="both"/>
        <w:rPr>
          <w:rFonts w:ascii="Trebuchet MS" w:hAnsi="Trebuchet MS" w:cs="Arial"/>
          <w:sz w:val="22"/>
          <w:szCs w:val="22"/>
        </w:rPr>
      </w:pPr>
    </w:p>
    <w:p w:rsidR="0050242D" w:rsidRPr="0045497B" w:rsidRDefault="0050242D" w:rsidP="0050242D">
      <w:pPr>
        <w:rPr>
          <w:rFonts w:ascii="Trebuchet MS" w:hAnsi="Trebuchet MS" w:cs="Arial"/>
          <w:sz w:val="22"/>
          <w:szCs w:val="22"/>
          <w:u w:val="single"/>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OVLAŠTENA TIJELA ZA DODJELJIVANJE NAGRADA I POHVALA</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144.</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 xml:space="preserve">Usmenu pohvalu učeniku izriče razrednik. </w:t>
      </w:r>
    </w:p>
    <w:p w:rsidR="0050242D" w:rsidRPr="0045497B" w:rsidRDefault="0050242D" w:rsidP="0050242D">
      <w:pPr>
        <w:ind w:firstLine="720"/>
        <w:jc w:val="both"/>
        <w:rPr>
          <w:rFonts w:ascii="Trebuchet MS" w:hAnsi="Trebuchet MS" w:cs="Arial"/>
          <w:sz w:val="22"/>
          <w:szCs w:val="22"/>
        </w:rPr>
      </w:pPr>
      <w:r>
        <w:rPr>
          <w:rFonts w:ascii="Trebuchet MS" w:hAnsi="Trebuchet MS" w:cs="Arial"/>
          <w:sz w:val="22"/>
          <w:szCs w:val="22"/>
        </w:rPr>
        <w:t>Pisanu pohvalu učeniku daje R</w:t>
      </w:r>
      <w:r w:rsidRPr="0045497B">
        <w:rPr>
          <w:rFonts w:ascii="Trebuchet MS" w:hAnsi="Trebuchet MS" w:cs="Arial"/>
          <w:sz w:val="22"/>
          <w:szCs w:val="22"/>
        </w:rPr>
        <w:t>azredno vijeće.</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Nagrade učeniku dodjelj</w:t>
      </w:r>
      <w:r>
        <w:rPr>
          <w:rFonts w:ascii="Trebuchet MS" w:hAnsi="Trebuchet MS" w:cs="Arial"/>
          <w:sz w:val="22"/>
          <w:szCs w:val="22"/>
        </w:rPr>
        <w:t>uje Nastavničko vijeće.</w:t>
      </w:r>
    </w:p>
    <w:p w:rsidR="0050242D" w:rsidRDefault="0050242D" w:rsidP="0050242D">
      <w:pPr>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ISPRAVE I EVIDENCIJA</w:t>
      </w: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145</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rPr>
          <w:rFonts w:ascii="Trebuchet MS" w:hAnsi="Trebuchet MS" w:cs="Arial"/>
          <w:sz w:val="22"/>
          <w:szCs w:val="22"/>
        </w:rPr>
      </w:pPr>
      <w:r w:rsidRPr="0045497B">
        <w:rPr>
          <w:rFonts w:ascii="Trebuchet MS" w:hAnsi="Trebuchet MS" w:cs="Arial"/>
          <w:sz w:val="22"/>
          <w:szCs w:val="22"/>
        </w:rPr>
        <w:t>O dodijeljenoj nagradi učeniku se izdaje i pisana isprava.</w:t>
      </w:r>
    </w:p>
    <w:p w:rsidR="0050242D" w:rsidRDefault="0050242D" w:rsidP="0050242D">
      <w:pPr>
        <w:ind w:firstLine="720"/>
        <w:rPr>
          <w:rFonts w:ascii="Trebuchet MS" w:hAnsi="Trebuchet MS" w:cs="Arial"/>
          <w:sz w:val="22"/>
          <w:szCs w:val="22"/>
        </w:rPr>
      </w:pPr>
      <w:r w:rsidRPr="0045497B">
        <w:rPr>
          <w:rFonts w:ascii="Trebuchet MS" w:hAnsi="Trebuchet MS" w:cs="Arial"/>
          <w:sz w:val="22"/>
          <w:szCs w:val="22"/>
        </w:rPr>
        <w:t>O pohvalama i nagradama u Školi se vodi evidencija.</w:t>
      </w:r>
    </w:p>
    <w:p w:rsidR="0050242D" w:rsidRDefault="0050242D" w:rsidP="0050242D">
      <w:pPr>
        <w:ind w:firstLine="720"/>
        <w:rPr>
          <w:rFonts w:ascii="Trebuchet MS" w:hAnsi="Trebuchet MS" w:cs="Arial"/>
          <w:sz w:val="22"/>
          <w:szCs w:val="22"/>
        </w:rPr>
      </w:pPr>
    </w:p>
    <w:p w:rsidR="0050242D" w:rsidRPr="00BB5C87" w:rsidRDefault="0050242D" w:rsidP="0050242D">
      <w:pPr>
        <w:ind w:firstLine="720"/>
        <w:jc w:val="right"/>
        <w:rPr>
          <w:rFonts w:ascii="Trebuchet MS" w:hAnsi="Trebuchet MS" w:cs="Arial"/>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OBRASCI PISANIH POHVALA I ISPRAVA</w:t>
      </w:r>
    </w:p>
    <w:p w:rsidR="0050242D" w:rsidRPr="0045497B" w:rsidRDefault="0050242D" w:rsidP="0050242D">
      <w:pPr>
        <w:rPr>
          <w:rFonts w:ascii="Trebuchet MS" w:hAnsi="Trebuchet MS" w:cs="Arial"/>
          <w:b/>
          <w:b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146</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Pr>
          <w:rFonts w:ascii="Trebuchet MS" w:hAnsi="Trebuchet MS" w:cs="Arial"/>
          <w:sz w:val="22"/>
          <w:szCs w:val="22"/>
        </w:rPr>
        <w:t>Pisana pohvala iz članka  140</w:t>
      </w:r>
      <w:r w:rsidRPr="0045497B">
        <w:rPr>
          <w:rFonts w:ascii="Trebuchet MS" w:hAnsi="Trebuchet MS" w:cs="Arial"/>
          <w:sz w:val="22"/>
          <w:szCs w:val="22"/>
        </w:rPr>
        <w:t>. i pisana isprava</w:t>
      </w:r>
      <w:r>
        <w:rPr>
          <w:rFonts w:ascii="Trebuchet MS" w:hAnsi="Trebuchet MS" w:cs="Arial"/>
          <w:sz w:val="22"/>
          <w:szCs w:val="22"/>
        </w:rPr>
        <w:t xml:space="preserve"> iz članka  145. stavka 1.ovoga S</w:t>
      </w:r>
      <w:r w:rsidRPr="0045497B">
        <w:rPr>
          <w:rFonts w:ascii="Trebuchet MS" w:hAnsi="Trebuchet MS" w:cs="Arial"/>
          <w:sz w:val="22"/>
          <w:szCs w:val="22"/>
        </w:rPr>
        <w:t>tatuta  izda</w:t>
      </w:r>
      <w:r>
        <w:rPr>
          <w:rFonts w:ascii="Trebuchet MS" w:hAnsi="Trebuchet MS" w:cs="Arial"/>
          <w:sz w:val="22"/>
          <w:szCs w:val="22"/>
        </w:rPr>
        <w:t>je se na obrascu koji utvrđuje N</w:t>
      </w:r>
      <w:r w:rsidRPr="0045497B">
        <w:rPr>
          <w:rFonts w:ascii="Trebuchet MS" w:hAnsi="Trebuchet MS" w:cs="Arial"/>
          <w:sz w:val="22"/>
          <w:szCs w:val="22"/>
        </w:rPr>
        <w:t>astavničko vijeće.</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Pisanu pohvalu potpisuje predsjednik tijela koje je pisa</w:t>
      </w:r>
      <w:r>
        <w:rPr>
          <w:rFonts w:ascii="Trebuchet MS" w:hAnsi="Trebuchet MS" w:cs="Arial"/>
          <w:sz w:val="22"/>
          <w:szCs w:val="22"/>
        </w:rPr>
        <w:t>nu pohvalu donijelo i ravnatelj, a pisanu ispravu ravnatelj.</w:t>
      </w:r>
    </w:p>
    <w:p w:rsidR="009033BE" w:rsidRDefault="009033BE" w:rsidP="0050242D">
      <w:pPr>
        <w:rPr>
          <w:rFonts w:ascii="Trebuchet MS" w:hAnsi="Trebuchet MS" w:cs="Arial"/>
          <w:b/>
          <w:bCs/>
          <w:i/>
          <w:iCs/>
          <w:sz w:val="22"/>
          <w:szCs w:val="22"/>
        </w:rPr>
      </w:pPr>
    </w:p>
    <w:p w:rsidR="009033BE" w:rsidRDefault="009033BE"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RAZLOZI ZA IZRICANJE PEDAGOŠKIH MJERA</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147.</w:t>
      </w:r>
    </w:p>
    <w:p w:rsidR="0050242D" w:rsidRDefault="0050242D" w:rsidP="0050242D">
      <w:pPr>
        <w:ind w:left="3600" w:firstLine="720"/>
        <w:rPr>
          <w:rFonts w:ascii="Trebuchet MS" w:hAnsi="Trebuchet MS" w:cs="Arial"/>
          <w:sz w:val="22"/>
          <w:szCs w:val="22"/>
        </w:rPr>
      </w:pPr>
    </w:p>
    <w:p w:rsidR="0050242D" w:rsidRPr="00BA5182" w:rsidRDefault="0050242D" w:rsidP="00BA5182">
      <w:pPr>
        <w:jc w:val="both"/>
        <w:rPr>
          <w:rFonts w:ascii="Trebuchet MS" w:hAnsi="Trebuchet MS" w:cs="Arial"/>
        </w:rPr>
      </w:pPr>
      <w:r w:rsidRPr="00A52A2A">
        <w:rPr>
          <w:rFonts w:ascii="Trebuchet MS" w:hAnsi="Trebuchet MS" w:cs="Arial"/>
        </w:rPr>
        <w:tab/>
        <w:t>Pedagoške mjere</w:t>
      </w:r>
      <w:r>
        <w:rPr>
          <w:rFonts w:ascii="Trebuchet MS" w:hAnsi="Trebuchet MS" w:cs="Arial"/>
        </w:rPr>
        <w:t xml:space="preserve"> izriču se učenicima zbog povreda dužnosti, neispunjavanja obveza, nasilničkog ponašanja i drugih neprimjerenih ponašanja učenika, a radi sprječavanja i otklanjanja negativnih pojava, nemarnog odnosa učenika prema odgojno-obrazovnom radu i učenju, kršenja kućnog reda, nekulturnog i neprimjerenog ponašanja, oštećivanja školske imovine i ponavljanja kršenja dužnosti i obveza.</w:t>
      </w:r>
    </w:p>
    <w:p w:rsidR="00BA5182" w:rsidRDefault="00BA5182" w:rsidP="0050242D">
      <w:pPr>
        <w:rPr>
          <w:rFonts w:ascii="Trebuchet MS" w:hAnsi="Trebuchet MS" w:cs="Arial"/>
          <w:b/>
        </w:rPr>
      </w:pPr>
    </w:p>
    <w:p w:rsidR="0050242D" w:rsidRPr="00BA5182" w:rsidRDefault="0050242D" w:rsidP="0050242D">
      <w:pPr>
        <w:rPr>
          <w:rFonts w:ascii="Trebuchet MS" w:hAnsi="Trebuchet MS" w:cs="Arial"/>
          <w:b/>
        </w:rPr>
      </w:pPr>
      <w:r w:rsidRPr="008B51BC">
        <w:rPr>
          <w:rFonts w:ascii="Trebuchet MS" w:hAnsi="Trebuchet MS" w:cs="Arial"/>
          <w:b/>
        </w:rPr>
        <w:t>VRSTE  PEDAGOŠKIH  MJERA</w:t>
      </w:r>
    </w:p>
    <w:p w:rsidR="0050242D" w:rsidRPr="00BB5C87" w:rsidRDefault="0050242D" w:rsidP="0050242D">
      <w:pPr>
        <w:ind w:left="3600" w:firstLine="720"/>
        <w:rPr>
          <w:rFonts w:ascii="Trebuchet MS" w:hAnsi="Trebuchet MS" w:cs="Arial"/>
          <w:sz w:val="22"/>
          <w:szCs w:val="22"/>
        </w:rPr>
      </w:pPr>
      <w:r w:rsidRPr="00BB5C87">
        <w:rPr>
          <w:rFonts w:ascii="Trebuchet MS" w:hAnsi="Trebuchet MS" w:cs="Arial"/>
          <w:sz w:val="22"/>
          <w:szCs w:val="22"/>
        </w:rPr>
        <w:t>Članak 148.</w:t>
      </w:r>
    </w:p>
    <w:p w:rsidR="0050242D" w:rsidRPr="00BB5C87" w:rsidRDefault="0050242D" w:rsidP="0050242D">
      <w:pPr>
        <w:ind w:left="3600" w:firstLine="720"/>
        <w:rPr>
          <w:rFonts w:ascii="Trebuchet MS" w:hAnsi="Trebuchet MS" w:cs="Arial"/>
          <w:sz w:val="22"/>
          <w:szCs w:val="22"/>
        </w:rPr>
      </w:pPr>
    </w:p>
    <w:p w:rsidR="0050242D" w:rsidRPr="00BB5C87" w:rsidRDefault="0050242D" w:rsidP="00BA5182">
      <w:pPr>
        <w:ind w:firstLine="720"/>
        <w:jc w:val="both"/>
        <w:rPr>
          <w:rFonts w:ascii="Trebuchet MS" w:hAnsi="Trebuchet MS" w:cs="Arial"/>
          <w:sz w:val="22"/>
          <w:szCs w:val="22"/>
        </w:rPr>
      </w:pPr>
      <w:r w:rsidRPr="00BB5C87">
        <w:rPr>
          <w:rFonts w:ascii="Trebuchet MS" w:hAnsi="Trebuchet MS" w:cs="Arial"/>
          <w:sz w:val="22"/>
          <w:szCs w:val="22"/>
        </w:rPr>
        <w:lastRenderedPageBreak/>
        <w:t xml:space="preserve">Pedagoške mjere zbog povreda dužnosti, neispunjavanja obveza i nasilničkog ponašanja u srednjoj školi su : </w:t>
      </w:r>
    </w:p>
    <w:p w:rsidR="0050242D" w:rsidRPr="00BB5C87" w:rsidRDefault="0050242D" w:rsidP="0050242D">
      <w:pPr>
        <w:ind w:left="720"/>
        <w:jc w:val="both"/>
        <w:rPr>
          <w:rFonts w:ascii="Trebuchet MS" w:hAnsi="Trebuchet MS" w:cs="Arial"/>
          <w:sz w:val="22"/>
          <w:szCs w:val="22"/>
        </w:rPr>
      </w:pPr>
      <w:r w:rsidRPr="00BB5C87">
        <w:rPr>
          <w:rFonts w:ascii="Trebuchet MS" w:hAnsi="Trebuchet MS" w:cs="Arial"/>
          <w:szCs w:val="22"/>
        </w:rPr>
        <w:sym w:font="Wingdings 3" w:char="F0B6"/>
      </w:r>
      <w:r w:rsidRPr="00BB5C87">
        <w:rPr>
          <w:rFonts w:ascii="Trebuchet MS" w:hAnsi="Trebuchet MS" w:cs="Arial"/>
          <w:sz w:val="22"/>
          <w:szCs w:val="22"/>
        </w:rPr>
        <w:t xml:space="preserve"> opomena</w:t>
      </w:r>
    </w:p>
    <w:p w:rsidR="0050242D" w:rsidRPr="00BB5C87" w:rsidRDefault="0050242D" w:rsidP="0050242D">
      <w:pPr>
        <w:ind w:left="720"/>
        <w:jc w:val="both"/>
        <w:rPr>
          <w:rFonts w:ascii="Trebuchet MS" w:hAnsi="Trebuchet MS" w:cs="Arial"/>
          <w:sz w:val="22"/>
          <w:szCs w:val="22"/>
        </w:rPr>
      </w:pPr>
      <w:r w:rsidRPr="00BB5C87">
        <w:rPr>
          <w:rFonts w:ascii="Trebuchet MS" w:hAnsi="Trebuchet MS" w:cs="Arial"/>
          <w:szCs w:val="22"/>
        </w:rPr>
        <w:sym w:font="Wingdings 3" w:char="F0B6"/>
      </w:r>
      <w:r w:rsidRPr="00BB5C87">
        <w:rPr>
          <w:rFonts w:ascii="Trebuchet MS" w:hAnsi="Trebuchet MS" w:cs="Arial"/>
          <w:sz w:val="22"/>
          <w:szCs w:val="22"/>
        </w:rPr>
        <w:t xml:space="preserve"> ukor</w:t>
      </w:r>
    </w:p>
    <w:p w:rsidR="0050242D" w:rsidRPr="00BB5C87" w:rsidRDefault="0050242D" w:rsidP="0050242D">
      <w:pPr>
        <w:ind w:left="720"/>
        <w:jc w:val="both"/>
        <w:rPr>
          <w:rFonts w:ascii="Trebuchet MS" w:hAnsi="Trebuchet MS" w:cs="Arial"/>
          <w:sz w:val="22"/>
          <w:szCs w:val="22"/>
        </w:rPr>
      </w:pPr>
      <w:r w:rsidRPr="00BB5C87">
        <w:rPr>
          <w:rFonts w:ascii="Trebuchet MS" w:hAnsi="Trebuchet MS" w:cs="Arial"/>
          <w:szCs w:val="22"/>
        </w:rPr>
        <w:sym w:font="Wingdings 3" w:char="F0B6"/>
      </w:r>
      <w:r w:rsidRPr="00BB5C87">
        <w:rPr>
          <w:rFonts w:ascii="Trebuchet MS" w:hAnsi="Trebuchet MS" w:cs="Arial"/>
          <w:sz w:val="22"/>
          <w:szCs w:val="22"/>
        </w:rPr>
        <w:t xml:space="preserve"> opomena pred isključenje</w:t>
      </w:r>
    </w:p>
    <w:p w:rsidR="0050242D" w:rsidRPr="00BB5C87" w:rsidRDefault="0050242D" w:rsidP="0050242D">
      <w:pPr>
        <w:ind w:left="720"/>
        <w:jc w:val="both"/>
        <w:rPr>
          <w:rFonts w:ascii="Trebuchet MS" w:hAnsi="Trebuchet MS" w:cs="Arial"/>
          <w:sz w:val="22"/>
          <w:szCs w:val="22"/>
        </w:rPr>
      </w:pPr>
      <w:r w:rsidRPr="00BB5C87">
        <w:rPr>
          <w:rFonts w:ascii="Trebuchet MS" w:hAnsi="Trebuchet MS" w:cs="Arial"/>
          <w:szCs w:val="22"/>
        </w:rPr>
        <w:sym w:font="Wingdings 3" w:char="F0B6"/>
      </w:r>
      <w:r w:rsidRPr="00BB5C87">
        <w:rPr>
          <w:rFonts w:ascii="Trebuchet MS" w:hAnsi="Trebuchet MS" w:cs="Arial"/>
          <w:sz w:val="22"/>
          <w:szCs w:val="22"/>
        </w:rPr>
        <w:t xml:space="preserve"> isključenje iz srednje Škole.</w:t>
      </w:r>
    </w:p>
    <w:p w:rsidR="0050242D" w:rsidRPr="00BB5C87" w:rsidRDefault="0050242D" w:rsidP="0050242D">
      <w:pPr>
        <w:jc w:val="both"/>
        <w:rPr>
          <w:rFonts w:ascii="Trebuchet MS" w:hAnsi="Trebuchet MS" w:cs="Arial"/>
          <w:sz w:val="22"/>
          <w:szCs w:val="22"/>
        </w:rPr>
      </w:pPr>
    </w:p>
    <w:p w:rsidR="0050242D" w:rsidRPr="00BB5C87" w:rsidRDefault="0050242D" w:rsidP="0050242D">
      <w:pPr>
        <w:jc w:val="both"/>
        <w:rPr>
          <w:rFonts w:ascii="Trebuchet MS" w:hAnsi="Trebuchet MS" w:cs="Arial"/>
          <w:sz w:val="22"/>
          <w:szCs w:val="22"/>
        </w:rPr>
      </w:pPr>
      <w:r w:rsidRPr="00BB5C87">
        <w:rPr>
          <w:rFonts w:ascii="Trebuchet MS" w:hAnsi="Trebuchet MS" w:cs="Arial"/>
          <w:sz w:val="22"/>
          <w:szCs w:val="22"/>
        </w:rPr>
        <w:tab/>
        <w:t>Pedagoške mjere opomena i ukor izriču se za tekuću školsku godinu, a izrečena mjera opomena pred isključenje vrijedi do kraja srednjeg obrazovanja.</w:t>
      </w:r>
    </w:p>
    <w:p w:rsidR="0050242D" w:rsidRPr="00BB5C87" w:rsidRDefault="0050242D" w:rsidP="0050242D">
      <w:pPr>
        <w:jc w:val="both"/>
        <w:rPr>
          <w:rFonts w:ascii="Trebuchet MS" w:hAnsi="Trebuchet MS" w:cs="Arial"/>
          <w:sz w:val="22"/>
          <w:szCs w:val="22"/>
        </w:rPr>
      </w:pPr>
      <w:r w:rsidRPr="00BB5C87">
        <w:rPr>
          <w:rFonts w:ascii="Trebuchet MS" w:hAnsi="Trebuchet MS" w:cs="Arial"/>
          <w:sz w:val="22"/>
          <w:szCs w:val="22"/>
        </w:rPr>
        <w:t xml:space="preserve">          Škola je dužna provoditi pedagoške mjere uvažavajući učenikovo psihofizičko stanje i njegovu dob, te utvrditi sve okolnosti koje utječu na njegov razvoj.</w:t>
      </w:r>
    </w:p>
    <w:p w:rsidR="0050242D" w:rsidRPr="000B473D" w:rsidRDefault="0050242D" w:rsidP="0050242D">
      <w:pPr>
        <w:rPr>
          <w:rFonts w:ascii="Trebuchet MS" w:hAnsi="Trebuchet MS" w:cs="Arial"/>
          <w:b/>
          <w:bCs/>
          <w:i/>
          <w:iCs/>
          <w:sz w:val="22"/>
          <w:szCs w:val="22"/>
        </w:rPr>
      </w:pPr>
    </w:p>
    <w:p w:rsidR="0050242D" w:rsidRPr="00BB5C87" w:rsidRDefault="0050242D" w:rsidP="0050242D">
      <w:pPr>
        <w:ind w:left="3600" w:firstLine="720"/>
        <w:rPr>
          <w:rFonts w:ascii="Trebuchet MS" w:hAnsi="Trebuchet MS" w:cs="Arial"/>
          <w:sz w:val="22"/>
          <w:szCs w:val="22"/>
        </w:rPr>
      </w:pPr>
      <w:r w:rsidRPr="00BB5C87">
        <w:rPr>
          <w:rFonts w:ascii="Trebuchet MS" w:hAnsi="Trebuchet MS" w:cs="Arial"/>
          <w:sz w:val="22"/>
          <w:szCs w:val="22"/>
        </w:rPr>
        <w:t>Članak 149.</w:t>
      </w:r>
    </w:p>
    <w:p w:rsidR="0050242D" w:rsidRPr="00BB5C87" w:rsidRDefault="0050242D" w:rsidP="0050242D">
      <w:pPr>
        <w:ind w:left="3600" w:firstLine="720"/>
        <w:rPr>
          <w:rFonts w:ascii="Trebuchet MS" w:hAnsi="Trebuchet MS" w:cs="Arial"/>
          <w:sz w:val="22"/>
          <w:szCs w:val="22"/>
        </w:rPr>
      </w:pPr>
    </w:p>
    <w:p w:rsidR="0050242D" w:rsidRPr="00BB5C87" w:rsidRDefault="0050242D" w:rsidP="0050242D">
      <w:pPr>
        <w:ind w:firstLine="720"/>
        <w:jc w:val="both"/>
        <w:rPr>
          <w:rFonts w:ascii="Trebuchet MS" w:hAnsi="Trebuchet MS" w:cs="Arial"/>
          <w:sz w:val="22"/>
          <w:szCs w:val="22"/>
        </w:rPr>
      </w:pPr>
      <w:r w:rsidRPr="00BB5C87">
        <w:rPr>
          <w:rFonts w:ascii="Trebuchet MS" w:hAnsi="Trebuchet MS" w:cs="Arial"/>
          <w:sz w:val="22"/>
          <w:szCs w:val="22"/>
        </w:rPr>
        <w:t xml:space="preserve">Pedagošku mjeru opomena učeniku izriče razrednik. </w:t>
      </w:r>
    </w:p>
    <w:p w:rsidR="0050242D" w:rsidRPr="00BB5C87" w:rsidRDefault="0050242D" w:rsidP="0050242D">
      <w:pPr>
        <w:ind w:firstLine="720"/>
        <w:jc w:val="both"/>
        <w:rPr>
          <w:rFonts w:ascii="Trebuchet MS" w:hAnsi="Trebuchet MS" w:cs="Arial"/>
          <w:sz w:val="22"/>
          <w:szCs w:val="22"/>
        </w:rPr>
      </w:pPr>
    </w:p>
    <w:p w:rsidR="0050242D" w:rsidRPr="00BB5C87" w:rsidRDefault="0050242D" w:rsidP="0050242D">
      <w:pPr>
        <w:ind w:firstLine="720"/>
        <w:jc w:val="both"/>
        <w:rPr>
          <w:rFonts w:ascii="Trebuchet MS" w:hAnsi="Trebuchet MS" w:cs="Arial"/>
          <w:sz w:val="22"/>
          <w:szCs w:val="22"/>
        </w:rPr>
      </w:pPr>
      <w:r w:rsidRPr="00BB5C87">
        <w:rPr>
          <w:rFonts w:ascii="Trebuchet MS" w:hAnsi="Trebuchet MS" w:cs="Arial"/>
          <w:sz w:val="22"/>
          <w:szCs w:val="22"/>
        </w:rPr>
        <w:t>Pedagošku mjeru ukor učeniku izriče Razredno vijeće.</w:t>
      </w:r>
    </w:p>
    <w:p w:rsidR="0050242D" w:rsidRPr="00BB5C87" w:rsidRDefault="0050242D" w:rsidP="0050242D">
      <w:pPr>
        <w:ind w:firstLine="720"/>
        <w:jc w:val="both"/>
        <w:rPr>
          <w:rFonts w:ascii="Trebuchet MS" w:hAnsi="Trebuchet MS" w:cs="Arial"/>
          <w:sz w:val="22"/>
          <w:szCs w:val="22"/>
        </w:rPr>
      </w:pPr>
    </w:p>
    <w:p w:rsidR="0050242D" w:rsidRPr="00BB5C87" w:rsidRDefault="0050242D" w:rsidP="0050242D">
      <w:pPr>
        <w:ind w:firstLine="720"/>
        <w:jc w:val="both"/>
        <w:rPr>
          <w:rFonts w:ascii="Trebuchet MS" w:hAnsi="Trebuchet MS" w:cs="Arial"/>
          <w:sz w:val="22"/>
          <w:szCs w:val="22"/>
        </w:rPr>
      </w:pPr>
      <w:r w:rsidRPr="00BB5C87">
        <w:rPr>
          <w:rFonts w:ascii="Trebuchet MS" w:hAnsi="Trebuchet MS" w:cs="Arial"/>
          <w:sz w:val="22"/>
          <w:szCs w:val="22"/>
        </w:rPr>
        <w:t>Pedagošku mjeru opomena pred isključenje  učeniku izriče Nastavničko vijeće.</w:t>
      </w:r>
    </w:p>
    <w:p w:rsidR="0050242D" w:rsidRPr="00BB5C87" w:rsidRDefault="0050242D" w:rsidP="0050242D">
      <w:pPr>
        <w:ind w:firstLine="720"/>
        <w:jc w:val="both"/>
        <w:rPr>
          <w:rFonts w:ascii="Trebuchet MS" w:hAnsi="Trebuchet MS" w:cs="Arial"/>
          <w:sz w:val="22"/>
          <w:szCs w:val="22"/>
        </w:rPr>
      </w:pPr>
    </w:p>
    <w:p w:rsidR="0050242D" w:rsidRPr="00BB5C87" w:rsidRDefault="0050242D" w:rsidP="0050242D">
      <w:pPr>
        <w:ind w:firstLine="720"/>
        <w:jc w:val="both"/>
        <w:rPr>
          <w:rFonts w:ascii="Trebuchet MS" w:hAnsi="Trebuchet MS" w:cs="Arial"/>
          <w:sz w:val="22"/>
          <w:szCs w:val="22"/>
        </w:rPr>
      </w:pPr>
      <w:r w:rsidRPr="00BB5C87">
        <w:rPr>
          <w:rFonts w:ascii="Trebuchet MS" w:hAnsi="Trebuchet MS" w:cs="Arial"/>
          <w:sz w:val="22"/>
          <w:szCs w:val="22"/>
        </w:rPr>
        <w:t>Ravnatelj rješenjem odlučuje o pedagoškoj mjeri isključenja iz škole na temelju obavijesti Nastavničkog vijeća.</w:t>
      </w:r>
    </w:p>
    <w:p w:rsidR="0050242D" w:rsidRPr="00BB5C87" w:rsidRDefault="0050242D" w:rsidP="0050242D">
      <w:pPr>
        <w:ind w:firstLine="720"/>
        <w:jc w:val="both"/>
        <w:rPr>
          <w:rFonts w:ascii="Trebuchet MS" w:hAnsi="Trebuchet MS" w:cs="Arial"/>
          <w:sz w:val="22"/>
          <w:szCs w:val="22"/>
        </w:rPr>
      </w:pPr>
    </w:p>
    <w:p w:rsidR="0050242D" w:rsidRPr="00BB5C87" w:rsidRDefault="0050242D" w:rsidP="0050242D">
      <w:pPr>
        <w:ind w:firstLine="720"/>
        <w:jc w:val="both"/>
        <w:rPr>
          <w:rFonts w:ascii="Trebuchet MS" w:hAnsi="Trebuchet MS" w:cs="Arial"/>
          <w:sz w:val="22"/>
          <w:szCs w:val="22"/>
        </w:rPr>
      </w:pPr>
      <w:r w:rsidRPr="00BB5C87">
        <w:rPr>
          <w:rFonts w:ascii="Trebuchet MS" w:hAnsi="Trebuchet MS" w:cs="Arial"/>
          <w:sz w:val="22"/>
          <w:szCs w:val="22"/>
        </w:rPr>
        <w:t>Do donošenja odluke o izricanju pedagoške mjere ravnatelj može rješenjem privremeno udaljiti učenika iz odgojno-obrazovnog procesa, o čemu je dužan pisanim putem izvijestiti  roditelja i nadležni centar za socijalnu skrb. Nakon donošenja odluke o izricanju pedagoške mjere, rješenje o privremenom udaljenju će se ukinuti.</w:t>
      </w:r>
    </w:p>
    <w:p w:rsidR="0050242D" w:rsidRPr="00BB5C87" w:rsidRDefault="0050242D" w:rsidP="0050242D">
      <w:pPr>
        <w:ind w:firstLine="720"/>
        <w:jc w:val="both"/>
        <w:rPr>
          <w:rFonts w:ascii="Trebuchet MS" w:hAnsi="Trebuchet MS" w:cs="Arial"/>
          <w:sz w:val="22"/>
          <w:szCs w:val="22"/>
        </w:rPr>
      </w:pPr>
    </w:p>
    <w:p w:rsidR="0050242D" w:rsidRPr="00BB5C87" w:rsidRDefault="0050242D" w:rsidP="0050242D">
      <w:pPr>
        <w:jc w:val="both"/>
        <w:rPr>
          <w:rFonts w:ascii="Trebuchet MS" w:hAnsi="Trebuchet MS" w:cs="Arial"/>
          <w:sz w:val="22"/>
          <w:szCs w:val="22"/>
        </w:rPr>
      </w:pPr>
      <w:r w:rsidRPr="00BB5C87">
        <w:rPr>
          <w:rFonts w:ascii="Trebuchet MS" w:hAnsi="Trebuchet MS" w:cs="Arial"/>
          <w:sz w:val="22"/>
          <w:szCs w:val="22"/>
        </w:rPr>
        <w:t xml:space="preserve">           Učenik koji je isključen ima pravo polagati razredni ispit.</w:t>
      </w:r>
    </w:p>
    <w:p w:rsidR="0050242D" w:rsidRDefault="0050242D" w:rsidP="0050242D">
      <w:pPr>
        <w:jc w:val="right"/>
        <w:rPr>
          <w:rFonts w:ascii="Trebuchet MS" w:hAnsi="Trebuchet MS" w:cs="Arial"/>
          <w:sz w:val="22"/>
          <w:szCs w:val="22"/>
        </w:rPr>
      </w:pPr>
    </w:p>
    <w:p w:rsidR="0050242D" w:rsidRPr="003B3BBB" w:rsidRDefault="0050242D" w:rsidP="0050242D">
      <w:pPr>
        <w:jc w:val="both"/>
        <w:rPr>
          <w:rFonts w:ascii="Trebuchet MS" w:hAnsi="Trebuchet MS" w:cs="Arial"/>
          <w:sz w:val="22"/>
          <w:szCs w:val="22"/>
        </w:rPr>
      </w:pPr>
    </w:p>
    <w:p w:rsidR="0050242D" w:rsidRPr="00846BF8" w:rsidRDefault="0050242D" w:rsidP="0050242D">
      <w:pPr>
        <w:jc w:val="center"/>
        <w:rPr>
          <w:rFonts w:ascii="Trebuchet MS" w:hAnsi="Trebuchet MS" w:cs="Arial"/>
          <w:sz w:val="22"/>
          <w:szCs w:val="22"/>
        </w:rPr>
      </w:pPr>
      <w:r w:rsidRPr="00846BF8">
        <w:rPr>
          <w:rFonts w:ascii="Trebuchet MS" w:hAnsi="Trebuchet MS" w:cs="Arial"/>
          <w:sz w:val="22"/>
          <w:szCs w:val="22"/>
        </w:rPr>
        <w:t>Članak 150.</w:t>
      </w:r>
    </w:p>
    <w:p w:rsidR="0050242D" w:rsidRPr="00846BF8" w:rsidRDefault="0050242D" w:rsidP="0050242D">
      <w:pPr>
        <w:jc w:val="both"/>
        <w:rPr>
          <w:u w:val="single"/>
        </w:rPr>
      </w:pPr>
    </w:p>
    <w:p w:rsidR="0050242D" w:rsidRPr="00846BF8" w:rsidRDefault="0050242D" w:rsidP="0050242D">
      <w:pPr>
        <w:jc w:val="both"/>
        <w:rPr>
          <w:rFonts w:ascii="Trebuchet MS" w:hAnsi="Trebuchet MS"/>
          <w:sz w:val="22"/>
        </w:rPr>
      </w:pPr>
      <w:r w:rsidRPr="00846BF8">
        <w:rPr>
          <w:rFonts w:ascii="Trebuchet MS" w:hAnsi="Trebuchet MS"/>
          <w:sz w:val="22"/>
        </w:rPr>
        <w:t xml:space="preserve">Postupak za izricanje pedagoške mjere opomene i ukora provodi razrednik, a za opomenu pred isključenje i isključenje iz Škole Povjerenstvo koje imenuje Nastavničko vijeće. </w:t>
      </w:r>
    </w:p>
    <w:p w:rsidR="0050242D" w:rsidRPr="00846BF8" w:rsidRDefault="0050242D" w:rsidP="0050242D">
      <w:pPr>
        <w:jc w:val="both"/>
        <w:rPr>
          <w:rFonts w:ascii="Trebuchet MS" w:hAnsi="Trebuchet MS"/>
          <w:sz w:val="22"/>
        </w:rPr>
      </w:pPr>
    </w:p>
    <w:p w:rsidR="0050242D" w:rsidRPr="00846BF8" w:rsidRDefault="0050242D" w:rsidP="0050242D">
      <w:pPr>
        <w:jc w:val="both"/>
        <w:rPr>
          <w:rFonts w:ascii="Trebuchet MS" w:hAnsi="Trebuchet MS"/>
          <w:sz w:val="22"/>
        </w:rPr>
      </w:pPr>
      <w:r w:rsidRPr="00846BF8">
        <w:rPr>
          <w:rFonts w:ascii="Trebuchet MS" w:hAnsi="Trebuchet MS"/>
          <w:sz w:val="22"/>
        </w:rPr>
        <w:t>Povjerenstvo ima predsjednika i dva člana. U Povjerenstvo se u pravilu imenuju, uz ostale članove, razrednik i pedagog.</w:t>
      </w:r>
    </w:p>
    <w:p w:rsidR="0050242D" w:rsidRPr="00846BF8" w:rsidRDefault="0050242D" w:rsidP="0050242D">
      <w:pPr>
        <w:jc w:val="both"/>
        <w:rPr>
          <w:rFonts w:ascii="Trebuchet MS" w:hAnsi="Trebuchet MS"/>
          <w:sz w:val="22"/>
        </w:rPr>
      </w:pPr>
    </w:p>
    <w:p w:rsidR="0050242D" w:rsidRPr="00846BF8" w:rsidRDefault="0050242D" w:rsidP="0050242D">
      <w:pPr>
        <w:jc w:val="both"/>
        <w:rPr>
          <w:rFonts w:ascii="Trebuchet MS" w:hAnsi="Trebuchet MS"/>
          <w:sz w:val="22"/>
        </w:rPr>
      </w:pPr>
      <w:r w:rsidRPr="00846BF8">
        <w:rPr>
          <w:rFonts w:ascii="Trebuchet MS" w:hAnsi="Trebuchet MS"/>
          <w:sz w:val="22"/>
        </w:rPr>
        <w:t xml:space="preserve">Povjerenstvo će povodom prijedloga za izricanje pedagoške mjere sazvati usmenu raspravu na koju se poziva podnositelj prijedloga, punoljetni učenik, maloljetni učenik i njegov roditelj/skrbnik, te predstavnik Vijeća učenika.  </w:t>
      </w:r>
    </w:p>
    <w:p w:rsidR="0050242D" w:rsidRPr="00846BF8" w:rsidRDefault="0050242D" w:rsidP="0050242D">
      <w:pPr>
        <w:jc w:val="both"/>
        <w:rPr>
          <w:rFonts w:ascii="Trebuchet MS" w:hAnsi="Trebuchet MS"/>
          <w:sz w:val="22"/>
        </w:rPr>
      </w:pPr>
    </w:p>
    <w:p w:rsidR="0050242D" w:rsidRPr="00846BF8" w:rsidRDefault="0050242D" w:rsidP="0050242D">
      <w:pPr>
        <w:jc w:val="both"/>
        <w:rPr>
          <w:rFonts w:ascii="Trebuchet MS" w:hAnsi="Trebuchet MS"/>
          <w:sz w:val="22"/>
        </w:rPr>
      </w:pPr>
      <w:r w:rsidRPr="00846BF8">
        <w:rPr>
          <w:rFonts w:ascii="Trebuchet MS" w:hAnsi="Trebuchet MS"/>
          <w:sz w:val="22"/>
        </w:rPr>
        <w:t>O provedenom postupku u vezi s prijedlogom za izricanje pedagoške mjere opomena pred isključenje i isključenje iz Škole Povjerenstvo donosi Zaključak i upućuje ga nadležnom tijelu koje postupak može obustaviti ili izreći odgovarajuću pedagošku mjeru. U jednom se postupku može izreći samo jedna pedagoška mjera.</w:t>
      </w:r>
    </w:p>
    <w:p w:rsidR="00BA5182" w:rsidRDefault="00BA5182" w:rsidP="0050242D">
      <w:pPr>
        <w:rPr>
          <w:rFonts w:ascii="Trebuchet MS" w:hAnsi="Trebuchet MS" w:cs="Arial"/>
          <w:b/>
          <w:bCs/>
          <w:i/>
          <w:iCs/>
          <w:sz w:val="22"/>
          <w:szCs w:val="22"/>
        </w:rPr>
      </w:pPr>
    </w:p>
    <w:p w:rsidR="00BA5182" w:rsidRDefault="00BA5182" w:rsidP="0050242D">
      <w:pPr>
        <w:rPr>
          <w:rFonts w:ascii="Trebuchet MS" w:hAnsi="Trebuchet MS" w:cs="Arial"/>
          <w:b/>
          <w:bCs/>
          <w:i/>
          <w:iCs/>
          <w:sz w:val="22"/>
          <w:szCs w:val="22"/>
        </w:rPr>
      </w:pPr>
    </w:p>
    <w:p w:rsidR="0050242D" w:rsidRPr="003006AF" w:rsidRDefault="0050242D" w:rsidP="0050242D">
      <w:pPr>
        <w:rPr>
          <w:rFonts w:ascii="Trebuchet MS" w:hAnsi="Trebuchet MS" w:cs="Arial"/>
          <w:b/>
          <w:bCs/>
          <w:i/>
          <w:iCs/>
          <w:sz w:val="22"/>
          <w:szCs w:val="22"/>
        </w:rPr>
      </w:pPr>
      <w:r w:rsidRPr="003006AF">
        <w:rPr>
          <w:rFonts w:ascii="Trebuchet MS" w:hAnsi="Trebuchet MS" w:cs="Arial"/>
          <w:b/>
          <w:bCs/>
          <w:i/>
          <w:iCs/>
          <w:sz w:val="22"/>
          <w:szCs w:val="22"/>
        </w:rPr>
        <w:t>PRIGOVOR  I  ŽALBA</w:t>
      </w:r>
    </w:p>
    <w:p w:rsidR="0050242D" w:rsidRPr="00846BF8" w:rsidRDefault="0050242D" w:rsidP="0050242D">
      <w:pPr>
        <w:ind w:left="3600" w:firstLine="720"/>
        <w:rPr>
          <w:rFonts w:ascii="Trebuchet MS" w:hAnsi="Trebuchet MS" w:cs="Arial"/>
          <w:sz w:val="22"/>
          <w:szCs w:val="22"/>
        </w:rPr>
      </w:pPr>
      <w:r w:rsidRPr="00846BF8">
        <w:rPr>
          <w:rFonts w:ascii="Trebuchet MS" w:hAnsi="Trebuchet MS" w:cs="Arial"/>
          <w:sz w:val="22"/>
          <w:szCs w:val="22"/>
        </w:rPr>
        <w:t>Članak 151.</w:t>
      </w:r>
    </w:p>
    <w:p w:rsidR="0050242D" w:rsidRPr="003006AF" w:rsidRDefault="0050242D" w:rsidP="0050242D">
      <w:pPr>
        <w:ind w:firstLine="720"/>
        <w:jc w:val="both"/>
        <w:rPr>
          <w:rFonts w:ascii="Trebuchet MS" w:hAnsi="Trebuchet MS" w:cs="Arial"/>
          <w:b/>
          <w:sz w:val="22"/>
          <w:szCs w:val="22"/>
        </w:rPr>
      </w:pPr>
    </w:p>
    <w:p w:rsidR="0050242D" w:rsidRPr="00BF7A79" w:rsidRDefault="0050242D" w:rsidP="0050242D">
      <w:pPr>
        <w:ind w:firstLine="720"/>
        <w:jc w:val="both"/>
        <w:rPr>
          <w:rFonts w:ascii="Trebuchet MS" w:hAnsi="Trebuchet MS" w:cs="Arial"/>
          <w:sz w:val="22"/>
          <w:szCs w:val="22"/>
        </w:rPr>
      </w:pPr>
      <w:r w:rsidRPr="00BF7A79">
        <w:rPr>
          <w:rFonts w:ascii="Trebuchet MS" w:hAnsi="Trebuchet MS" w:cs="Arial"/>
          <w:sz w:val="22"/>
          <w:szCs w:val="22"/>
        </w:rPr>
        <w:t>Pedagoške mjere opomena, ukor i opomena pred isključenje izriču se kao mjere upozorenja i na njihovo izricanje učenik ili roditelj može uputiti prigovor ravnatelju Škole.</w:t>
      </w:r>
    </w:p>
    <w:p w:rsidR="0050242D" w:rsidRPr="00BF7A79" w:rsidRDefault="0050242D" w:rsidP="0050242D">
      <w:pPr>
        <w:ind w:firstLine="720"/>
        <w:jc w:val="both"/>
        <w:rPr>
          <w:rFonts w:ascii="Trebuchet MS" w:hAnsi="Trebuchet MS" w:cs="Arial"/>
          <w:sz w:val="22"/>
          <w:szCs w:val="22"/>
        </w:rPr>
      </w:pPr>
    </w:p>
    <w:p w:rsidR="0050242D" w:rsidRPr="00BA5182" w:rsidRDefault="0050242D" w:rsidP="00BA5182">
      <w:pPr>
        <w:ind w:firstLine="720"/>
        <w:jc w:val="both"/>
        <w:rPr>
          <w:rFonts w:ascii="Trebuchet MS" w:hAnsi="Trebuchet MS" w:cs="Arial"/>
          <w:sz w:val="22"/>
          <w:szCs w:val="22"/>
        </w:rPr>
      </w:pPr>
      <w:r w:rsidRPr="00BF7A79">
        <w:rPr>
          <w:rFonts w:ascii="Trebuchet MS" w:hAnsi="Trebuchet MS" w:cs="Arial"/>
          <w:sz w:val="22"/>
          <w:szCs w:val="22"/>
        </w:rPr>
        <w:t>O žalbi protiv rješenja o izrečenoj pedagoškoj mjeri isključenja iz Škole odlučuje Ministarstvo</w:t>
      </w:r>
      <w:r w:rsidR="00BA5182">
        <w:rPr>
          <w:rFonts w:ascii="Trebuchet MS" w:hAnsi="Trebuchet MS" w:cs="Arial"/>
          <w:sz w:val="22"/>
          <w:szCs w:val="22"/>
        </w:rPr>
        <w:t xml:space="preserve"> znanosti, obrazovanja i sporta</w:t>
      </w:r>
    </w:p>
    <w:p w:rsidR="0050242D" w:rsidRPr="005E69E1" w:rsidRDefault="0050242D" w:rsidP="0050242D">
      <w:pPr>
        <w:rPr>
          <w:rFonts w:ascii="Trebuchet MS" w:hAnsi="Trebuchet MS" w:cs="Arial"/>
          <w:b/>
          <w:sz w:val="26"/>
          <w:szCs w:val="26"/>
        </w:rPr>
      </w:pPr>
      <w:r w:rsidRPr="005E69E1">
        <w:rPr>
          <w:rFonts w:ascii="Trebuchet MS" w:hAnsi="Trebuchet MS" w:cs="Arial"/>
          <w:b/>
          <w:sz w:val="26"/>
          <w:szCs w:val="26"/>
        </w:rPr>
        <w:lastRenderedPageBreak/>
        <w:t>VII. TIJELA  RAZREDNOG ODJELA I VIJEĆE UČENIKA</w:t>
      </w:r>
    </w:p>
    <w:p w:rsidR="0050242D" w:rsidRPr="0045497B" w:rsidRDefault="0050242D" w:rsidP="0050242D">
      <w:pPr>
        <w:rPr>
          <w:rFonts w:ascii="Trebuchet MS" w:hAnsi="Trebuchet MS" w:cs="Arial"/>
          <w:b/>
          <w:b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TIJELA RAZREDNOG ODJELA</w:t>
      </w:r>
    </w:p>
    <w:p w:rsidR="0050242D" w:rsidRPr="0045497B" w:rsidRDefault="0050242D" w:rsidP="0050242D">
      <w:pPr>
        <w:rPr>
          <w:rFonts w:ascii="Trebuchet MS" w:hAnsi="Trebuchet MS" w:cs="Arial"/>
          <w:b/>
          <w:bCs/>
          <w:i/>
          <w:iCs/>
          <w:sz w:val="22"/>
          <w:szCs w:val="22"/>
        </w:rPr>
      </w:pPr>
    </w:p>
    <w:p w:rsidR="0050242D" w:rsidRPr="008A23EC" w:rsidRDefault="0050242D" w:rsidP="0050242D">
      <w:pPr>
        <w:ind w:left="3600" w:firstLine="720"/>
        <w:rPr>
          <w:rFonts w:ascii="Trebuchet MS" w:hAnsi="Trebuchet MS" w:cs="Arial"/>
          <w:sz w:val="22"/>
          <w:szCs w:val="22"/>
        </w:rPr>
      </w:pPr>
      <w:r w:rsidRPr="008A23EC">
        <w:rPr>
          <w:rFonts w:ascii="Trebuchet MS" w:hAnsi="Trebuchet MS" w:cs="Arial"/>
          <w:sz w:val="22"/>
          <w:szCs w:val="22"/>
        </w:rPr>
        <w:t>Članak 152.</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Učenici razrednog odjela na početku nastavne godine iz svojih redova biraju predsjednika, zamjenika predsjednika i blagajnika razrednog odjela za tekuću školsku godinu.</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Za predsjednika, zamjenika predsjednika i blagajnika razrednog odjela izabrani su učenici koji su dobili najveći broj glasova nazočnih učenika.</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Glasovanje je javno, dizanjem ruku.</w:t>
      </w:r>
    </w:p>
    <w:p w:rsidR="0050242D" w:rsidRPr="007E2155" w:rsidRDefault="0050242D" w:rsidP="007E2155">
      <w:pPr>
        <w:ind w:firstLine="720"/>
        <w:jc w:val="both"/>
        <w:rPr>
          <w:rFonts w:ascii="Trebuchet MS" w:hAnsi="Trebuchet MS" w:cs="Arial"/>
          <w:sz w:val="22"/>
          <w:szCs w:val="22"/>
        </w:rPr>
      </w:pPr>
      <w:r w:rsidRPr="0045497B">
        <w:rPr>
          <w:rFonts w:ascii="Trebuchet MS" w:hAnsi="Trebuchet MS" w:cs="Arial"/>
          <w:sz w:val="22"/>
          <w:szCs w:val="22"/>
        </w:rPr>
        <w:t>Postupkom izbora predsjednika, zamjenika predsjednika i blagajnika razrednog odjela rukovodi razrednik.</w:t>
      </w:r>
    </w:p>
    <w:p w:rsidR="009033BE" w:rsidRDefault="009033BE" w:rsidP="0050242D">
      <w:pPr>
        <w:rPr>
          <w:rFonts w:ascii="Trebuchet MS" w:hAnsi="Trebuchet MS" w:cs="Arial"/>
          <w:b/>
          <w:bCs/>
          <w:i/>
          <w:iCs/>
          <w:sz w:val="22"/>
          <w:szCs w:val="22"/>
        </w:rPr>
      </w:pPr>
    </w:p>
    <w:p w:rsidR="009033BE" w:rsidRDefault="009033BE"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PREDSJEDNIK RAZREDNOG ODJELA</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153.</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Predsjednik razrednog odjela predstavlja razredni odjel, štiti i promiče interese učenika razrednog odjela u Školi. Zamjenik predsjednika razrednog odjela zamjenjuje predsjednika u slučaju njegove spriječenosti ili izočnosti.</w:t>
      </w:r>
    </w:p>
    <w:p w:rsidR="0050242D" w:rsidRDefault="0050242D" w:rsidP="0050242D">
      <w:pPr>
        <w:rPr>
          <w:rFonts w:ascii="Trebuchet MS" w:hAnsi="Trebuchet MS" w:cs="Arial"/>
          <w:b/>
          <w:bCs/>
          <w:i/>
          <w:iCs/>
          <w:sz w:val="22"/>
          <w:szCs w:val="22"/>
        </w:rPr>
      </w:pPr>
    </w:p>
    <w:p w:rsidR="0050242D" w:rsidRPr="008B2C46" w:rsidRDefault="0050242D" w:rsidP="0050242D">
      <w:pPr>
        <w:jc w:val="right"/>
        <w:rPr>
          <w:rFonts w:ascii="Trebuchet MS" w:hAnsi="Trebuchet MS" w:cs="Arial"/>
          <w:bCs/>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BLAGAJNIK RAZREDNOG ODJELA</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154.</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Blagajnik razrednog odjela prikuplja i čuva novac koji mu učenici daju za ostvarivan</w:t>
      </w:r>
      <w:r>
        <w:rPr>
          <w:rFonts w:ascii="Trebuchet MS" w:hAnsi="Trebuchet MS" w:cs="Arial"/>
          <w:sz w:val="22"/>
          <w:szCs w:val="22"/>
        </w:rPr>
        <w:t>je aktivnosti razrednog odjela.</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Blagajnik je dužan prikupljeni novac odgovorno čuvati i predati ga zajedno s evidencijom razredniku ili blagajniku Škole. Radnik koji zaprimi novac, dužan je učeniku izdati potvrdu o primitku novca.</w:t>
      </w:r>
    </w:p>
    <w:p w:rsidR="0050242D" w:rsidRPr="0045497B" w:rsidRDefault="0050242D" w:rsidP="0050242D">
      <w:pPr>
        <w:rPr>
          <w:rFonts w:ascii="Trebuchet MS" w:hAnsi="Trebuchet MS" w:cs="Arial"/>
          <w:sz w:val="22"/>
          <w:szCs w:val="22"/>
        </w:rPr>
      </w:pPr>
    </w:p>
    <w:p w:rsidR="0050242D" w:rsidRDefault="0050242D" w:rsidP="0050242D">
      <w:pPr>
        <w:rPr>
          <w:rFonts w:ascii="Trebuchet MS" w:hAnsi="Trebuchet MS" w:cs="Arial"/>
          <w:b/>
          <w:bCs/>
          <w:iCs/>
          <w:szCs w:val="22"/>
        </w:rPr>
      </w:pPr>
    </w:p>
    <w:p w:rsidR="0050242D" w:rsidRPr="00697672" w:rsidRDefault="0050242D" w:rsidP="0050242D">
      <w:pPr>
        <w:rPr>
          <w:rFonts w:ascii="Trebuchet MS" w:hAnsi="Trebuchet MS" w:cs="Arial"/>
          <w:b/>
          <w:bCs/>
          <w:i/>
          <w:iCs/>
          <w:szCs w:val="22"/>
        </w:rPr>
      </w:pPr>
      <w:r>
        <w:rPr>
          <w:rFonts w:ascii="Trebuchet MS" w:hAnsi="Trebuchet MS" w:cs="Arial"/>
          <w:b/>
          <w:bCs/>
          <w:i/>
          <w:iCs/>
          <w:szCs w:val="22"/>
        </w:rPr>
        <w:t xml:space="preserve">VIJEĆE UČENIKA </w:t>
      </w: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155.</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Svi pred</w:t>
      </w:r>
      <w:r>
        <w:rPr>
          <w:rFonts w:ascii="Trebuchet MS" w:hAnsi="Trebuchet MS" w:cs="Arial"/>
          <w:sz w:val="22"/>
          <w:szCs w:val="22"/>
        </w:rPr>
        <w:t>sjednici razrednih odjela čine V</w:t>
      </w:r>
      <w:r w:rsidRPr="0045497B">
        <w:rPr>
          <w:rFonts w:ascii="Trebuchet MS" w:hAnsi="Trebuchet MS" w:cs="Arial"/>
          <w:sz w:val="22"/>
          <w:szCs w:val="22"/>
        </w:rPr>
        <w:t>ijeće učenika Škole.</w:t>
      </w:r>
    </w:p>
    <w:p w:rsidR="0050242D" w:rsidRPr="0045497B" w:rsidRDefault="0050242D" w:rsidP="0050242D">
      <w:pPr>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Pr>
          <w:rFonts w:ascii="Trebuchet MS" w:hAnsi="Trebuchet MS" w:cs="Arial"/>
          <w:sz w:val="22"/>
          <w:szCs w:val="22"/>
        </w:rPr>
        <w:t>Konstituirajuću sjednicu V</w:t>
      </w:r>
      <w:r w:rsidRPr="0045497B">
        <w:rPr>
          <w:rFonts w:ascii="Trebuchet MS" w:hAnsi="Trebuchet MS" w:cs="Arial"/>
          <w:sz w:val="22"/>
          <w:szCs w:val="22"/>
        </w:rPr>
        <w:t>ijeća učenika saziva ravnatelj. Ravnatelj rukovodi radom konstituirajuće s</w:t>
      </w:r>
      <w:r>
        <w:rPr>
          <w:rFonts w:ascii="Trebuchet MS" w:hAnsi="Trebuchet MS" w:cs="Arial"/>
          <w:sz w:val="22"/>
          <w:szCs w:val="22"/>
        </w:rPr>
        <w:t>jednice do izbora predsjednika V</w:t>
      </w:r>
      <w:r w:rsidRPr="0045497B">
        <w:rPr>
          <w:rFonts w:ascii="Trebuchet MS" w:hAnsi="Trebuchet MS" w:cs="Arial"/>
          <w:sz w:val="22"/>
          <w:szCs w:val="22"/>
        </w:rPr>
        <w:t>ijeća učenika.</w:t>
      </w:r>
    </w:p>
    <w:p w:rsidR="0050242D" w:rsidRPr="0045497B" w:rsidRDefault="0050242D" w:rsidP="0050242D">
      <w:pPr>
        <w:jc w:val="both"/>
        <w:rPr>
          <w:rFonts w:ascii="Trebuchet MS" w:hAnsi="Trebuchet MS" w:cs="Arial"/>
          <w:sz w:val="22"/>
          <w:szCs w:val="22"/>
        </w:rPr>
      </w:pPr>
    </w:p>
    <w:p w:rsidR="0050242D" w:rsidRDefault="0050242D" w:rsidP="0050242D">
      <w:pPr>
        <w:ind w:firstLine="720"/>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Članovi vijeća učenika Škole i</w:t>
      </w:r>
      <w:r>
        <w:rPr>
          <w:rFonts w:ascii="Trebuchet MS" w:hAnsi="Trebuchet MS" w:cs="Arial"/>
          <w:sz w:val="22"/>
          <w:szCs w:val="22"/>
        </w:rPr>
        <w:t>zmeđu sebe biraju predsjednika V</w:t>
      </w:r>
      <w:r w:rsidRPr="0045497B">
        <w:rPr>
          <w:rFonts w:ascii="Trebuchet MS" w:hAnsi="Trebuchet MS" w:cs="Arial"/>
          <w:sz w:val="22"/>
          <w:szCs w:val="22"/>
        </w:rPr>
        <w:t>ijeća učenika Škole.</w:t>
      </w:r>
    </w:p>
    <w:p w:rsidR="0050242D" w:rsidRPr="0045497B" w:rsidRDefault="0050242D" w:rsidP="0050242D">
      <w:pPr>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Pr>
          <w:rFonts w:ascii="Trebuchet MS" w:hAnsi="Trebuchet MS" w:cs="Arial"/>
          <w:sz w:val="22"/>
          <w:szCs w:val="22"/>
        </w:rPr>
        <w:t>Za predsjednika V</w:t>
      </w:r>
      <w:r w:rsidRPr="0045497B">
        <w:rPr>
          <w:rFonts w:ascii="Trebuchet MS" w:hAnsi="Trebuchet MS" w:cs="Arial"/>
          <w:sz w:val="22"/>
          <w:szCs w:val="22"/>
        </w:rPr>
        <w:t>ijeća učenika izabran je učenik koji je dobio najveći broj glasova nazočnih članova.</w:t>
      </w:r>
    </w:p>
    <w:p w:rsidR="0050242D" w:rsidRPr="0045497B" w:rsidRDefault="0050242D" w:rsidP="0050242D">
      <w:pPr>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Glasovanje je javno, dizanjem ruku.</w:t>
      </w:r>
    </w:p>
    <w:p w:rsidR="0050242D" w:rsidRPr="0045497B" w:rsidRDefault="0050242D" w:rsidP="0050242D">
      <w:pPr>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O izboru predsjednika</w:t>
      </w:r>
      <w:r>
        <w:rPr>
          <w:rFonts w:ascii="Trebuchet MS" w:hAnsi="Trebuchet MS" w:cs="Arial"/>
          <w:sz w:val="22"/>
          <w:szCs w:val="22"/>
        </w:rPr>
        <w:t xml:space="preserve"> V</w:t>
      </w:r>
      <w:r w:rsidRPr="0045497B">
        <w:rPr>
          <w:rFonts w:ascii="Trebuchet MS" w:hAnsi="Trebuchet MS" w:cs="Arial"/>
          <w:sz w:val="22"/>
          <w:szCs w:val="22"/>
        </w:rPr>
        <w:t>ijeća učenika Škole vodi se zapisnik.</w:t>
      </w:r>
    </w:p>
    <w:p w:rsidR="0050242D" w:rsidRPr="0045497B" w:rsidRDefault="0050242D" w:rsidP="0050242D">
      <w:pPr>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OVLASTI</w:t>
      </w:r>
      <w:r>
        <w:rPr>
          <w:rFonts w:ascii="Trebuchet MS" w:hAnsi="Trebuchet MS" w:cs="Arial"/>
          <w:b/>
          <w:bCs/>
          <w:i/>
          <w:iCs/>
          <w:sz w:val="22"/>
          <w:szCs w:val="22"/>
        </w:rPr>
        <w:t xml:space="preserve"> </w:t>
      </w:r>
      <w:r w:rsidRPr="0045497B">
        <w:rPr>
          <w:rFonts w:ascii="Trebuchet MS" w:hAnsi="Trebuchet MS" w:cs="Arial"/>
          <w:b/>
          <w:bCs/>
          <w:i/>
          <w:iCs/>
          <w:sz w:val="22"/>
          <w:szCs w:val="22"/>
        </w:rPr>
        <w:t xml:space="preserve"> VIJEĆA</w:t>
      </w:r>
      <w:r>
        <w:rPr>
          <w:rFonts w:ascii="Trebuchet MS" w:hAnsi="Trebuchet MS" w:cs="Arial"/>
          <w:b/>
          <w:bCs/>
          <w:i/>
          <w:iCs/>
          <w:sz w:val="22"/>
          <w:szCs w:val="22"/>
        </w:rPr>
        <w:t xml:space="preserve"> </w:t>
      </w:r>
      <w:r w:rsidRPr="0045497B">
        <w:rPr>
          <w:rFonts w:ascii="Trebuchet MS" w:hAnsi="Trebuchet MS" w:cs="Arial"/>
          <w:b/>
          <w:bCs/>
          <w:i/>
          <w:iCs/>
          <w:sz w:val="22"/>
          <w:szCs w:val="22"/>
        </w:rPr>
        <w:t xml:space="preserve"> UČENIKA</w:t>
      </w:r>
    </w:p>
    <w:p w:rsidR="0050242D" w:rsidRPr="0045497B" w:rsidRDefault="0050242D" w:rsidP="0050242D">
      <w:pPr>
        <w:rPr>
          <w:rFonts w:ascii="Trebuchet MS" w:hAnsi="Trebuchet MS" w:cs="Arial"/>
          <w:b/>
          <w:bCs/>
          <w:i/>
          <w:iCs/>
          <w:sz w:val="22"/>
          <w:szCs w:val="22"/>
        </w:rPr>
      </w:pPr>
    </w:p>
    <w:p w:rsidR="0050242D" w:rsidRPr="0045497B" w:rsidRDefault="0050242D" w:rsidP="0050242D">
      <w:pPr>
        <w:ind w:left="3600" w:firstLine="720"/>
        <w:rPr>
          <w:rFonts w:ascii="Trebuchet MS" w:hAnsi="Trebuchet MS" w:cs="Arial"/>
          <w:sz w:val="22"/>
          <w:szCs w:val="22"/>
        </w:rPr>
      </w:pPr>
      <w:r>
        <w:rPr>
          <w:rFonts w:ascii="Trebuchet MS" w:hAnsi="Trebuchet MS" w:cs="Arial"/>
          <w:sz w:val="22"/>
          <w:szCs w:val="22"/>
        </w:rPr>
        <w:t>Članak 156</w:t>
      </w:r>
      <w:r w:rsidRPr="0045497B">
        <w:rPr>
          <w:rFonts w:ascii="Trebuchet MS" w:hAnsi="Trebuchet MS" w:cs="Arial"/>
          <w:sz w:val="22"/>
          <w:szCs w:val="22"/>
        </w:rPr>
        <w:t>.</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lastRenderedPageBreak/>
        <w:t>Vijeće učenika:</w:t>
      </w:r>
    </w:p>
    <w:p w:rsidR="0050242D" w:rsidRPr="0045497B" w:rsidRDefault="0050242D" w:rsidP="0050242D">
      <w:pPr>
        <w:jc w:val="both"/>
        <w:rPr>
          <w:rFonts w:ascii="Trebuchet MS" w:hAnsi="Trebuchet MS" w:cs="Arial"/>
          <w:sz w:val="22"/>
          <w:szCs w:val="22"/>
        </w:rPr>
      </w:pPr>
    </w:p>
    <w:p w:rsidR="0050242D" w:rsidRDefault="0050242D" w:rsidP="0050242D">
      <w:pPr>
        <w:jc w:val="both"/>
        <w:rPr>
          <w:rFonts w:ascii="Trebuchet MS" w:hAnsi="Trebuchet MS" w:cs="Arial"/>
          <w:sz w:val="22"/>
          <w:szCs w:val="22"/>
        </w:rPr>
      </w:pPr>
      <w:r w:rsidRPr="0045497B">
        <w:rPr>
          <w:rFonts w:ascii="Trebuchet MS" w:hAnsi="Trebuchet MS" w:cs="Arial"/>
          <w:sz w:val="22"/>
          <w:szCs w:val="22"/>
        </w:rPr>
        <w:t xml:space="preserve">- priprema i daje prijedloge tijelima Škole o pitanjima važnim za učenike, njihov rad i rezultate </w:t>
      </w:r>
    </w:p>
    <w:p w:rsidR="0050242D" w:rsidRPr="0045497B" w:rsidRDefault="0050242D" w:rsidP="0050242D">
      <w:pPr>
        <w:jc w:val="both"/>
        <w:rPr>
          <w:rFonts w:ascii="Trebuchet MS" w:hAnsi="Trebuchet MS" w:cs="Arial"/>
          <w:sz w:val="22"/>
          <w:szCs w:val="22"/>
        </w:rPr>
      </w:pPr>
      <w:r>
        <w:rPr>
          <w:rFonts w:ascii="Trebuchet MS" w:hAnsi="Trebuchet MS" w:cs="Arial"/>
          <w:sz w:val="22"/>
          <w:szCs w:val="22"/>
        </w:rPr>
        <w:t xml:space="preserve">  </w:t>
      </w:r>
      <w:r w:rsidRPr="0045497B">
        <w:rPr>
          <w:rFonts w:ascii="Trebuchet MS" w:hAnsi="Trebuchet MS" w:cs="Arial"/>
          <w:sz w:val="22"/>
          <w:szCs w:val="22"/>
        </w:rPr>
        <w:t>u obrazovanju</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izvješćuje pravobranitelja za djecu o problemima učenika</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predlaže osnivanje učeničkih klubova i udruga</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predlaže mjere poboljšanja uvjeta rada u Školi</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predlaže kandidate za općinski, gradski i županijski savjet mladih</w:t>
      </w:r>
    </w:p>
    <w:p w:rsidR="0050242D" w:rsidRPr="0045497B" w:rsidRDefault="0050242D" w:rsidP="0050242D">
      <w:pPr>
        <w:jc w:val="both"/>
        <w:rPr>
          <w:rFonts w:ascii="Trebuchet MS" w:hAnsi="Trebuchet MS" w:cs="Arial"/>
          <w:sz w:val="22"/>
          <w:szCs w:val="22"/>
        </w:rPr>
      </w:pPr>
      <w:r>
        <w:rPr>
          <w:rFonts w:ascii="Trebuchet MS" w:hAnsi="Trebuchet MS" w:cs="Arial"/>
          <w:sz w:val="22"/>
          <w:szCs w:val="22"/>
        </w:rPr>
        <w:t>- surađuje kod donošenja K</w:t>
      </w:r>
      <w:r w:rsidRPr="0045497B">
        <w:rPr>
          <w:rFonts w:ascii="Trebuchet MS" w:hAnsi="Trebuchet MS" w:cs="Arial"/>
          <w:sz w:val="22"/>
          <w:szCs w:val="22"/>
        </w:rPr>
        <w:t>ućnog reda</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pomaže učenicima  u izvršenju školskih i izvanškolskih obveza</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skrbi o socijalnoj i zdravstvenoj zaštiti učenika</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obavl</w:t>
      </w:r>
      <w:r>
        <w:rPr>
          <w:rFonts w:ascii="Trebuchet MS" w:hAnsi="Trebuchet MS" w:cs="Arial"/>
          <w:sz w:val="22"/>
          <w:szCs w:val="22"/>
        </w:rPr>
        <w:t>ja druge poslove određene ovim S</w:t>
      </w:r>
      <w:r w:rsidRPr="0045497B">
        <w:rPr>
          <w:rFonts w:ascii="Trebuchet MS" w:hAnsi="Trebuchet MS" w:cs="Arial"/>
          <w:sz w:val="22"/>
          <w:szCs w:val="22"/>
        </w:rPr>
        <w:t>tatutom i drugim općim aktima.</w:t>
      </w:r>
    </w:p>
    <w:p w:rsidR="0050242D" w:rsidRPr="0045497B" w:rsidRDefault="0050242D" w:rsidP="0050242D">
      <w:pPr>
        <w:rPr>
          <w:rFonts w:ascii="Trebuchet MS" w:hAnsi="Trebuchet MS" w:cs="Arial"/>
          <w:sz w:val="22"/>
          <w:szCs w:val="22"/>
        </w:rPr>
      </w:pPr>
    </w:p>
    <w:p w:rsidR="009033BE" w:rsidRDefault="009033BE"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PRAVO NAZOČNOSTI NA SJEDNICAMA KOLEGIJALNIH TIJELA</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157</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 xml:space="preserve">Predstavnik </w:t>
      </w:r>
      <w:r>
        <w:rPr>
          <w:rFonts w:ascii="Trebuchet MS" w:hAnsi="Trebuchet MS" w:cs="Arial"/>
          <w:sz w:val="22"/>
          <w:szCs w:val="22"/>
        </w:rPr>
        <w:t>V</w:t>
      </w:r>
      <w:r w:rsidRPr="0045497B">
        <w:rPr>
          <w:rFonts w:ascii="Trebuchet MS" w:hAnsi="Trebuchet MS" w:cs="Arial"/>
          <w:sz w:val="22"/>
          <w:szCs w:val="22"/>
        </w:rPr>
        <w:t>ijeća učenika sudjeluje u radu školskih tijela kada se odlučuje o pravima i obvezama učenika.</w:t>
      </w:r>
    </w:p>
    <w:p w:rsidR="0050242D" w:rsidRPr="0045497B" w:rsidRDefault="0050242D" w:rsidP="0050242D">
      <w:pPr>
        <w:ind w:firstLine="720"/>
        <w:jc w:val="both"/>
        <w:rPr>
          <w:rFonts w:ascii="Trebuchet MS" w:hAnsi="Trebuchet MS" w:cs="Arial"/>
          <w:sz w:val="22"/>
          <w:szCs w:val="22"/>
        </w:rPr>
      </w:pPr>
      <w:r>
        <w:rPr>
          <w:rFonts w:ascii="Trebuchet MS" w:hAnsi="Trebuchet MS" w:cs="Arial"/>
          <w:sz w:val="22"/>
          <w:szCs w:val="22"/>
        </w:rPr>
        <w:t>Školski odbor, Razredno i N</w:t>
      </w:r>
      <w:r w:rsidRPr="0045497B">
        <w:rPr>
          <w:rFonts w:ascii="Trebuchet MS" w:hAnsi="Trebuchet MS" w:cs="Arial"/>
          <w:sz w:val="22"/>
          <w:szCs w:val="22"/>
        </w:rPr>
        <w:t>astavničko vijeće</w:t>
      </w:r>
      <w:r>
        <w:rPr>
          <w:rFonts w:ascii="Trebuchet MS" w:hAnsi="Trebuchet MS" w:cs="Arial"/>
          <w:sz w:val="22"/>
          <w:szCs w:val="22"/>
        </w:rPr>
        <w:t xml:space="preserve"> dužni su pozvati predstavnika V</w:t>
      </w:r>
      <w:r w:rsidRPr="0045497B">
        <w:rPr>
          <w:rFonts w:ascii="Trebuchet MS" w:hAnsi="Trebuchet MS" w:cs="Arial"/>
          <w:sz w:val="22"/>
          <w:szCs w:val="22"/>
        </w:rPr>
        <w:t>ijeća učenika na sjednicu na kojoj raspravljaju o pravima i obvezama učenika.</w:t>
      </w:r>
    </w:p>
    <w:p w:rsidR="0050242D" w:rsidRPr="0045497B" w:rsidRDefault="0050242D" w:rsidP="0050242D">
      <w:pPr>
        <w:rPr>
          <w:rFonts w:ascii="Trebuchet MS" w:hAnsi="Trebuchet MS" w:cs="Arial"/>
          <w:b/>
          <w:bCs/>
          <w:i/>
          <w:iCs/>
          <w:sz w:val="22"/>
          <w:szCs w:val="22"/>
        </w:rPr>
      </w:pPr>
    </w:p>
    <w:p w:rsidR="0050242D" w:rsidRPr="00697672" w:rsidRDefault="0050242D" w:rsidP="0050242D">
      <w:pPr>
        <w:jc w:val="right"/>
        <w:rPr>
          <w:rFonts w:ascii="Trebuchet MS" w:hAnsi="Trebuchet MS" w:cs="Arial"/>
          <w:sz w:val="22"/>
          <w:szCs w:val="26"/>
        </w:rPr>
      </w:pPr>
    </w:p>
    <w:p w:rsidR="0050242D" w:rsidRPr="005E69E1" w:rsidRDefault="0050242D" w:rsidP="0050242D">
      <w:pPr>
        <w:rPr>
          <w:rFonts w:ascii="Trebuchet MS" w:hAnsi="Trebuchet MS" w:cs="Arial"/>
          <w:b/>
          <w:sz w:val="26"/>
          <w:szCs w:val="26"/>
        </w:rPr>
      </w:pPr>
      <w:r w:rsidRPr="005E69E1">
        <w:rPr>
          <w:rFonts w:ascii="Trebuchet MS" w:hAnsi="Trebuchet MS" w:cs="Arial"/>
          <w:b/>
          <w:sz w:val="26"/>
          <w:szCs w:val="26"/>
        </w:rPr>
        <w:t>VIII. RODITELJI I SKRBNICI</w:t>
      </w:r>
    </w:p>
    <w:p w:rsidR="0050242D" w:rsidRPr="0045497B" w:rsidRDefault="0050242D" w:rsidP="0050242D">
      <w:pPr>
        <w:rPr>
          <w:rFonts w:ascii="Trebuchet MS" w:hAnsi="Trebuchet MS" w:cs="Arial"/>
          <w:b/>
          <w:b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SURADNJA S RODITELJIMA</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158.</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Radi što uspješnijeg ostvarivanja odgojno-obrazovne djelatnosti Škola surađuje s roditeljima putem roditeljskih sastanaka i izvješćivanjem roditelja o učenikovim postignućima te na drugi primjeren način.</w:t>
      </w:r>
    </w:p>
    <w:p w:rsidR="0050242D" w:rsidRDefault="0050242D" w:rsidP="0050242D">
      <w:pPr>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RODITELJSKI SASTANCI</w:t>
      </w: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159</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rPr>
          <w:rFonts w:ascii="Trebuchet MS" w:hAnsi="Trebuchet MS" w:cs="Arial"/>
          <w:sz w:val="22"/>
          <w:szCs w:val="22"/>
        </w:rPr>
      </w:pPr>
      <w:r w:rsidRPr="0045497B">
        <w:rPr>
          <w:rFonts w:ascii="Trebuchet MS" w:hAnsi="Trebuchet MS" w:cs="Arial"/>
          <w:sz w:val="22"/>
          <w:szCs w:val="22"/>
        </w:rPr>
        <w:t>Škola saziva opće, razredne i roditeljske sastanke razrednog odjela.</w:t>
      </w:r>
    </w:p>
    <w:p w:rsidR="0050242D" w:rsidRPr="0045497B" w:rsidRDefault="0050242D" w:rsidP="0050242D">
      <w:pPr>
        <w:ind w:firstLine="720"/>
        <w:rPr>
          <w:rFonts w:ascii="Trebuchet MS" w:hAnsi="Trebuchet MS" w:cs="Arial"/>
          <w:sz w:val="22"/>
          <w:szCs w:val="22"/>
        </w:rPr>
      </w:pPr>
      <w:r w:rsidRPr="0045497B">
        <w:rPr>
          <w:rFonts w:ascii="Trebuchet MS" w:hAnsi="Trebuchet MS" w:cs="Arial"/>
          <w:sz w:val="22"/>
          <w:szCs w:val="22"/>
        </w:rPr>
        <w:t>Opći i razredni roditeljski sastanci sazivaju se prema potrebi.</w:t>
      </w:r>
    </w:p>
    <w:p w:rsidR="0050242D" w:rsidRPr="0045497B" w:rsidRDefault="0050242D" w:rsidP="0050242D">
      <w:pPr>
        <w:ind w:firstLine="720"/>
        <w:rPr>
          <w:rFonts w:ascii="Trebuchet MS" w:hAnsi="Trebuchet MS" w:cs="Arial"/>
          <w:sz w:val="22"/>
          <w:szCs w:val="22"/>
        </w:rPr>
      </w:pPr>
      <w:r w:rsidRPr="0045497B">
        <w:rPr>
          <w:rFonts w:ascii="Trebuchet MS" w:hAnsi="Trebuchet MS" w:cs="Arial"/>
          <w:sz w:val="22"/>
          <w:szCs w:val="22"/>
        </w:rPr>
        <w:t>Roditeljski sastanci razrednog odjela sazivaju se tijekom nastavne godine.</w:t>
      </w:r>
    </w:p>
    <w:p w:rsidR="0050242D" w:rsidRDefault="0050242D" w:rsidP="0050242D">
      <w:pPr>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ODGOVORNOST RODITELJA</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160</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Roditelji odnosno skrbnici odgovorni su za učenikovo redovito pohađanje nastave i dužni su izostanke učenika opravdati neposredno u Školi ili pisanom izjavom, najkasnije drugi dan nakon izostanka učenika.</w:t>
      </w:r>
    </w:p>
    <w:p w:rsidR="0050242D" w:rsidRDefault="0050242D" w:rsidP="0050242D">
      <w:pPr>
        <w:rPr>
          <w:rFonts w:ascii="Trebuchet MS" w:hAnsi="Trebuchet MS" w:cs="Arial"/>
          <w:sz w:val="22"/>
          <w:szCs w:val="22"/>
        </w:rPr>
      </w:pPr>
    </w:p>
    <w:p w:rsidR="0050242D" w:rsidRPr="0045497B" w:rsidRDefault="0050242D" w:rsidP="0050242D">
      <w:pPr>
        <w:rPr>
          <w:rFonts w:ascii="Trebuchet MS" w:hAnsi="Trebuchet MS" w:cs="Arial"/>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NADOKNADA ŠTETE</w:t>
      </w: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161</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lastRenderedPageBreak/>
        <w:t>Roditelji odnosno skrbnici obvezni su Školi nadoknaditi štetu koju učenik učini za vrijeme boravka u Školi, na izletu ili ekskurziji u skladu s općim propisima obveznog prava.</w:t>
      </w:r>
    </w:p>
    <w:p w:rsidR="0050242D" w:rsidRPr="0045497B" w:rsidRDefault="0050242D" w:rsidP="0050242D">
      <w:pPr>
        <w:jc w:val="both"/>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OBVEZE RODITELJA</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162</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Roditelji odnosno skrbnici dužni su ispunjavati svoje obveze prema Školi koje se odnose na ostvarivanje nastavnog plana i programa. Ostale obveze roditelji odnosno skrbnici mogu preuzimati u dogovoru sa Školom.</w:t>
      </w:r>
    </w:p>
    <w:p w:rsidR="0050242D" w:rsidRPr="0045497B" w:rsidRDefault="0050242D" w:rsidP="0050242D">
      <w:pPr>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 xml:space="preserve">U skladu s aktima </w:t>
      </w:r>
      <w:r>
        <w:rPr>
          <w:rFonts w:ascii="Trebuchet MS" w:hAnsi="Trebuchet MS" w:cs="Arial"/>
          <w:sz w:val="22"/>
          <w:szCs w:val="22"/>
        </w:rPr>
        <w:t>Š</w:t>
      </w:r>
      <w:r w:rsidRPr="0045497B">
        <w:rPr>
          <w:rFonts w:ascii="Trebuchet MS" w:hAnsi="Trebuchet MS" w:cs="Arial"/>
          <w:sz w:val="22"/>
          <w:szCs w:val="22"/>
        </w:rPr>
        <w:t>kolskog odbora i ravnatelja i svojim interesima roditelji sudjeluju u osiguranju sredstava koja se odnose na troškove:</w:t>
      </w:r>
    </w:p>
    <w:p w:rsidR="0050242D" w:rsidRPr="0045497B" w:rsidRDefault="0050242D" w:rsidP="0050242D">
      <w:pPr>
        <w:jc w:val="both"/>
        <w:rPr>
          <w:rFonts w:ascii="Trebuchet MS" w:hAnsi="Trebuchet MS" w:cs="Arial"/>
          <w:sz w:val="22"/>
          <w:szCs w:val="22"/>
        </w:rPr>
      </w:pPr>
    </w:p>
    <w:p w:rsidR="0050242D" w:rsidRPr="0045497B" w:rsidRDefault="0050242D" w:rsidP="0050242D">
      <w:pPr>
        <w:ind w:left="720"/>
        <w:jc w:val="both"/>
        <w:rPr>
          <w:rFonts w:ascii="Trebuchet MS" w:hAnsi="Trebuchet MS" w:cs="Arial"/>
          <w:sz w:val="22"/>
          <w:szCs w:val="22"/>
        </w:rPr>
      </w:pPr>
      <w:r w:rsidRPr="0045497B">
        <w:rPr>
          <w:rFonts w:ascii="Trebuchet MS" w:hAnsi="Trebuchet MS" w:cs="Arial"/>
          <w:sz w:val="22"/>
          <w:szCs w:val="22"/>
        </w:rPr>
        <w:t>- popravka knjiga oštećenih za vrijeme posudbe</w:t>
      </w:r>
    </w:p>
    <w:p w:rsidR="0050242D" w:rsidRPr="0045497B" w:rsidRDefault="0050242D" w:rsidP="0050242D">
      <w:pPr>
        <w:ind w:left="720"/>
        <w:jc w:val="both"/>
        <w:rPr>
          <w:rFonts w:ascii="Trebuchet MS" w:hAnsi="Trebuchet MS" w:cs="Arial"/>
          <w:sz w:val="22"/>
          <w:szCs w:val="22"/>
        </w:rPr>
      </w:pPr>
      <w:r w:rsidRPr="0045497B">
        <w:rPr>
          <w:rFonts w:ascii="Trebuchet MS" w:hAnsi="Trebuchet MS" w:cs="Arial"/>
          <w:sz w:val="22"/>
          <w:szCs w:val="22"/>
        </w:rPr>
        <w:t>- školskih izleta i ekskurzija</w:t>
      </w:r>
    </w:p>
    <w:p w:rsidR="0050242D" w:rsidRPr="0045497B" w:rsidRDefault="0050242D" w:rsidP="0050242D">
      <w:pPr>
        <w:ind w:left="720"/>
        <w:jc w:val="both"/>
        <w:rPr>
          <w:rFonts w:ascii="Trebuchet MS" w:hAnsi="Trebuchet MS" w:cs="Arial"/>
          <w:sz w:val="22"/>
          <w:szCs w:val="22"/>
        </w:rPr>
      </w:pPr>
      <w:r w:rsidRPr="0045497B">
        <w:rPr>
          <w:rFonts w:ascii="Trebuchet MS" w:hAnsi="Trebuchet MS" w:cs="Arial"/>
          <w:sz w:val="22"/>
          <w:szCs w:val="22"/>
        </w:rPr>
        <w:t>- kino</w:t>
      </w:r>
      <w:r>
        <w:rPr>
          <w:rFonts w:ascii="Trebuchet MS" w:hAnsi="Trebuchet MS" w:cs="Arial"/>
          <w:sz w:val="22"/>
          <w:szCs w:val="22"/>
        </w:rPr>
        <w:t xml:space="preserve"> </w:t>
      </w:r>
      <w:r w:rsidRPr="0045497B">
        <w:rPr>
          <w:rFonts w:ascii="Trebuchet MS" w:hAnsi="Trebuchet MS" w:cs="Arial"/>
          <w:sz w:val="22"/>
          <w:szCs w:val="22"/>
        </w:rPr>
        <w:t>predstava</w:t>
      </w:r>
    </w:p>
    <w:p w:rsidR="0050242D" w:rsidRPr="0045497B" w:rsidRDefault="0050242D" w:rsidP="0050242D">
      <w:pPr>
        <w:ind w:left="720"/>
        <w:jc w:val="both"/>
        <w:rPr>
          <w:rFonts w:ascii="Trebuchet MS" w:hAnsi="Trebuchet MS" w:cs="Arial"/>
          <w:sz w:val="22"/>
          <w:szCs w:val="22"/>
        </w:rPr>
      </w:pPr>
      <w:r w:rsidRPr="0045497B">
        <w:rPr>
          <w:rFonts w:ascii="Trebuchet MS" w:hAnsi="Trebuchet MS" w:cs="Arial"/>
          <w:sz w:val="22"/>
          <w:szCs w:val="22"/>
        </w:rPr>
        <w:t>- kazališnih predstava</w:t>
      </w:r>
    </w:p>
    <w:p w:rsidR="0050242D" w:rsidRPr="0045497B" w:rsidRDefault="0050242D" w:rsidP="0050242D">
      <w:pPr>
        <w:ind w:left="720"/>
        <w:jc w:val="both"/>
        <w:rPr>
          <w:rFonts w:ascii="Trebuchet MS" w:hAnsi="Trebuchet MS" w:cs="Arial"/>
          <w:sz w:val="22"/>
          <w:szCs w:val="22"/>
        </w:rPr>
      </w:pPr>
      <w:r w:rsidRPr="0045497B">
        <w:rPr>
          <w:rFonts w:ascii="Trebuchet MS" w:hAnsi="Trebuchet MS" w:cs="Arial"/>
          <w:sz w:val="22"/>
          <w:szCs w:val="22"/>
        </w:rPr>
        <w:t>- priredaba i natjecanja</w:t>
      </w:r>
    </w:p>
    <w:p w:rsidR="0050242D" w:rsidRDefault="0050242D" w:rsidP="0050242D">
      <w:pPr>
        <w:ind w:left="720"/>
        <w:jc w:val="both"/>
        <w:rPr>
          <w:rFonts w:ascii="Trebuchet MS" w:hAnsi="Trebuchet MS" w:cs="Arial"/>
          <w:sz w:val="22"/>
          <w:szCs w:val="22"/>
        </w:rPr>
      </w:pPr>
      <w:r w:rsidRPr="0045497B">
        <w:rPr>
          <w:rFonts w:ascii="Trebuchet MS" w:hAnsi="Trebuchet MS" w:cs="Arial"/>
          <w:sz w:val="22"/>
          <w:szCs w:val="22"/>
        </w:rPr>
        <w:t>- rada učeničkih klubova i društava</w:t>
      </w:r>
    </w:p>
    <w:p w:rsidR="0050242D" w:rsidRPr="0045497B" w:rsidRDefault="0050242D" w:rsidP="0050242D">
      <w:pPr>
        <w:ind w:left="720"/>
        <w:jc w:val="both"/>
        <w:rPr>
          <w:rFonts w:ascii="Trebuchet MS" w:hAnsi="Trebuchet MS" w:cs="Arial"/>
          <w:sz w:val="22"/>
          <w:szCs w:val="22"/>
        </w:rPr>
      </w:pPr>
      <w:r>
        <w:rPr>
          <w:rFonts w:ascii="Trebuchet MS" w:hAnsi="Trebuchet MS" w:cs="Arial"/>
          <w:sz w:val="22"/>
          <w:szCs w:val="22"/>
        </w:rPr>
        <w:t>- osiguranja učenika.</w:t>
      </w:r>
    </w:p>
    <w:p w:rsidR="0050242D" w:rsidRDefault="0050242D" w:rsidP="0050242D">
      <w:pPr>
        <w:jc w:val="right"/>
        <w:rPr>
          <w:rFonts w:ascii="Trebuchet MS" w:hAnsi="Trebuchet MS" w:cs="Arial"/>
          <w:iCs/>
          <w:sz w:val="22"/>
          <w:szCs w:val="22"/>
        </w:rPr>
      </w:pPr>
    </w:p>
    <w:p w:rsidR="0050242D" w:rsidRDefault="0050242D" w:rsidP="0050242D">
      <w:pPr>
        <w:rPr>
          <w:rFonts w:ascii="Trebuchet MS" w:hAnsi="Trebuchet MS" w:cs="Arial"/>
          <w:b/>
          <w:bCs/>
          <w:iCs/>
          <w:szCs w:val="22"/>
        </w:rPr>
      </w:pPr>
    </w:p>
    <w:p w:rsidR="0050242D" w:rsidRPr="001A0F76" w:rsidRDefault="0050242D" w:rsidP="0050242D">
      <w:pPr>
        <w:rPr>
          <w:rFonts w:ascii="Trebuchet MS" w:hAnsi="Trebuchet MS" w:cs="Arial"/>
          <w:b/>
          <w:bCs/>
          <w:iCs/>
          <w:szCs w:val="22"/>
        </w:rPr>
      </w:pPr>
      <w:r w:rsidRPr="0030047A">
        <w:rPr>
          <w:rFonts w:ascii="Trebuchet MS" w:hAnsi="Trebuchet MS" w:cs="Arial"/>
          <w:b/>
          <w:bCs/>
          <w:iCs/>
          <w:szCs w:val="22"/>
        </w:rPr>
        <w:t>VIJEĆE RODITELJA</w:t>
      </w: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163</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U Školi se uteme</w:t>
      </w:r>
      <w:r>
        <w:rPr>
          <w:rFonts w:ascii="Trebuchet MS" w:hAnsi="Trebuchet MS" w:cs="Arial"/>
          <w:sz w:val="22"/>
          <w:szCs w:val="22"/>
        </w:rPr>
        <w:t>ljuje Vi</w:t>
      </w:r>
      <w:r w:rsidRPr="0045497B">
        <w:rPr>
          <w:rFonts w:ascii="Trebuchet MS" w:hAnsi="Trebuchet MS" w:cs="Arial"/>
          <w:sz w:val="22"/>
          <w:szCs w:val="22"/>
        </w:rPr>
        <w:t>jeće roditelja.</w:t>
      </w:r>
    </w:p>
    <w:p w:rsidR="0050242D" w:rsidRDefault="0050242D" w:rsidP="009033BE">
      <w:pPr>
        <w:ind w:firstLine="720"/>
        <w:jc w:val="both"/>
        <w:rPr>
          <w:rFonts w:ascii="Trebuchet MS" w:hAnsi="Trebuchet MS" w:cs="Arial"/>
          <w:sz w:val="22"/>
          <w:szCs w:val="22"/>
        </w:rPr>
      </w:pPr>
      <w:r w:rsidRPr="0045497B">
        <w:rPr>
          <w:rFonts w:ascii="Trebuchet MS" w:hAnsi="Trebuchet MS" w:cs="Arial"/>
          <w:sz w:val="22"/>
          <w:szCs w:val="22"/>
        </w:rPr>
        <w:t>Vijeće roditelja čine predstavnici roditelja učenika Škole.</w:t>
      </w:r>
    </w:p>
    <w:p w:rsidR="0050242D" w:rsidRDefault="0050242D" w:rsidP="0050242D">
      <w:pPr>
        <w:rPr>
          <w:rFonts w:ascii="Trebuchet MS" w:hAnsi="Trebuchet MS" w:cs="Arial"/>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IZBOR ČLANOVA</w:t>
      </w: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164</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 xml:space="preserve">Roditelji učenika na roditeljskom sastanku razrednih odjela iz svojih redova na početku školske godine biraju za tekuću školsku godinu jednog predstavnika u </w:t>
      </w:r>
      <w:r>
        <w:rPr>
          <w:rFonts w:ascii="Trebuchet MS" w:hAnsi="Trebuchet MS" w:cs="Arial"/>
          <w:sz w:val="22"/>
          <w:szCs w:val="22"/>
        </w:rPr>
        <w:t>V</w:t>
      </w:r>
      <w:r w:rsidRPr="0045497B">
        <w:rPr>
          <w:rFonts w:ascii="Trebuchet MS" w:hAnsi="Trebuchet MS" w:cs="Arial"/>
          <w:sz w:val="22"/>
          <w:szCs w:val="22"/>
        </w:rPr>
        <w:t>ijeće roditelja Škole.</w:t>
      </w:r>
    </w:p>
    <w:p w:rsidR="0050242D" w:rsidRPr="0045497B" w:rsidRDefault="0050242D" w:rsidP="0050242D">
      <w:pPr>
        <w:ind w:firstLine="720"/>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Za predstavnika rodite</w:t>
      </w:r>
      <w:r>
        <w:rPr>
          <w:rFonts w:ascii="Trebuchet MS" w:hAnsi="Trebuchet MS" w:cs="Arial"/>
          <w:sz w:val="22"/>
          <w:szCs w:val="22"/>
        </w:rPr>
        <w:t>lja učenika razrednog odjela u V</w:t>
      </w:r>
      <w:r w:rsidRPr="0045497B">
        <w:rPr>
          <w:rFonts w:ascii="Trebuchet MS" w:hAnsi="Trebuchet MS" w:cs="Arial"/>
          <w:sz w:val="22"/>
          <w:szCs w:val="22"/>
        </w:rPr>
        <w:t>ijeće roditelja izabran je roditelj koji je dobio najveći broj glasova nazočnih roditelja.</w:t>
      </w:r>
    </w:p>
    <w:p w:rsidR="0050242D" w:rsidRDefault="0050242D" w:rsidP="0050242D">
      <w:pPr>
        <w:ind w:firstLine="720"/>
        <w:jc w:val="both"/>
        <w:rPr>
          <w:rFonts w:ascii="Trebuchet MS" w:hAnsi="Trebuchet MS" w:cs="Arial"/>
          <w:sz w:val="22"/>
          <w:szCs w:val="22"/>
        </w:rPr>
      </w:pPr>
    </w:p>
    <w:p w:rsidR="0050242D"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Glasovanje je javno, dizanjem ruku.</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Postupkom izbora predstavnika razr</w:t>
      </w:r>
      <w:r>
        <w:rPr>
          <w:rFonts w:ascii="Trebuchet MS" w:hAnsi="Trebuchet MS" w:cs="Arial"/>
          <w:sz w:val="22"/>
          <w:szCs w:val="22"/>
        </w:rPr>
        <w:t>ednog odjela u Vi</w:t>
      </w:r>
      <w:r w:rsidRPr="0045497B">
        <w:rPr>
          <w:rFonts w:ascii="Trebuchet MS" w:hAnsi="Trebuchet MS" w:cs="Arial"/>
          <w:sz w:val="22"/>
          <w:szCs w:val="22"/>
        </w:rPr>
        <w:t>jeće roditelja rukovodi razrednik.</w:t>
      </w:r>
    </w:p>
    <w:p w:rsidR="0050242D" w:rsidRDefault="0050242D" w:rsidP="0050242D">
      <w:pPr>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ZAPISNIK O IZBORIMA</w:t>
      </w: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165</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Zapisnik o izboru pr</w:t>
      </w:r>
      <w:r>
        <w:rPr>
          <w:rFonts w:ascii="Trebuchet MS" w:hAnsi="Trebuchet MS" w:cs="Arial"/>
          <w:sz w:val="22"/>
          <w:szCs w:val="22"/>
        </w:rPr>
        <w:t>edstavnika razrednog odjela u Vi</w:t>
      </w:r>
      <w:r w:rsidRPr="0045497B">
        <w:rPr>
          <w:rFonts w:ascii="Trebuchet MS" w:hAnsi="Trebuchet MS" w:cs="Arial"/>
          <w:sz w:val="22"/>
          <w:szCs w:val="22"/>
        </w:rPr>
        <w:t xml:space="preserve">jeće roditelja s imenom izabranog roditelja razrednici su dužni u roku do tri dana od dana izbora dostaviti ravnatelju. </w:t>
      </w:r>
    </w:p>
    <w:p w:rsidR="0050242D" w:rsidRPr="0045497B" w:rsidRDefault="0050242D" w:rsidP="0050242D">
      <w:pPr>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Ravnatelj s</w:t>
      </w:r>
      <w:r>
        <w:rPr>
          <w:rFonts w:ascii="Trebuchet MS" w:hAnsi="Trebuchet MS" w:cs="Arial"/>
          <w:sz w:val="22"/>
          <w:szCs w:val="22"/>
        </w:rPr>
        <w:t>aziva konstituirajuću sjednicu V</w:t>
      </w:r>
      <w:r w:rsidRPr="0045497B">
        <w:rPr>
          <w:rFonts w:ascii="Trebuchet MS" w:hAnsi="Trebuchet MS" w:cs="Arial"/>
          <w:sz w:val="22"/>
          <w:szCs w:val="22"/>
        </w:rPr>
        <w:t>ijeća roditelja i njome rukovodi do izbora predsje</w:t>
      </w:r>
      <w:r>
        <w:rPr>
          <w:rFonts w:ascii="Trebuchet MS" w:hAnsi="Trebuchet MS" w:cs="Arial"/>
          <w:sz w:val="22"/>
          <w:szCs w:val="22"/>
        </w:rPr>
        <w:t>dnika i zamjenika predsjednika V</w:t>
      </w:r>
      <w:r w:rsidRPr="0045497B">
        <w:rPr>
          <w:rFonts w:ascii="Trebuchet MS" w:hAnsi="Trebuchet MS" w:cs="Arial"/>
          <w:sz w:val="22"/>
          <w:szCs w:val="22"/>
        </w:rPr>
        <w:t>ijeća roditelja.</w:t>
      </w:r>
    </w:p>
    <w:p w:rsidR="0050242D" w:rsidRPr="0045497B" w:rsidRDefault="0050242D" w:rsidP="0050242D">
      <w:pPr>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KONSTITUIRAJUĆA</w:t>
      </w:r>
      <w:r>
        <w:rPr>
          <w:rFonts w:ascii="Trebuchet MS" w:hAnsi="Trebuchet MS" w:cs="Arial"/>
          <w:b/>
          <w:bCs/>
          <w:i/>
          <w:iCs/>
          <w:sz w:val="22"/>
          <w:szCs w:val="22"/>
        </w:rPr>
        <w:t xml:space="preserve"> </w:t>
      </w:r>
      <w:r w:rsidRPr="0045497B">
        <w:rPr>
          <w:rFonts w:ascii="Trebuchet MS" w:hAnsi="Trebuchet MS" w:cs="Arial"/>
          <w:b/>
          <w:bCs/>
          <w:i/>
          <w:iCs/>
          <w:sz w:val="22"/>
          <w:szCs w:val="22"/>
        </w:rPr>
        <w:t xml:space="preserve"> SJEDNICA</w:t>
      </w: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166</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u w:val="single"/>
        </w:rPr>
      </w:pPr>
      <w:r w:rsidRPr="0045497B">
        <w:rPr>
          <w:rFonts w:ascii="Trebuchet MS" w:hAnsi="Trebuchet MS" w:cs="Arial"/>
          <w:sz w:val="22"/>
          <w:szCs w:val="22"/>
        </w:rPr>
        <w:lastRenderedPageBreak/>
        <w:t>Na konstituirajućoj sjednici potvrđu</w:t>
      </w:r>
      <w:r>
        <w:rPr>
          <w:rFonts w:ascii="Trebuchet MS" w:hAnsi="Trebuchet MS" w:cs="Arial"/>
          <w:sz w:val="22"/>
          <w:szCs w:val="22"/>
        </w:rPr>
        <w:t>je se mandat izabranih članova V</w:t>
      </w:r>
      <w:r w:rsidRPr="0045497B">
        <w:rPr>
          <w:rFonts w:ascii="Trebuchet MS" w:hAnsi="Trebuchet MS" w:cs="Arial"/>
          <w:sz w:val="22"/>
          <w:szCs w:val="22"/>
        </w:rPr>
        <w:t>ijeća roditelja i bira preds</w:t>
      </w:r>
      <w:r>
        <w:rPr>
          <w:rFonts w:ascii="Trebuchet MS" w:hAnsi="Trebuchet MS" w:cs="Arial"/>
          <w:sz w:val="22"/>
          <w:szCs w:val="22"/>
        </w:rPr>
        <w:t>jednik i zamjenik predsjednika V</w:t>
      </w:r>
      <w:r w:rsidRPr="0045497B">
        <w:rPr>
          <w:rFonts w:ascii="Trebuchet MS" w:hAnsi="Trebuchet MS" w:cs="Arial"/>
          <w:sz w:val="22"/>
          <w:szCs w:val="22"/>
        </w:rPr>
        <w:t>ijeća roditelja.</w:t>
      </w:r>
    </w:p>
    <w:p w:rsidR="0050242D" w:rsidRDefault="0050242D" w:rsidP="0050242D">
      <w:pPr>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IZBOR PREDSJEDNIKA I ZAMJENIKA PREDSJEDNIKA</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167</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Pr>
          <w:rFonts w:ascii="Trebuchet MS" w:hAnsi="Trebuchet MS" w:cs="Arial"/>
          <w:sz w:val="22"/>
          <w:szCs w:val="22"/>
        </w:rPr>
        <w:t>Članovi V</w:t>
      </w:r>
      <w:r w:rsidRPr="0045497B">
        <w:rPr>
          <w:rFonts w:ascii="Trebuchet MS" w:hAnsi="Trebuchet MS" w:cs="Arial"/>
          <w:sz w:val="22"/>
          <w:szCs w:val="22"/>
        </w:rPr>
        <w:t>ijeća roditelja biraju između sebe predsje</w:t>
      </w:r>
      <w:r>
        <w:rPr>
          <w:rFonts w:ascii="Trebuchet MS" w:hAnsi="Trebuchet MS" w:cs="Arial"/>
          <w:sz w:val="22"/>
          <w:szCs w:val="22"/>
        </w:rPr>
        <w:t>dnika i zamjenika predsjednika V</w:t>
      </w:r>
      <w:r w:rsidRPr="0045497B">
        <w:rPr>
          <w:rFonts w:ascii="Trebuchet MS" w:hAnsi="Trebuchet MS" w:cs="Arial"/>
          <w:sz w:val="22"/>
          <w:szCs w:val="22"/>
        </w:rPr>
        <w:t>ijeća roditelja.</w:t>
      </w:r>
    </w:p>
    <w:p w:rsidR="0050242D" w:rsidRDefault="0050242D" w:rsidP="0050242D">
      <w:pPr>
        <w:ind w:firstLine="720"/>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Za predsjednika i zamjenika predsjednika izabran je roditelj koji je dobio najveći broj glasova nazočnih članova.</w:t>
      </w:r>
    </w:p>
    <w:p w:rsidR="0050242D" w:rsidRDefault="0050242D" w:rsidP="0050242D">
      <w:pPr>
        <w:ind w:firstLine="708"/>
        <w:jc w:val="both"/>
        <w:rPr>
          <w:rFonts w:ascii="Trebuchet MS" w:hAnsi="Trebuchet MS" w:cs="Arial"/>
          <w:sz w:val="22"/>
          <w:szCs w:val="22"/>
        </w:rPr>
      </w:pPr>
    </w:p>
    <w:p w:rsidR="0050242D" w:rsidRPr="0045497B" w:rsidRDefault="0050242D" w:rsidP="0050242D">
      <w:pPr>
        <w:ind w:firstLine="708"/>
        <w:jc w:val="both"/>
        <w:rPr>
          <w:rFonts w:ascii="Trebuchet MS" w:hAnsi="Trebuchet MS" w:cs="Arial"/>
          <w:sz w:val="22"/>
          <w:szCs w:val="22"/>
        </w:rPr>
      </w:pPr>
      <w:r w:rsidRPr="0045497B">
        <w:rPr>
          <w:rFonts w:ascii="Trebuchet MS" w:hAnsi="Trebuchet MS" w:cs="Arial"/>
          <w:sz w:val="22"/>
          <w:szCs w:val="22"/>
        </w:rPr>
        <w:t>Glasovanje je javno, dizanjem ruku.</w:t>
      </w:r>
    </w:p>
    <w:p w:rsidR="0050242D" w:rsidRDefault="0050242D" w:rsidP="0050242D">
      <w:pPr>
        <w:rPr>
          <w:rFonts w:ascii="Trebuchet MS" w:hAnsi="Trebuchet MS" w:cs="Arial"/>
          <w:b/>
          <w:bCs/>
          <w:i/>
          <w:iCs/>
          <w:sz w:val="22"/>
          <w:szCs w:val="22"/>
        </w:rPr>
      </w:pPr>
    </w:p>
    <w:p w:rsidR="0050242D" w:rsidRPr="00093C4B" w:rsidRDefault="0050242D" w:rsidP="0050242D">
      <w:pPr>
        <w:jc w:val="right"/>
        <w:rPr>
          <w:rFonts w:ascii="Trebuchet MS" w:hAnsi="Trebuchet MS" w:cs="Arial"/>
          <w:bCs/>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OVLASTI VIJEĆA RODITELJA</w:t>
      </w: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168</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Vijeće roditelja raspravlja o pitanjima značajnim za život i rad Škole te daje mišljenja i prijedloge:</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u svezi s prijedlogom i realizacijom školskog kurikuluma i godišnjeg plana i programa rada</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u svezi s radnim vremenom Škole, početkom i završetkom nastave te drugim oblicima odgojno-</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xml:space="preserve">  obrazovnog rada</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u svezi s organiziranjem izleta, ekskurzija, športskih natjecanja i kulturnih manifestacija</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u svezi s vladanjem i ponašanjem učenika u Školi i izvan nje</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u svezi s osnivanjem i djelatnosti učeničkih udruga te sudjelovanjem učenika u njihovu radu</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u svezi s pritužbama na obrazovni rad</w:t>
      </w:r>
    </w:p>
    <w:p w:rsidR="0050242D" w:rsidRDefault="0050242D" w:rsidP="0050242D">
      <w:pPr>
        <w:jc w:val="both"/>
        <w:rPr>
          <w:rFonts w:ascii="Trebuchet MS" w:hAnsi="Trebuchet MS" w:cs="Arial"/>
          <w:sz w:val="22"/>
          <w:szCs w:val="22"/>
        </w:rPr>
      </w:pPr>
      <w:r w:rsidRPr="0045497B">
        <w:rPr>
          <w:rFonts w:ascii="Trebuchet MS" w:hAnsi="Trebuchet MS" w:cs="Arial"/>
          <w:sz w:val="22"/>
          <w:szCs w:val="22"/>
        </w:rPr>
        <w:t xml:space="preserve">- u svezi s unapređenjem obrazovnog rada, uspjehom učenika u obrazovnom radu, izvanškolskim </w:t>
      </w:r>
    </w:p>
    <w:p w:rsidR="0050242D" w:rsidRPr="0045497B" w:rsidRDefault="0050242D" w:rsidP="0050242D">
      <w:pPr>
        <w:jc w:val="both"/>
        <w:rPr>
          <w:rFonts w:ascii="Trebuchet MS" w:hAnsi="Trebuchet MS" w:cs="Arial"/>
          <w:sz w:val="22"/>
          <w:szCs w:val="22"/>
        </w:rPr>
      </w:pPr>
      <w:r>
        <w:rPr>
          <w:rFonts w:ascii="Trebuchet MS" w:hAnsi="Trebuchet MS" w:cs="Arial"/>
          <w:sz w:val="22"/>
          <w:szCs w:val="22"/>
        </w:rPr>
        <w:t xml:space="preserve">  </w:t>
      </w:r>
      <w:r w:rsidRPr="0045497B">
        <w:rPr>
          <w:rFonts w:ascii="Trebuchet MS" w:hAnsi="Trebuchet MS" w:cs="Arial"/>
          <w:sz w:val="22"/>
          <w:szCs w:val="22"/>
        </w:rPr>
        <w:t>i izvannastavnim aktivnostima</w:t>
      </w:r>
      <w:r>
        <w:rPr>
          <w:rFonts w:ascii="Trebuchet MS" w:hAnsi="Trebuchet MS" w:cs="Arial"/>
          <w:sz w:val="22"/>
          <w:szCs w:val="22"/>
        </w:rPr>
        <w:t>,</w:t>
      </w:r>
      <w:r w:rsidRPr="0045497B">
        <w:rPr>
          <w:rFonts w:ascii="Trebuchet MS" w:hAnsi="Trebuchet MS" w:cs="Arial"/>
          <w:sz w:val="22"/>
          <w:szCs w:val="22"/>
        </w:rPr>
        <w:t xml:space="preserve"> te</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obavlja druge poslove prema odredbama ovoga statuta i drugih općih akata Škole.</w:t>
      </w:r>
    </w:p>
    <w:p w:rsidR="0050242D" w:rsidRDefault="0050242D" w:rsidP="0050242D">
      <w:pPr>
        <w:rPr>
          <w:rFonts w:ascii="Trebuchet MS" w:hAnsi="Trebuchet MS" w:cs="Arial"/>
          <w:b/>
          <w:sz w:val="26"/>
          <w:szCs w:val="26"/>
        </w:rPr>
      </w:pPr>
    </w:p>
    <w:p w:rsidR="0050242D" w:rsidRDefault="0050242D" w:rsidP="0050242D">
      <w:pPr>
        <w:rPr>
          <w:rFonts w:ascii="Trebuchet MS" w:hAnsi="Trebuchet MS" w:cs="Arial"/>
          <w:b/>
          <w:sz w:val="26"/>
          <w:szCs w:val="26"/>
        </w:rPr>
      </w:pPr>
    </w:p>
    <w:p w:rsidR="0050242D" w:rsidRDefault="0050242D" w:rsidP="0050242D">
      <w:pPr>
        <w:rPr>
          <w:rFonts w:ascii="Trebuchet MS" w:hAnsi="Trebuchet MS" w:cs="Arial"/>
          <w:b/>
          <w:sz w:val="26"/>
          <w:szCs w:val="26"/>
        </w:rPr>
      </w:pPr>
      <w:r w:rsidRPr="005E69E1">
        <w:rPr>
          <w:rFonts w:ascii="Trebuchet MS" w:hAnsi="Trebuchet MS" w:cs="Arial"/>
          <w:b/>
          <w:sz w:val="26"/>
          <w:szCs w:val="26"/>
        </w:rPr>
        <w:t>IX. JAVNOST RADA</w:t>
      </w:r>
    </w:p>
    <w:p w:rsidR="0050242D" w:rsidRPr="0045497B"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OBILJEŽJE JAVNOSTI RADA</w:t>
      </w: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169</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Rad Škole i njezinih tijela je javan. Javnost rada ostvaruje se osobito:</w:t>
      </w:r>
    </w:p>
    <w:p w:rsidR="0050242D" w:rsidRPr="0045497B" w:rsidRDefault="0050242D" w:rsidP="0050242D">
      <w:pPr>
        <w:jc w:val="both"/>
        <w:rPr>
          <w:rFonts w:ascii="Trebuchet MS" w:hAnsi="Trebuchet MS" w:cs="Arial"/>
          <w:sz w:val="22"/>
          <w:szCs w:val="22"/>
        </w:rPr>
      </w:pPr>
    </w:p>
    <w:p w:rsidR="0050242D" w:rsidRPr="0045497B" w:rsidRDefault="0050242D" w:rsidP="0050242D">
      <w:pPr>
        <w:ind w:left="720"/>
        <w:jc w:val="both"/>
        <w:rPr>
          <w:rFonts w:ascii="Trebuchet MS" w:hAnsi="Trebuchet MS" w:cs="Arial"/>
          <w:sz w:val="22"/>
          <w:szCs w:val="22"/>
        </w:rPr>
      </w:pPr>
      <w:r w:rsidRPr="0045497B">
        <w:rPr>
          <w:rFonts w:ascii="Trebuchet MS" w:hAnsi="Trebuchet MS" w:cs="Arial"/>
          <w:sz w:val="22"/>
          <w:szCs w:val="22"/>
        </w:rPr>
        <w:t>- redovitim izvješćivanjem radnika, učenika i roditelja</w:t>
      </w:r>
    </w:p>
    <w:p w:rsidR="0050242D" w:rsidRDefault="0050242D" w:rsidP="0050242D">
      <w:pPr>
        <w:ind w:left="720"/>
        <w:jc w:val="both"/>
        <w:rPr>
          <w:rFonts w:ascii="Trebuchet MS" w:hAnsi="Trebuchet MS" w:cs="Arial"/>
          <w:sz w:val="22"/>
          <w:szCs w:val="22"/>
        </w:rPr>
      </w:pPr>
      <w:r w:rsidRPr="0045497B">
        <w:rPr>
          <w:rFonts w:ascii="Trebuchet MS" w:hAnsi="Trebuchet MS" w:cs="Arial"/>
          <w:sz w:val="22"/>
          <w:szCs w:val="22"/>
        </w:rPr>
        <w:t>- podnošenjem izvješća ovlaštenim upravnim tijelima i osnivaču o rezultatima odgojno-</w:t>
      </w:r>
    </w:p>
    <w:p w:rsidR="0050242D" w:rsidRPr="0045497B" w:rsidRDefault="0050242D" w:rsidP="0050242D">
      <w:pPr>
        <w:ind w:left="720"/>
        <w:jc w:val="both"/>
        <w:rPr>
          <w:rFonts w:ascii="Trebuchet MS" w:hAnsi="Trebuchet MS" w:cs="Arial"/>
          <w:sz w:val="22"/>
          <w:szCs w:val="22"/>
        </w:rPr>
      </w:pPr>
      <w:r>
        <w:rPr>
          <w:rFonts w:ascii="Trebuchet MS" w:hAnsi="Trebuchet MS" w:cs="Arial"/>
          <w:sz w:val="22"/>
          <w:szCs w:val="22"/>
        </w:rPr>
        <w:t xml:space="preserve">  </w:t>
      </w:r>
      <w:r w:rsidRPr="0045497B">
        <w:rPr>
          <w:rFonts w:ascii="Trebuchet MS" w:hAnsi="Trebuchet MS" w:cs="Arial"/>
          <w:sz w:val="22"/>
          <w:szCs w:val="22"/>
        </w:rPr>
        <w:t xml:space="preserve">obrazovnog </w:t>
      </w:r>
      <w:r>
        <w:rPr>
          <w:rFonts w:ascii="Trebuchet MS" w:hAnsi="Trebuchet MS" w:cs="Arial"/>
          <w:sz w:val="22"/>
          <w:szCs w:val="22"/>
        </w:rPr>
        <w:t xml:space="preserve"> </w:t>
      </w:r>
      <w:r w:rsidRPr="0045497B">
        <w:rPr>
          <w:rFonts w:ascii="Trebuchet MS" w:hAnsi="Trebuchet MS" w:cs="Arial"/>
          <w:sz w:val="22"/>
          <w:szCs w:val="22"/>
        </w:rPr>
        <w:t xml:space="preserve">rada </w:t>
      </w:r>
    </w:p>
    <w:p w:rsidR="0050242D" w:rsidRPr="0045497B" w:rsidRDefault="0050242D" w:rsidP="0050242D">
      <w:pPr>
        <w:ind w:left="720"/>
        <w:jc w:val="both"/>
        <w:rPr>
          <w:rFonts w:ascii="Trebuchet MS" w:hAnsi="Trebuchet MS" w:cs="Arial"/>
          <w:sz w:val="22"/>
          <w:szCs w:val="22"/>
        </w:rPr>
      </w:pPr>
      <w:r w:rsidRPr="0045497B">
        <w:rPr>
          <w:rFonts w:ascii="Trebuchet MS" w:hAnsi="Trebuchet MS" w:cs="Arial"/>
          <w:sz w:val="22"/>
          <w:szCs w:val="22"/>
        </w:rPr>
        <w:t>- podnošenjem financijskih izvješća</w:t>
      </w:r>
    </w:p>
    <w:p w:rsidR="0050242D" w:rsidRPr="0045497B" w:rsidRDefault="0050242D" w:rsidP="0050242D">
      <w:pPr>
        <w:ind w:left="720"/>
        <w:jc w:val="both"/>
        <w:rPr>
          <w:rFonts w:ascii="Trebuchet MS" w:hAnsi="Trebuchet MS" w:cs="Arial"/>
          <w:sz w:val="22"/>
          <w:szCs w:val="22"/>
        </w:rPr>
      </w:pPr>
      <w:r w:rsidRPr="0045497B">
        <w:rPr>
          <w:rFonts w:ascii="Trebuchet MS" w:hAnsi="Trebuchet MS" w:cs="Arial"/>
          <w:sz w:val="22"/>
          <w:szCs w:val="22"/>
        </w:rPr>
        <w:t>- priopćenjima o održavanju sjednica tijela upravljanja i stručnih tijela</w:t>
      </w:r>
    </w:p>
    <w:p w:rsidR="0050242D" w:rsidRPr="0045497B" w:rsidRDefault="0050242D" w:rsidP="0050242D">
      <w:pPr>
        <w:ind w:left="720"/>
        <w:jc w:val="both"/>
        <w:rPr>
          <w:rFonts w:ascii="Trebuchet MS" w:hAnsi="Trebuchet MS" w:cs="Arial"/>
          <w:sz w:val="22"/>
          <w:szCs w:val="22"/>
        </w:rPr>
      </w:pPr>
      <w:r w:rsidRPr="0045497B">
        <w:rPr>
          <w:rFonts w:ascii="Trebuchet MS" w:hAnsi="Trebuchet MS" w:cs="Arial"/>
          <w:sz w:val="22"/>
          <w:szCs w:val="22"/>
        </w:rPr>
        <w:t>- objavljivanjem općih akata i uvjeta poslovanja.</w:t>
      </w:r>
    </w:p>
    <w:p w:rsidR="0050242D" w:rsidRPr="0045497B" w:rsidRDefault="0050242D" w:rsidP="0050242D">
      <w:pPr>
        <w:jc w:val="both"/>
        <w:rPr>
          <w:rFonts w:ascii="Trebuchet MS" w:hAnsi="Trebuchet MS" w:cs="Arial"/>
          <w:sz w:val="22"/>
          <w:szCs w:val="22"/>
        </w:rPr>
      </w:pP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xml:space="preserve">Za javnost rada odgovorni su predsjednik </w:t>
      </w:r>
      <w:r>
        <w:rPr>
          <w:rFonts w:ascii="Trebuchet MS" w:hAnsi="Trebuchet MS" w:cs="Arial"/>
          <w:sz w:val="22"/>
          <w:szCs w:val="22"/>
        </w:rPr>
        <w:t>Š</w:t>
      </w:r>
      <w:r w:rsidRPr="0045497B">
        <w:rPr>
          <w:rFonts w:ascii="Trebuchet MS" w:hAnsi="Trebuchet MS" w:cs="Arial"/>
          <w:sz w:val="22"/>
          <w:szCs w:val="22"/>
        </w:rPr>
        <w:t>kolskog odbora i ravnatelj.</w:t>
      </w:r>
    </w:p>
    <w:p w:rsidR="0050242D" w:rsidRDefault="0050242D" w:rsidP="0050242D">
      <w:pPr>
        <w:rPr>
          <w:rFonts w:ascii="Trebuchet MS" w:hAnsi="Trebuchet MS" w:cs="Arial"/>
          <w:b/>
          <w:sz w:val="26"/>
          <w:szCs w:val="26"/>
        </w:rPr>
      </w:pPr>
    </w:p>
    <w:p w:rsidR="0050242D" w:rsidRDefault="0050242D" w:rsidP="0050242D">
      <w:pPr>
        <w:rPr>
          <w:rFonts w:ascii="Trebuchet MS" w:hAnsi="Trebuchet MS" w:cs="Arial"/>
          <w:b/>
          <w:sz w:val="26"/>
          <w:szCs w:val="26"/>
        </w:rPr>
      </w:pPr>
    </w:p>
    <w:p w:rsidR="0050242D" w:rsidRPr="005E69E1" w:rsidRDefault="0050242D" w:rsidP="0050242D">
      <w:pPr>
        <w:rPr>
          <w:rFonts w:ascii="Trebuchet MS" w:hAnsi="Trebuchet MS" w:cs="Arial"/>
          <w:b/>
          <w:sz w:val="26"/>
          <w:szCs w:val="26"/>
        </w:rPr>
      </w:pPr>
      <w:r w:rsidRPr="005E69E1">
        <w:rPr>
          <w:rFonts w:ascii="Trebuchet MS" w:hAnsi="Trebuchet MS" w:cs="Arial"/>
          <w:b/>
          <w:sz w:val="26"/>
          <w:szCs w:val="26"/>
        </w:rPr>
        <w:t>X. POSLOVNA TAJNA</w:t>
      </w:r>
    </w:p>
    <w:p w:rsidR="0050242D" w:rsidRPr="0045497B" w:rsidRDefault="0050242D" w:rsidP="0050242D">
      <w:pPr>
        <w:rPr>
          <w:rFonts w:ascii="Trebuchet MS" w:hAnsi="Trebuchet MS" w:cs="Arial"/>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STRUKTURA POSLOVNE TAJNE</w:t>
      </w:r>
    </w:p>
    <w:p w:rsidR="0050242D" w:rsidRPr="0045497B" w:rsidRDefault="0050242D" w:rsidP="0050242D">
      <w:pPr>
        <w:ind w:left="3600" w:firstLine="720"/>
        <w:rPr>
          <w:rFonts w:ascii="Trebuchet MS" w:hAnsi="Trebuchet MS" w:cs="Arial"/>
          <w:sz w:val="22"/>
          <w:szCs w:val="22"/>
        </w:rPr>
      </w:pPr>
      <w:r>
        <w:rPr>
          <w:rFonts w:ascii="Trebuchet MS" w:hAnsi="Trebuchet MS" w:cs="Arial"/>
          <w:sz w:val="22"/>
          <w:szCs w:val="22"/>
        </w:rPr>
        <w:t>Članak 170.</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Poslovnom tajnom smatraju se osobito:</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lastRenderedPageBreak/>
        <w:t>- podatci sadržani u molbama, zahtjevima i prijedlozima građana i pravnih osoba upućenih Školi</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osobni podatci o učenicima i radnicima Škole</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xml:space="preserve">- podatci sadržani u prilozima uz molbe, žalbe, zahtjeve i prijedloge </w:t>
      </w:r>
    </w:p>
    <w:p w:rsidR="0050242D" w:rsidRPr="0045497B" w:rsidRDefault="0050242D" w:rsidP="0050242D">
      <w:pPr>
        <w:jc w:val="both"/>
        <w:rPr>
          <w:rFonts w:ascii="Trebuchet MS" w:hAnsi="Trebuchet MS" w:cs="Arial"/>
          <w:sz w:val="22"/>
          <w:szCs w:val="22"/>
        </w:rPr>
      </w:pPr>
      <w:r w:rsidRPr="0045497B">
        <w:rPr>
          <w:rFonts w:ascii="Trebuchet MS" w:hAnsi="Trebuchet MS" w:cs="Arial"/>
          <w:sz w:val="22"/>
          <w:szCs w:val="22"/>
        </w:rPr>
        <w:t xml:space="preserve">- podatci o poslovnim rezultatima </w:t>
      </w:r>
    </w:p>
    <w:p w:rsidR="0050242D" w:rsidRDefault="0050242D" w:rsidP="0050242D">
      <w:pPr>
        <w:jc w:val="both"/>
        <w:rPr>
          <w:rFonts w:ascii="Trebuchet MS" w:hAnsi="Trebuchet MS" w:cs="Arial"/>
          <w:sz w:val="22"/>
          <w:szCs w:val="22"/>
        </w:rPr>
      </w:pPr>
      <w:r w:rsidRPr="0045497B">
        <w:rPr>
          <w:rFonts w:ascii="Trebuchet MS" w:hAnsi="Trebuchet MS" w:cs="Arial"/>
          <w:sz w:val="22"/>
          <w:szCs w:val="22"/>
        </w:rPr>
        <w:t xml:space="preserve">- podatci koji su kao poslovna tajna određeni zakonom i drugim propisima ili koje kao takve </w:t>
      </w:r>
    </w:p>
    <w:p w:rsidR="0050242D" w:rsidRPr="0045497B" w:rsidRDefault="0050242D" w:rsidP="0050242D">
      <w:pPr>
        <w:jc w:val="both"/>
        <w:rPr>
          <w:rFonts w:ascii="Trebuchet MS" w:hAnsi="Trebuchet MS" w:cs="Arial"/>
          <w:sz w:val="22"/>
          <w:szCs w:val="22"/>
        </w:rPr>
      </w:pPr>
      <w:r>
        <w:rPr>
          <w:rFonts w:ascii="Trebuchet MS" w:hAnsi="Trebuchet MS" w:cs="Arial"/>
          <w:sz w:val="22"/>
          <w:szCs w:val="22"/>
        </w:rPr>
        <w:t xml:space="preserve">  </w:t>
      </w:r>
      <w:r w:rsidRPr="0045497B">
        <w:rPr>
          <w:rFonts w:ascii="Trebuchet MS" w:hAnsi="Trebuchet MS" w:cs="Arial"/>
          <w:sz w:val="22"/>
          <w:szCs w:val="22"/>
        </w:rPr>
        <w:t>odredi</w:t>
      </w:r>
      <w:r>
        <w:rPr>
          <w:rFonts w:ascii="Trebuchet MS" w:hAnsi="Trebuchet MS" w:cs="Arial"/>
          <w:sz w:val="22"/>
          <w:szCs w:val="22"/>
        </w:rPr>
        <w:t xml:space="preserve"> </w:t>
      </w:r>
      <w:r w:rsidRPr="0045497B">
        <w:rPr>
          <w:rFonts w:ascii="Trebuchet MS" w:hAnsi="Trebuchet MS" w:cs="Arial"/>
          <w:sz w:val="22"/>
          <w:szCs w:val="22"/>
        </w:rPr>
        <w:t xml:space="preserve"> ravnatelj.</w:t>
      </w:r>
    </w:p>
    <w:p w:rsidR="0050242D" w:rsidRPr="0045497B" w:rsidRDefault="0050242D" w:rsidP="0050242D">
      <w:pPr>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ČUVANJE POSLOVNE TAJNE</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171.</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Podatke i isprave koje se smatraju poslovnom tajnom, dužni su čuvati svi radnici, bez obzira na koji su način saznali za te podatke ili isprave.</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Obveza čuvanja poslovne tajne obvezuje radnike i nakon prestanka rada u Školi.</w:t>
      </w:r>
    </w:p>
    <w:p w:rsidR="0050242D" w:rsidRDefault="0050242D" w:rsidP="0050242D">
      <w:pPr>
        <w:ind w:firstLine="720"/>
        <w:jc w:val="both"/>
        <w:rPr>
          <w:rFonts w:ascii="Trebuchet MS" w:hAnsi="Trebuchet MS" w:cs="Arial"/>
          <w:sz w:val="22"/>
          <w:szCs w:val="22"/>
          <w:u w:val="single"/>
        </w:rPr>
      </w:pPr>
      <w:r w:rsidRPr="0045497B">
        <w:rPr>
          <w:rFonts w:ascii="Trebuchet MS" w:hAnsi="Trebuchet MS" w:cs="Arial"/>
          <w:sz w:val="22"/>
          <w:szCs w:val="22"/>
        </w:rPr>
        <w:t>Obveza čuvanja poslovne tajne ne odnosi se na davanje podataka u sudskom i upravnom postupku.</w:t>
      </w:r>
    </w:p>
    <w:p w:rsidR="0050242D" w:rsidRPr="00093C4B" w:rsidRDefault="0050242D" w:rsidP="0050242D">
      <w:pPr>
        <w:jc w:val="right"/>
        <w:rPr>
          <w:rFonts w:ascii="Trebuchet MS" w:hAnsi="Trebuchet MS" w:cs="Arial"/>
          <w:sz w:val="22"/>
          <w:szCs w:val="22"/>
        </w:rPr>
      </w:pPr>
    </w:p>
    <w:p w:rsidR="0050242D" w:rsidRPr="0045497B" w:rsidRDefault="0050242D" w:rsidP="0050242D">
      <w:pPr>
        <w:rPr>
          <w:rFonts w:ascii="Trebuchet MS" w:hAnsi="Trebuchet MS" w:cs="Arial"/>
          <w:sz w:val="22"/>
          <w:szCs w:val="22"/>
          <w:u w:val="single"/>
        </w:rPr>
      </w:pPr>
    </w:p>
    <w:p w:rsidR="0050242D" w:rsidRPr="005E69E1" w:rsidRDefault="0050242D" w:rsidP="0050242D">
      <w:pPr>
        <w:rPr>
          <w:rFonts w:ascii="Trebuchet MS" w:hAnsi="Trebuchet MS" w:cs="Arial"/>
          <w:b/>
          <w:sz w:val="26"/>
          <w:szCs w:val="26"/>
        </w:rPr>
      </w:pPr>
      <w:r w:rsidRPr="005E69E1">
        <w:rPr>
          <w:rFonts w:ascii="Trebuchet MS" w:hAnsi="Trebuchet MS" w:cs="Arial"/>
          <w:b/>
          <w:sz w:val="26"/>
          <w:szCs w:val="26"/>
        </w:rPr>
        <w:t>XI. ZAŠTITA OKOLIŠA I POTROŠAČA</w:t>
      </w:r>
    </w:p>
    <w:p w:rsidR="0050242D" w:rsidRPr="0045497B" w:rsidRDefault="0050242D" w:rsidP="0050242D">
      <w:pPr>
        <w:rPr>
          <w:rFonts w:ascii="Trebuchet MS" w:hAnsi="Trebuchet MS" w:cs="Arial"/>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ZAŠTITA OKOLIŠA</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172.</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Radnici Škole trebaju svakodnevno osiguravati uvjete za čuvanje i razvoj prirodnih i radom stvorenih vrijednosti čovjekova okoliša te sprječavati i otklanjati štetne posljedice koje zagađivanjem zraka, tla ili vode, bukom ili na drugi način ugrožavaju te vrijednosti ili dovode u opasnost život ili zdravlje ljudi.</w:t>
      </w:r>
    </w:p>
    <w:p w:rsidR="0050242D" w:rsidRPr="0045497B" w:rsidRDefault="0050242D" w:rsidP="0050242D">
      <w:pPr>
        <w:jc w:val="both"/>
        <w:rPr>
          <w:rFonts w:ascii="Trebuchet MS" w:hAnsi="Trebuchet MS" w:cs="Arial"/>
          <w:sz w:val="22"/>
          <w:szCs w:val="22"/>
        </w:rPr>
      </w:pPr>
    </w:p>
    <w:p w:rsidR="0050242D" w:rsidRPr="0045497B" w:rsidRDefault="0050242D" w:rsidP="0050242D">
      <w:pPr>
        <w:jc w:val="both"/>
        <w:rPr>
          <w:rFonts w:ascii="Trebuchet MS" w:hAnsi="Trebuchet MS" w:cs="Arial"/>
          <w:sz w:val="22"/>
          <w:szCs w:val="22"/>
        </w:rPr>
      </w:pPr>
      <w:r>
        <w:rPr>
          <w:rFonts w:ascii="Trebuchet MS" w:hAnsi="Trebuchet MS" w:cs="Arial"/>
          <w:sz w:val="22"/>
          <w:szCs w:val="22"/>
        </w:rPr>
        <w:tab/>
        <w:t>Z</w:t>
      </w:r>
      <w:r w:rsidRPr="0045497B">
        <w:rPr>
          <w:rFonts w:ascii="Trebuchet MS" w:hAnsi="Trebuchet MS" w:cs="Arial"/>
          <w:sz w:val="22"/>
          <w:szCs w:val="22"/>
        </w:rPr>
        <w:t>aštita čovjekova okoliša razumijeva zajedničko djelovanje radnika Škole, učenika i građana na čijem području Škola djeluje.</w:t>
      </w:r>
    </w:p>
    <w:p w:rsidR="0050242D" w:rsidRPr="0045497B" w:rsidRDefault="0050242D" w:rsidP="0050242D">
      <w:pPr>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 xml:space="preserve">OBVEZE </w:t>
      </w:r>
      <w:r>
        <w:rPr>
          <w:rFonts w:ascii="Trebuchet MS" w:hAnsi="Trebuchet MS" w:cs="Arial"/>
          <w:b/>
          <w:bCs/>
          <w:i/>
          <w:iCs/>
          <w:sz w:val="22"/>
          <w:szCs w:val="22"/>
        </w:rPr>
        <w:t xml:space="preserve"> </w:t>
      </w:r>
      <w:r w:rsidRPr="0045497B">
        <w:rPr>
          <w:rFonts w:ascii="Trebuchet MS" w:hAnsi="Trebuchet MS" w:cs="Arial"/>
          <w:b/>
          <w:bCs/>
          <w:i/>
          <w:iCs/>
          <w:sz w:val="22"/>
          <w:szCs w:val="22"/>
        </w:rPr>
        <w:t>NASTAVNIKA</w:t>
      </w:r>
      <w:r>
        <w:rPr>
          <w:rFonts w:ascii="Trebuchet MS" w:hAnsi="Trebuchet MS" w:cs="Arial"/>
          <w:b/>
          <w:bCs/>
          <w:i/>
          <w:iCs/>
          <w:sz w:val="22"/>
          <w:szCs w:val="22"/>
        </w:rPr>
        <w:t xml:space="preserve"> </w:t>
      </w:r>
      <w:r w:rsidRPr="0045497B">
        <w:rPr>
          <w:rFonts w:ascii="Trebuchet MS" w:hAnsi="Trebuchet MS" w:cs="Arial"/>
          <w:b/>
          <w:bCs/>
          <w:i/>
          <w:iCs/>
          <w:sz w:val="22"/>
          <w:szCs w:val="22"/>
        </w:rPr>
        <w:t xml:space="preserve">I </w:t>
      </w:r>
      <w:r>
        <w:rPr>
          <w:rFonts w:ascii="Trebuchet MS" w:hAnsi="Trebuchet MS" w:cs="Arial"/>
          <w:b/>
          <w:bCs/>
          <w:i/>
          <w:iCs/>
          <w:sz w:val="22"/>
          <w:szCs w:val="22"/>
        </w:rPr>
        <w:t xml:space="preserve"> </w:t>
      </w:r>
      <w:r w:rsidRPr="0045497B">
        <w:rPr>
          <w:rFonts w:ascii="Trebuchet MS" w:hAnsi="Trebuchet MS" w:cs="Arial"/>
          <w:b/>
          <w:bCs/>
          <w:i/>
          <w:iCs/>
          <w:sz w:val="22"/>
          <w:szCs w:val="22"/>
        </w:rPr>
        <w:t xml:space="preserve">PROGRAMI </w:t>
      </w:r>
      <w:r>
        <w:rPr>
          <w:rFonts w:ascii="Trebuchet MS" w:hAnsi="Trebuchet MS" w:cs="Arial"/>
          <w:b/>
          <w:bCs/>
          <w:i/>
          <w:iCs/>
          <w:sz w:val="22"/>
          <w:szCs w:val="22"/>
        </w:rPr>
        <w:t xml:space="preserve"> </w:t>
      </w:r>
      <w:r w:rsidRPr="0045497B">
        <w:rPr>
          <w:rFonts w:ascii="Trebuchet MS" w:hAnsi="Trebuchet MS" w:cs="Arial"/>
          <w:b/>
          <w:bCs/>
          <w:i/>
          <w:iCs/>
          <w:sz w:val="22"/>
          <w:szCs w:val="22"/>
        </w:rPr>
        <w:t>RADA</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173.</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Nastavnici su dužni neprestano prosvjećivati učenike u svezi s čuvanjem i zaštitom čovjekova okoliša, odnosno u svezi s obvezama, pravima i zaštitom potrošača.</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Program rada Škole u provođenju zaštite čovjekova okoliša i zaštiti potrošača sastavni je dio godišnjeg  plana i programa rada Škole.</w:t>
      </w:r>
    </w:p>
    <w:p w:rsidR="0050242D" w:rsidRDefault="0050242D" w:rsidP="0050242D">
      <w:pPr>
        <w:jc w:val="both"/>
        <w:rPr>
          <w:rFonts w:ascii="Trebuchet MS" w:hAnsi="Trebuchet MS" w:cs="Arial"/>
          <w:sz w:val="22"/>
          <w:szCs w:val="22"/>
        </w:rPr>
      </w:pPr>
    </w:p>
    <w:p w:rsidR="0050242D" w:rsidRDefault="0050242D" w:rsidP="0050242D">
      <w:pPr>
        <w:rPr>
          <w:rFonts w:ascii="Trebuchet MS" w:hAnsi="Trebuchet MS" w:cs="Arial"/>
          <w:b/>
          <w:sz w:val="26"/>
          <w:szCs w:val="26"/>
        </w:rPr>
      </w:pPr>
    </w:p>
    <w:p w:rsidR="0050242D" w:rsidRPr="005E69E1" w:rsidRDefault="0050242D" w:rsidP="0050242D">
      <w:pPr>
        <w:rPr>
          <w:rFonts w:ascii="Trebuchet MS" w:hAnsi="Trebuchet MS" w:cs="Arial"/>
          <w:b/>
          <w:sz w:val="26"/>
          <w:szCs w:val="26"/>
        </w:rPr>
      </w:pPr>
      <w:r w:rsidRPr="005E69E1">
        <w:rPr>
          <w:rFonts w:ascii="Trebuchet MS" w:hAnsi="Trebuchet MS" w:cs="Arial"/>
          <w:b/>
          <w:sz w:val="26"/>
          <w:szCs w:val="26"/>
        </w:rPr>
        <w:t xml:space="preserve">XII. IMOVINA ŠKOLE I FINANCIJSKO POSLOVANJE  </w:t>
      </w:r>
    </w:p>
    <w:p w:rsidR="0050242D" w:rsidRDefault="0050242D" w:rsidP="0050242D">
      <w:pPr>
        <w:rPr>
          <w:rFonts w:ascii="Trebuchet MS" w:hAnsi="Trebuchet MS" w:cs="Arial"/>
          <w:b/>
          <w:bCs/>
          <w:sz w:val="22"/>
          <w:szCs w:val="22"/>
        </w:rPr>
      </w:pPr>
    </w:p>
    <w:p w:rsidR="0050242D" w:rsidRPr="0045497B" w:rsidRDefault="0050242D" w:rsidP="0050242D">
      <w:pPr>
        <w:rPr>
          <w:rFonts w:ascii="Trebuchet MS" w:hAnsi="Trebuchet MS" w:cs="Arial"/>
          <w:b/>
          <w:bCs/>
          <w:sz w:val="22"/>
          <w:szCs w:val="22"/>
        </w:rPr>
      </w:pPr>
      <w:r w:rsidRPr="0045497B">
        <w:rPr>
          <w:rFonts w:ascii="Trebuchet MS" w:hAnsi="Trebuchet MS" w:cs="Arial"/>
          <w:b/>
          <w:bCs/>
          <w:sz w:val="22"/>
          <w:szCs w:val="22"/>
        </w:rPr>
        <w:t xml:space="preserve">                         </w:t>
      </w: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IMOVINA ŠKOLE</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174.</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Imovinu Škole čine nekretnine, pokretnine, potraživanja i novac. O imovini Škole dužni su se skrbiti svi radnici Škole.</w:t>
      </w:r>
    </w:p>
    <w:p w:rsidR="0050242D" w:rsidRPr="0045497B" w:rsidRDefault="0050242D" w:rsidP="0050242D">
      <w:pPr>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BA5182" w:rsidRDefault="00BA5182" w:rsidP="0050242D">
      <w:pPr>
        <w:rPr>
          <w:rFonts w:ascii="Trebuchet MS" w:hAnsi="Trebuchet MS" w:cs="Arial"/>
          <w:b/>
          <w:bCs/>
          <w:i/>
          <w:iCs/>
          <w:sz w:val="22"/>
          <w:szCs w:val="22"/>
        </w:rPr>
      </w:pPr>
    </w:p>
    <w:p w:rsidR="00BA5182" w:rsidRDefault="00BA5182"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Pr>
          <w:rFonts w:ascii="Trebuchet MS" w:hAnsi="Trebuchet MS" w:cs="Arial"/>
          <w:b/>
          <w:bCs/>
          <w:i/>
          <w:iCs/>
          <w:sz w:val="22"/>
          <w:szCs w:val="22"/>
        </w:rPr>
        <w:lastRenderedPageBreak/>
        <w:t xml:space="preserve">FINANCIJSKA SREDSTVA </w:t>
      </w:r>
      <w:r w:rsidRPr="0045497B">
        <w:rPr>
          <w:rFonts w:ascii="Trebuchet MS" w:hAnsi="Trebuchet MS" w:cs="Arial"/>
          <w:b/>
          <w:bCs/>
          <w:i/>
          <w:iCs/>
          <w:sz w:val="22"/>
          <w:szCs w:val="22"/>
        </w:rPr>
        <w:t xml:space="preserve"> I FINANCIJSKI PLAN</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175.</w:t>
      </w:r>
    </w:p>
    <w:p w:rsidR="0050242D" w:rsidRPr="0045497B" w:rsidRDefault="0050242D" w:rsidP="0050242D">
      <w:pPr>
        <w:ind w:left="3600" w:firstLine="720"/>
        <w:rPr>
          <w:rFonts w:ascii="Trebuchet MS" w:hAnsi="Trebuchet MS" w:cs="Arial"/>
          <w:sz w:val="22"/>
          <w:szCs w:val="22"/>
        </w:rPr>
      </w:pPr>
    </w:p>
    <w:p w:rsidR="0050242D"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Za obavljanje djelatnos</w:t>
      </w:r>
      <w:r>
        <w:rPr>
          <w:rFonts w:ascii="Trebuchet MS" w:hAnsi="Trebuchet MS" w:cs="Arial"/>
          <w:sz w:val="22"/>
          <w:szCs w:val="22"/>
        </w:rPr>
        <w:t>ti Škola osigurava sredstva iz Dr</w:t>
      </w:r>
      <w:r w:rsidRPr="0045497B">
        <w:rPr>
          <w:rFonts w:ascii="Trebuchet MS" w:hAnsi="Trebuchet MS" w:cs="Arial"/>
          <w:sz w:val="22"/>
          <w:szCs w:val="22"/>
        </w:rPr>
        <w:t>žavnog proračuna, proračuna</w:t>
      </w:r>
      <w:r w:rsidRPr="0045497B">
        <w:rPr>
          <w:rFonts w:ascii="Trebuchet MS" w:hAnsi="Trebuchet MS" w:cs="Arial"/>
          <w:b/>
          <w:bCs/>
          <w:sz w:val="22"/>
          <w:szCs w:val="22"/>
        </w:rPr>
        <w:t xml:space="preserve"> </w:t>
      </w:r>
      <w:r w:rsidRPr="0045497B">
        <w:rPr>
          <w:rFonts w:ascii="Trebuchet MS" w:hAnsi="Trebuchet MS" w:cs="Arial"/>
          <w:sz w:val="22"/>
          <w:szCs w:val="22"/>
        </w:rPr>
        <w:t>jedinica lokalne i područne samouprave, od roditelja učenika, od prodaje roba i usluga te donacija.</w:t>
      </w:r>
    </w:p>
    <w:p w:rsidR="0050242D" w:rsidRPr="0045497B" w:rsidRDefault="0050242D" w:rsidP="0050242D">
      <w:pPr>
        <w:ind w:firstLine="720"/>
        <w:jc w:val="both"/>
        <w:rPr>
          <w:rFonts w:ascii="Trebuchet MS" w:hAnsi="Trebuchet MS" w:cs="Arial"/>
          <w:sz w:val="22"/>
          <w:szCs w:val="22"/>
        </w:rPr>
      </w:pPr>
    </w:p>
    <w:p w:rsidR="0050242D"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 xml:space="preserve">Sredstva za obavljanje djelatnosti raspoređuju se financijskim planom. </w:t>
      </w:r>
    </w:p>
    <w:p w:rsidR="0050242D" w:rsidRDefault="0050242D" w:rsidP="0050242D">
      <w:pPr>
        <w:ind w:firstLine="720"/>
        <w:jc w:val="both"/>
        <w:rPr>
          <w:rFonts w:ascii="Trebuchet MS" w:hAnsi="Trebuchet MS" w:cs="Arial"/>
          <w:sz w:val="22"/>
          <w:szCs w:val="22"/>
        </w:rPr>
      </w:pPr>
    </w:p>
    <w:p w:rsidR="0050242D"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U svezi s financijskim poslovanjem Škole ravnatelj je ovlašten i odgovoran:</w:t>
      </w:r>
    </w:p>
    <w:p w:rsidR="0050242D" w:rsidRPr="0045497B" w:rsidRDefault="0050242D" w:rsidP="0050242D">
      <w:pPr>
        <w:ind w:firstLine="720"/>
        <w:jc w:val="both"/>
        <w:rPr>
          <w:rFonts w:ascii="Trebuchet MS" w:hAnsi="Trebuchet MS" w:cs="Arial"/>
          <w:sz w:val="22"/>
          <w:szCs w:val="22"/>
        </w:rPr>
      </w:pPr>
    </w:p>
    <w:p w:rsidR="0050242D" w:rsidRPr="0045497B" w:rsidRDefault="0050242D" w:rsidP="0050242D">
      <w:pPr>
        <w:jc w:val="both"/>
        <w:rPr>
          <w:rFonts w:ascii="Trebuchet MS" w:hAnsi="Trebuchet MS" w:cs="Arial"/>
          <w:sz w:val="22"/>
          <w:szCs w:val="22"/>
        </w:rPr>
      </w:pPr>
      <w:r>
        <w:rPr>
          <w:rFonts w:ascii="Tahoma" w:hAnsi="Tahoma" w:cs="Tahoma"/>
          <w:sz w:val="22"/>
          <w:szCs w:val="22"/>
        </w:rPr>
        <w:t>-</w:t>
      </w:r>
      <w:r w:rsidRPr="0045497B">
        <w:rPr>
          <w:rFonts w:ascii="Trebuchet MS" w:hAnsi="Trebuchet MS" w:cs="Arial"/>
          <w:sz w:val="22"/>
          <w:szCs w:val="22"/>
        </w:rPr>
        <w:t xml:space="preserve"> za zakonitost, učinkovitost, svrhovitost i za ekonomično raspolaganje proračunskim sredstvima</w:t>
      </w:r>
    </w:p>
    <w:p w:rsidR="0050242D" w:rsidRPr="0045497B" w:rsidRDefault="0050242D" w:rsidP="0050242D">
      <w:pPr>
        <w:jc w:val="both"/>
        <w:rPr>
          <w:rFonts w:ascii="Trebuchet MS" w:hAnsi="Trebuchet MS" w:cs="Arial"/>
          <w:sz w:val="22"/>
          <w:szCs w:val="22"/>
        </w:rPr>
      </w:pPr>
      <w:r>
        <w:rPr>
          <w:rFonts w:ascii="Trebuchet MS" w:hAnsi="Trebuchet MS" w:cs="Arial"/>
          <w:sz w:val="22"/>
          <w:szCs w:val="22"/>
        </w:rPr>
        <w:t xml:space="preserve">- </w:t>
      </w:r>
      <w:r w:rsidRPr="0045497B">
        <w:rPr>
          <w:rFonts w:ascii="Trebuchet MS" w:hAnsi="Trebuchet MS" w:cs="Arial"/>
          <w:sz w:val="22"/>
          <w:szCs w:val="22"/>
        </w:rPr>
        <w:t>za planiranje i izvršavanje dijela proračuna</w:t>
      </w:r>
    </w:p>
    <w:p w:rsidR="0050242D" w:rsidRPr="0045497B" w:rsidRDefault="0050242D" w:rsidP="0050242D">
      <w:pPr>
        <w:jc w:val="both"/>
        <w:rPr>
          <w:rFonts w:ascii="Trebuchet MS" w:hAnsi="Trebuchet MS" w:cs="Arial"/>
          <w:sz w:val="22"/>
          <w:szCs w:val="22"/>
        </w:rPr>
      </w:pPr>
      <w:r>
        <w:rPr>
          <w:rFonts w:ascii="Trebuchet MS" w:hAnsi="Trebuchet MS" w:cs="Arial"/>
          <w:sz w:val="22"/>
          <w:szCs w:val="22"/>
        </w:rPr>
        <w:t xml:space="preserve">- </w:t>
      </w:r>
      <w:r w:rsidRPr="0045497B">
        <w:rPr>
          <w:rFonts w:ascii="Trebuchet MS" w:hAnsi="Trebuchet MS" w:cs="Arial"/>
          <w:sz w:val="22"/>
          <w:szCs w:val="22"/>
        </w:rPr>
        <w:t>za ustroj te zakonito i pravilno vođenje proračunskog računovodstva.</w:t>
      </w:r>
    </w:p>
    <w:p w:rsidR="0050242D" w:rsidRDefault="0050242D" w:rsidP="0050242D">
      <w:pPr>
        <w:rPr>
          <w:rFonts w:ascii="Trebuchet MS" w:hAnsi="Trebuchet MS" w:cs="Arial"/>
          <w:b/>
          <w:bCs/>
          <w:i/>
          <w:iCs/>
          <w:sz w:val="22"/>
          <w:szCs w:val="22"/>
        </w:rPr>
      </w:pPr>
    </w:p>
    <w:p w:rsidR="0050242D" w:rsidRPr="00093C4B" w:rsidRDefault="0050242D" w:rsidP="0050242D">
      <w:pPr>
        <w:jc w:val="right"/>
        <w:rPr>
          <w:rFonts w:ascii="Trebuchet MS" w:hAnsi="Trebuchet MS" w:cs="Arial"/>
          <w:bCs/>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176.</w:t>
      </w:r>
    </w:p>
    <w:p w:rsidR="0050242D" w:rsidRPr="008C0946" w:rsidRDefault="0050242D" w:rsidP="0050242D">
      <w:pPr>
        <w:ind w:left="3600" w:firstLine="720"/>
        <w:rPr>
          <w:rFonts w:ascii="Trebuchet MS" w:hAnsi="Trebuchet MS" w:cs="Arial"/>
          <w:sz w:val="22"/>
          <w:szCs w:val="22"/>
        </w:rPr>
      </w:pPr>
    </w:p>
    <w:p w:rsidR="0050242D" w:rsidRDefault="0050242D" w:rsidP="0050242D">
      <w:pPr>
        <w:rPr>
          <w:rFonts w:ascii="Trebuchet MS" w:hAnsi="Trebuchet MS" w:cs="Arial"/>
          <w:bCs/>
          <w:iCs/>
          <w:sz w:val="22"/>
          <w:szCs w:val="22"/>
        </w:rPr>
      </w:pPr>
      <w:r w:rsidRPr="008C0946">
        <w:rPr>
          <w:rFonts w:ascii="Trebuchet MS" w:hAnsi="Trebuchet MS" w:cs="Arial"/>
          <w:bCs/>
          <w:iCs/>
          <w:sz w:val="22"/>
          <w:szCs w:val="22"/>
        </w:rPr>
        <w:tab/>
        <w:t xml:space="preserve">Škola je </w:t>
      </w:r>
      <w:r>
        <w:rPr>
          <w:rFonts w:ascii="Trebuchet MS" w:hAnsi="Trebuchet MS" w:cs="Arial"/>
          <w:bCs/>
          <w:iCs/>
          <w:sz w:val="22"/>
          <w:szCs w:val="22"/>
        </w:rPr>
        <w:t>dužna voditi poslovne knjige i sastavljati financijska izvješća prema propisima kojima se uređuje način vođenja računovodstva proračunskih korisnika.</w:t>
      </w:r>
    </w:p>
    <w:p w:rsidR="0050242D" w:rsidRDefault="0050242D" w:rsidP="0050242D">
      <w:pPr>
        <w:rPr>
          <w:rFonts w:ascii="Trebuchet MS" w:hAnsi="Trebuchet MS" w:cs="Arial"/>
          <w:bCs/>
          <w:iCs/>
          <w:sz w:val="22"/>
          <w:szCs w:val="22"/>
        </w:rPr>
      </w:pPr>
    </w:p>
    <w:p w:rsidR="0050242D" w:rsidRDefault="0050242D" w:rsidP="0050242D">
      <w:pPr>
        <w:rPr>
          <w:rFonts w:ascii="Trebuchet MS" w:hAnsi="Trebuchet MS" w:cs="Arial"/>
          <w:bCs/>
          <w:iCs/>
          <w:sz w:val="22"/>
          <w:szCs w:val="22"/>
        </w:rPr>
      </w:pPr>
      <w:r>
        <w:rPr>
          <w:rFonts w:ascii="Trebuchet MS" w:hAnsi="Trebuchet MS" w:cs="Arial"/>
          <w:bCs/>
          <w:iCs/>
          <w:sz w:val="22"/>
          <w:szCs w:val="22"/>
        </w:rPr>
        <w:tab/>
        <w:t>Poslove iz stavka 1. ovoga članka obavlja računovodstvena služba Škole.</w:t>
      </w:r>
    </w:p>
    <w:p w:rsidR="0050242D" w:rsidRPr="008C0946" w:rsidRDefault="0050242D" w:rsidP="0050242D">
      <w:pPr>
        <w:rPr>
          <w:rFonts w:ascii="Trebuchet MS" w:hAnsi="Trebuchet MS" w:cs="Arial"/>
          <w:bCs/>
          <w:iCs/>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UPORABA DOBITI</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177</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Ako Škola na kraju kalendarske godine ostvari dobit, tu će dobit uporabiti za obavljanje i razvoj svoje djelatnosti u skladu s osnivačkim aktom.</w:t>
      </w:r>
    </w:p>
    <w:p w:rsidR="0050242D" w:rsidRDefault="0050242D" w:rsidP="0050242D">
      <w:pPr>
        <w:jc w:val="both"/>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NAMIRIVANJE GUBITAKA</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178</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Ako Škola na kraju kalendarske godine iskaže gubitak u financijskom poslovanju, gubitak će se namiriti u skladu s odlukom osnivača.</w:t>
      </w:r>
    </w:p>
    <w:p w:rsidR="0050242D" w:rsidRPr="0045497B" w:rsidRDefault="0050242D" w:rsidP="0050242D">
      <w:pPr>
        <w:rPr>
          <w:rFonts w:ascii="Trebuchet MS" w:hAnsi="Trebuchet MS" w:cs="Arial"/>
          <w:sz w:val="22"/>
          <w:szCs w:val="22"/>
        </w:rPr>
      </w:pPr>
    </w:p>
    <w:p w:rsidR="0050242D" w:rsidRDefault="0050242D" w:rsidP="0050242D">
      <w:pPr>
        <w:rPr>
          <w:rFonts w:ascii="Trebuchet MS" w:hAnsi="Trebuchet MS" w:cs="Arial"/>
          <w:b/>
          <w:sz w:val="26"/>
          <w:szCs w:val="26"/>
        </w:rPr>
      </w:pPr>
    </w:p>
    <w:p w:rsidR="0050242D" w:rsidRPr="005E69E1" w:rsidRDefault="0050242D" w:rsidP="0050242D">
      <w:pPr>
        <w:rPr>
          <w:rFonts w:ascii="Trebuchet MS" w:hAnsi="Trebuchet MS" w:cs="Arial"/>
          <w:b/>
          <w:sz w:val="26"/>
          <w:szCs w:val="26"/>
        </w:rPr>
      </w:pPr>
      <w:r>
        <w:rPr>
          <w:rFonts w:ascii="Trebuchet MS" w:hAnsi="Trebuchet MS" w:cs="Arial"/>
          <w:b/>
          <w:sz w:val="26"/>
          <w:szCs w:val="26"/>
        </w:rPr>
        <w:t>X</w:t>
      </w:r>
      <w:r w:rsidRPr="005E69E1">
        <w:rPr>
          <w:rFonts w:ascii="Trebuchet MS" w:hAnsi="Trebuchet MS" w:cs="Arial"/>
          <w:b/>
          <w:sz w:val="26"/>
          <w:szCs w:val="26"/>
        </w:rPr>
        <w:t>III. RAD ŠKOLSKIH VIJEĆA</w:t>
      </w:r>
    </w:p>
    <w:p w:rsidR="0050242D" w:rsidRDefault="0050242D" w:rsidP="0050242D">
      <w:pPr>
        <w:rPr>
          <w:rFonts w:ascii="Trebuchet MS" w:hAnsi="Trebuchet MS" w:cs="Arial"/>
          <w:sz w:val="22"/>
          <w:szCs w:val="22"/>
        </w:rPr>
      </w:pPr>
    </w:p>
    <w:p w:rsidR="0050242D" w:rsidRPr="009033BE"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ŠKOLSKA VIJEĆA</w:t>
      </w:r>
      <w:r w:rsidRPr="0045497B">
        <w:rPr>
          <w:rFonts w:ascii="Trebuchet MS" w:hAnsi="Trebuchet MS" w:cs="Arial"/>
          <w:b/>
          <w:bCs/>
          <w:sz w:val="22"/>
          <w:szCs w:val="22"/>
        </w:rPr>
        <w:t xml:space="preserve">                                       </w:t>
      </w: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179</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Nastav</w:t>
      </w:r>
      <w:r>
        <w:rPr>
          <w:rFonts w:ascii="Trebuchet MS" w:hAnsi="Trebuchet MS" w:cs="Arial"/>
          <w:sz w:val="22"/>
          <w:szCs w:val="22"/>
        </w:rPr>
        <w:t>ničko vijeće, Razredno vijeće, V</w:t>
      </w:r>
      <w:r w:rsidRPr="0045497B">
        <w:rPr>
          <w:rFonts w:ascii="Trebuchet MS" w:hAnsi="Trebuchet MS" w:cs="Arial"/>
          <w:sz w:val="22"/>
          <w:szCs w:val="22"/>
        </w:rPr>
        <w:t>i</w:t>
      </w:r>
      <w:r>
        <w:rPr>
          <w:rFonts w:ascii="Trebuchet MS" w:hAnsi="Trebuchet MS" w:cs="Arial"/>
          <w:sz w:val="22"/>
          <w:szCs w:val="22"/>
        </w:rPr>
        <w:t>jeće roditelja i V</w:t>
      </w:r>
      <w:r w:rsidRPr="0045497B">
        <w:rPr>
          <w:rFonts w:ascii="Trebuchet MS" w:hAnsi="Trebuchet MS" w:cs="Arial"/>
          <w:sz w:val="22"/>
          <w:szCs w:val="22"/>
        </w:rPr>
        <w:t>ijeće učenika (u daljem tekstu: vijeće) rade na sjednicama.</w:t>
      </w:r>
    </w:p>
    <w:p w:rsidR="0050242D" w:rsidRPr="0045497B" w:rsidRDefault="0050242D" w:rsidP="0050242D">
      <w:pPr>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Sjednice vijeća održavaju se prema potrebi.</w:t>
      </w:r>
    </w:p>
    <w:p w:rsidR="0050242D" w:rsidRPr="0045497B" w:rsidRDefault="0050242D" w:rsidP="0050242D">
      <w:pPr>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Pravo nazočnosti na sjednici vijeća imaju članovi vijeća, ravnatelj i osobe koje predsjednik vijeća pozove na sjednicu.</w:t>
      </w:r>
    </w:p>
    <w:p w:rsidR="0050242D" w:rsidRDefault="0050242D" w:rsidP="0050242D">
      <w:pPr>
        <w:rPr>
          <w:rFonts w:ascii="Trebuchet MS" w:hAnsi="Trebuchet MS" w:cs="Arial"/>
          <w:b/>
          <w:bCs/>
          <w:i/>
          <w:iCs/>
          <w:sz w:val="22"/>
          <w:szCs w:val="22"/>
        </w:rPr>
      </w:pPr>
    </w:p>
    <w:p w:rsidR="009033BE" w:rsidRDefault="009033BE" w:rsidP="0050242D">
      <w:pPr>
        <w:rPr>
          <w:rFonts w:ascii="Trebuchet MS" w:hAnsi="Trebuchet MS" w:cs="Arial"/>
          <w:b/>
          <w:bCs/>
          <w:i/>
          <w:iCs/>
          <w:sz w:val="22"/>
          <w:szCs w:val="22"/>
        </w:rPr>
      </w:pPr>
    </w:p>
    <w:p w:rsidR="00BA5182" w:rsidRDefault="00BA5182" w:rsidP="0050242D">
      <w:pPr>
        <w:rPr>
          <w:rFonts w:ascii="Trebuchet MS" w:hAnsi="Trebuchet MS" w:cs="Arial"/>
          <w:b/>
          <w:bCs/>
          <w:i/>
          <w:iCs/>
          <w:sz w:val="22"/>
          <w:szCs w:val="22"/>
        </w:rPr>
      </w:pPr>
    </w:p>
    <w:p w:rsidR="00BA5182" w:rsidRDefault="00BA5182"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lastRenderedPageBreak/>
        <w:t>SJEDNICE ŠKOLSKIH VIJEĆA</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180</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Sjednica vijeća može se održati i vijeće može pravovaljano odlučivati ako je na sjednici nazočna većina ukupnog broja članova vijeća.</w:t>
      </w:r>
    </w:p>
    <w:p w:rsidR="0050242D" w:rsidRPr="0045497B" w:rsidRDefault="0050242D" w:rsidP="0050242D">
      <w:pPr>
        <w:jc w:val="both"/>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ODLUČIVANJE ŠKOLSKIH VIJEĆA</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181</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Default="0050242D" w:rsidP="00EF0368">
      <w:pPr>
        <w:ind w:firstLine="720"/>
        <w:jc w:val="both"/>
        <w:rPr>
          <w:rFonts w:ascii="Trebuchet MS" w:hAnsi="Trebuchet MS" w:cs="Arial"/>
          <w:sz w:val="22"/>
          <w:szCs w:val="22"/>
        </w:rPr>
      </w:pPr>
      <w:r w:rsidRPr="0045497B">
        <w:rPr>
          <w:rFonts w:ascii="Trebuchet MS" w:hAnsi="Trebuchet MS" w:cs="Arial"/>
          <w:sz w:val="22"/>
          <w:szCs w:val="22"/>
        </w:rPr>
        <w:t>Vijeće odlučuje većinom glasova nazočnih članova, osim kad</w:t>
      </w:r>
      <w:r w:rsidR="00EF0368">
        <w:rPr>
          <w:rFonts w:ascii="Trebuchet MS" w:hAnsi="Trebuchet MS" w:cs="Arial"/>
          <w:sz w:val="22"/>
          <w:szCs w:val="22"/>
        </w:rPr>
        <w:t>a je zakonom drukčije određeno.</w:t>
      </w:r>
    </w:p>
    <w:p w:rsidR="0050242D" w:rsidRDefault="0050242D" w:rsidP="0050242D">
      <w:pPr>
        <w:ind w:firstLine="720"/>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Vijeće odlučuje javnim glasovanjem, osim kada je zakonom ili prethodnom odlukom vijeća određeno da se glasuje tajno.</w:t>
      </w:r>
    </w:p>
    <w:p w:rsidR="0050242D" w:rsidRPr="0045497B" w:rsidRDefault="0050242D" w:rsidP="0050242D">
      <w:pPr>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 xml:space="preserve">Članovi vijeća glasuju javno tako da se dizanjem ruke izjašnjavaju </w:t>
      </w:r>
      <w:r w:rsidRPr="0045497B">
        <w:rPr>
          <w:rFonts w:ascii="Trebuchet MS" w:hAnsi="Trebuchet MS" w:cs="Arial"/>
          <w:i/>
          <w:iCs/>
          <w:sz w:val="22"/>
          <w:szCs w:val="22"/>
        </w:rPr>
        <w:t xml:space="preserve">za </w:t>
      </w:r>
      <w:r w:rsidRPr="0045497B">
        <w:rPr>
          <w:rFonts w:ascii="Trebuchet MS" w:hAnsi="Trebuchet MS" w:cs="Arial"/>
          <w:sz w:val="22"/>
          <w:szCs w:val="22"/>
        </w:rPr>
        <w:t xml:space="preserve">ili </w:t>
      </w:r>
      <w:r w:rsidRPr="0045497B">
        <w:rPr>
          <w:rFonts w:ascii="Trebuchet MS" w:hAnsi="Trebuchet MS" w:cs="Arial"/>
          <w:i/>
          <w:iCs/>
          <w:sz w:val="22"/>
          <w:szCs w:val="22"/>
        </w:rPr>
        <w:t xml:space="preserve">protiv </w:t>
      </w:r>
      <w:r w:rsidRPr="0045497B">
        <w:rPr>
          <w:rFonts w:ascii="Trebuchet MS" w:hAnsi="Trebuchet MS" w:cs="Arial"/>
          <w:sz w:val="22"/>
          <w:szCs w:val="22"/>
        </w:rPr>
        <w:t>prijedloga o kojem odlučuju.</w:t>
      </w:r>
    </w:p>
    <w:p w:rsidR="0050242D" w:rsidRPr="0045497B" w:rsidRDefault="0050242D" w:rsidP="0050242D">
      <w:pPr>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Članovi vijeća glasuju tajno tako da na glasačkom listiću zaokruže redni broj ispred osobe ili prijedloga za koji glasuju.</w:t>
      </w:r>
    </w:p>
    <w:p w:rsidR="0050242D" w:rsidRPr="0045497B" w:rsidRDefault="0050242D" w:rsidP="0050242D">
      <w:pPr>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ZAPISNIK SA SJEDNICA ŠKOLSKIH VIJEĆA</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182</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O radu vijeća na sjednici vodi se zapisnik. Zapisnik potpisuju predsjedavatelj sjednice i zapisničar.</w:t>
      </w: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Na zapisnik iz stavka 1. ovoga članka odgovarajuće se primj</w:t>
      </w:r>
      <w:r>
        <w:rPr>
          <w:rFonts w:ascii="Trebuchet MS" w:hAnsi="Trebuchet MS" w:cs="Arial"/>
          <w:sz w:val="22"/>
          <w:szCs w:val="22"/>
        </w:rPr>
        <w:t>enjuju članci 72. do 77. ovoga Statuta.</w:t>
      </w:r>
    </w:p>
    <w:p w:rsidR="0050242D" w:rsidRPr="0045497B" w:rsidRDefault="0050242D" w:rsidP="0050242D">
      <w:pPr>
        <w:jc w:val="both"/>
        <w:rPr>
          <w:rFonts w:ascii="Trebuchet MS" w:hAnsi="Trebuchet MS" w:cs="Arial"/>
          <w:sz w:val="22"/>
          <w:szCs w:val="22"/>
        </w:rPr>
      </w:pPr>
    </w:p>
    <w:p w:rsidR="0050242D" w:rsidRDefault="0050242D" w:rsidP="0050242D">
      <w:pPr>
        <w:rPr>
          <w:rFonts w:ascii="Trebuchet MS" w:hAnsi="Trebuchet MS" w:cs="Arial"/>
          <w:sz w:val="22"/>
          <w:szCs w:val="22"/>
        </w:rPr>
      </w:pPr>
    </w:p>
    <w:p w:rsidR="0050242D" w:rsidRDefault="0050242D" w:rsidP="0050242D">
      <w:pPr>
        <w:rPr>
          <w:rFonts w:ascii="Trebuchet MS" w:hAnsi="Trebuchet MS" w:cs="Arial"/>
          <w:sz w:val="22"/>
          <w:szCs w:val="22"/>
        </w:rPr>
      </w:pPr>
    </w:p>
    <w:p w:rsidR="0050242D" w:rsidRPr="005E69E1" w:rsidRDefault="0050242D" w:rsidP="0050242D">
      <w:pPr>
        <w:rPr>
          <w:rFonts w:ascii="Trebuchet MS" w:hAnsi="Trebuchet MS" w:cs="Arial"/>
          <w:b/>
          <w:sz w:val="26"/>
          <w:szCs w:val="26"/>
        </w:rPr>
      </w:pPr>
      <w:r w:rsidRPr="005E69E1">
        <w:rPr>
          <w:rFonts w:ascii="Trebuchet MS" w:hAnsi="Trebuchet MS" w:cs="Arial"/>
          <w:b/>
          <w:sz w:val="26"/>
          <w:szCs w:val="26"/>
        </w:rPr>
        <w:t>XIV. OPĆI I POJEDINAČNI AKTI ŠKOLE</w:t>
      </w: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VRSTE OPĆIH AKATA</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183</w:t>
      </w:r>
      <w:r w:rsidRPr="0045497B">
        <w:rPr>
          <w:rFonts w:ascii="Trebuchet MS" w:hAnsi="Trebuchet MS" w:cs="Arial"/>
          <w:sz w:val="22"/>
          <w:szCs w:val="22"/>
        </w:rPr>
        <w:t>.</w:t>
      </w:r>
    </w:p>
    <w:p w:rsidR="0050242D" w:rsidRDefault="0050242D" w:rsidP="0050242D">
      <w:pPr>
        <w:ind w:left="3600" w:firstLine="720"/>
        <w:rPr>
          <w:rFonts w:ascii="Trebuchet MS" w:hAnsi="Trebuchet MS" w:cs="Arial"/>
          <w:sz w:val="22"/>
          <w:szCs w:val="22"/>
        </w:rPr>
      </w:pPr>
    </w:p>
    <w:p w:rsidR="0050242D" w:rsidRPr="0045497B" w:rsidRDefault="0050242D" w:rsidP="0050242D">
      <w:pPr>
        <w:rPr>
          <w:rFonts w:ascii="Trebuchet MS" w:hAnsi="Trebuchet MS" w:cs="Arial"/>
          <w:sz w:val="22"/>
          <w:szCs w:val="22"/>
        </w:rPr>
      </w:pPr>
      <w:r w:rsidRPr="0045497B">
        <w:rPr>
          <w:rFonts w:ascii="Trebuchet MS" w:hAnsi="Trebuchet MS" w:cs="Arial"/>
          <w:sz w:val="22"/>
          <w:szCs w:val="22"/>
        </w:rPr>
        <w:t>Opći akti Škole su:</w:t>
      </w:r>
    </w:p>
    <w:p w:rsidR="0050242D" w:rsidRPr="0045497B" w:rsidRDefault="0050242D" w:rsidP="0050242D">
      <w:pPr>
        <w:rPr>
          <w:rFonts w:ascii="Trebuchet MS" w:hAnsi="Trebuchet MS" w:cs="Arial"/>
          <w:sz w:val="22"/>
          <w:szCs w:val="22"/>
        </w:rPr>
      </w:pPr>
    </w:p>
    <w:p w:rsidR="0050242D" w:rsidRPr="0045497B" w:rsidRDefault="0050242D" w:rsidP="0050242D">
      <w:pPr>
        <w:ind w:firstLine="720"/>
        <w:rPr>
          <w:rFonts w:ascii="Trebuchet MS" w:hAnsi="Trebuchet MS" w:cs="Arial"/>
          <w:sz w:val="22"/>
          <w:szCs w:val="22"/>
        </w:rPr>
      </w:pPr>
      <w:r>
        <w:rPr>
          <w:rFonts w:ascii="Trebuchet MS" w:hAnsi="Trebuchet MS" w:cs="Arial"/>
          <w:sz w:val="22"/>
          <w:szCs w:val="22"/>
        </w:rPr>
        <w:t>- S</w:t>
      </w:r>
      <w:r w:rsidRPr="0045497B">
        <w:rPr>
          <w:rFonts w:ascii="Trebuchet MS" w:hAnsi="Trebuchet MS" w:cs="Arial"/>
          <w:sz w:val="22"/>
          <w:szCs w:val="22"/>
        </w:rPr>
        <w:t>tatut</w:t>
      </w:r>
    </w:p>
    <w:p w:rsidR="0050242D" w:rsidRPr="0045497B" w:rsidRDefault="0050242D" w:rsidP="0050242D">
      <w:pPr>
        <w:ind w:firstLine="720"/>
        <w:rPr>
          <w:rFonts w:ascii="Trebuchet MS" w:hAnsi="Trebuchet MS" w:cs="Arial"/>
          <w:sz w:val="22"/>
          <w:szCs w:val="22"/>
        </w:rPr>
      </w:pPr>
      <w:r>
        <w:rPr>
          <w:rFonts w:ascii="Trebuchet MS" w:hAnsi="Trebuchet MS" w:cs="Arial"/>
          <w:sz w:val="22"/>
          <w:szCs w:val="22"/>
        </w:rPr>
        <w:t>- P</w:t>
      </w:r>
      <w:r w:rsidRPr="0045497B">
        <w:rPr>
          <w:rFonts w:ascii="Trebuchet MS" w:hAnsi="Trebuchet MS" w:cs="Arial"/>
          <w:sz w:val="22"/>
          <w:szCs w:val="22"/>
        </w:rPr>
        <w:t>ravilnik</w:t>
      </w:r>
    </w:p>
    <w:p w:rsidR="0050242D" w:rsidRPr="0045497B" w:rsidRDefault="0050242D" w:rsidP="0050242D">
      <w:pPr>
        <w:ind w:firstLine="720"/>
        <w:rPr>
          <w:rFonts w:ascii="Trebuchet MS" w:hAnsi="Trebuchet MS" w:cs="Arial"/>
          <w:sz w:val="22"/>
          <w:szCs w:val="22"/>
        </w:rPr>
      </w:pPr>
      <w:r>
        <w:rPr>
          <w:rFonts w:ascii="Trebuchet MS" w:hAnsi="Trebuchet MS" w:cs="Arial"/>
          <w:sz w:val="22"/>
          <w:szCs w:val="22"/>
        </w:rPr>
        <w:t>- P</w:t>
      </w:r>
      <w:r w:rsidRPr="0045497B">
        <w:rPr>
          <w:rFonts w:ascii="Trebuchet MS" w:hAnsi="Trebuchet MS" w:cs="Arial"/>
          <w:sz w:val="22"/>
          <w:szCs w:val="22"/>
        </w:rPr>
        <w:t>oslovnik</w:t>
      </w:r>
    </w:p>
    <w:p w:rsidR="0050242D" w:rsidRPr="0045497B" w:rsidRDefault="0050242D" w:rsidP="0050242D">
      <w:pPr>
        <w:ind w:firstLine="720"/>
        <w:rPr>
          <w:rFonts w:ascii="Trebuchet MS" w:hAnsi="Trebuchet MS" w:cs="Arial"/>
          <w:sz w:val="22"/>
          <w:szCs w:val="22"/>
        </w:rPr>
      </w:pPr>
      <w:r>
        <w:rPr>
          <w:rFonts w:ascii="Trebuchet MS" w:hAnsi="Trebuchet MS" w:cs="Arial"/>
          <w:sz w:val="22"/>
          <w:szCs w:val="22"/>
        </w:rPr>
        <w:t>- O</w:t>
      </w:r>
      <w:r w:rsidRPr="0045497B">
        <w:rPr>
          <w:rFonts w:ascii="Trebuchet MS" w:hAnsi="Trebuchet MS" w:cs="Arial"/>
          <w:sz w:val="22"/>
          <w:szCs w:val="22"/>
        </w:rPr>
        <w:t>dluke kojima se na opći način uređuju odnosi u Školi.</w:t>
      </w:r>
    </w:p>
    <w:p w:rsidR="0050242D" w:rsidRPr="0045497B" w:rsidRDefault="0050242D" w:rsidP="0050242D">
      <w:pPr>
        <w:rPr>
          <w:rFonts w:ascii="Trebuchet MS" w:hAnsi="Trebuchet MS" w:cs="Arial"/>
          <w:sz w:val="22"/>
          <w:szCs w:val="22"/>
        </w:rPr>
      </w:pPr>
    </w:p>
    <w:p w:rsidR="00E036A7" w:rsidRDefault="00E036A7" w:rsidP="0050242D">
      <w:pPr>
        <w:rPr>
          <w:rFonts w:ascii="Trebuchet MS" w:hAnsi="Trebuchet MS" w:cs="Arial"/>
          <w:b/>
          <w:bCs/>
          <w:i/>
          <w:iCs/>
          <w:sz w:val="22"/>
          <w:szCs w:val="22"/>
        </w:rPr>
      </w:pPr>
    </w:p>
    <w:p w:rsidR="00E036A7"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POPIS OPĆIH AKATA</w:t>
      </w: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184</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rPr>
          <w:rFonts w:ascii="Trebuchet MS" w:hAnsi="Trebuchet MS" w:cs="Arial"/>
          <w:sz w:val="22"/>
          <w:szCs w:val="22"/>
        </w:rPr>
      </w:pPr>
      <w:r>
        <w:rPr>
          <w:rFonts w:ascii="Trebuchet MS" w:hAnsi="Trebuchet MS" w:cs="Arial"/>
          <w:sz w:val="22"/>
          <w:szCs w:val="22"/>
        </w:rPr>
        <w:t>Pored S</w:t>
      </w:r>
      <w:r w:rsidRPr="0045497B">
        <w:rPr>
          <w:rFonts w:ascii="Trebuchet MS" w:hAnsi="Trebuchet MS" w:cs="Arial"/>
          <w:sz w:val="22"/>
          <w:szCs w:val="22"/>
        </w:rPr>
        <w:t>tatuta Škola ima ove opće akte:</w:t>
      </w:r>
    </w:p>
    <w:p w:rsidR="0050242D" w:rsidRPr="0045497B" w:rsidRDefault="0050242D" w:rsidP="0050242D">
      <w:pPr>
        <w:rPr>
          <w:rFonts w:ascii="Trebuchet MS" w:hAnsi="Trebuchet MS" w:cs="Arial"/>
          <w:sz w:val="22"/>
          <w:szCs w:val="22"/>
        </w:rPr>
      </w:pPr>
    </w:p>
    <w:p w:rsidR="0050242D" w:rsidRPr="0045497B" w:rsidRDefault="0050242D" w:rsidP="0050242D">
      <w:pPr>
        <w:ind w:left="720"/>
        <w:rPr>
          <w:rFonts w:ascii="Trebuchet MS" w:hAnsi="Trebuchet MS" w:cs="Arial"/>
          <w:sz w:val="22"/>
          <w:szCs w:val="22"/>
        </w:rPr>
      </w:pPr>
      <w:r>
        <w:rPr>
          <w:rFonts w:ascii="Trebuchet MS" w:hAnsi="Trebuchet MS" w:cs="Arial"/>
          <w:sz w:val="22"/>
          <w:szCs w:val="22"/>
        </w:rPr>
        <w:sym w:font="Wingdings 3" w:char="F065"/>
      </w:r>
      <w:r>
        <w:rPr>
          <w:rFonts w:ascii="Trebuchet MS" w:hAnsi="Trebuchet MS" w:cs="Arial"/>
          <w:sz w:val="22"/>
          <w:szCs w:val="22"/>
        </w:rPr>
        <w:t xml:space="preserve"> P</w:t>
      </w:r>
      <w:r w:rsidRPr="0045497B">
        <w:rPr>
          <w:rFonts w:ascii="Trebuchet MS" w:hAnsi="Trebuchet MS" w:cs="Arial"/>
          <w:sz w:val="22"/>
          <w:szCs w:val="22"/>
        </w:rPr>
        <w:t>ravilnik o radu</w:t>
      </w:r>
    </w:p>
    <w:p w:rsidR="0050242D" w:rsidRPr="0045497B" w:rsidRDefault="0050242D" w:rsidP="0050242D">
      <w:pPr>
        <w:ind w:left="720"/>
        <w:rPr>
          <w:rFonts w:ascii="Trebuchet MS" w:hAnsi="Trebuchet MS" w:cs="Arial"/>
          <w:sz w:val="22"/>
          <w:szCs w:val="22"/>
        </w:rPr>
      </w:pPr>
      <w:r>
        <w:rPr>
          <w:rFonts w:ascii="Trebuchet MS" w:hAnsi="Trebuchet MS" w:cs="Arial"/>
          <w:sz w:val="22"/>
          <w:szCs w:val="22"/>
        </w:rPr>
        <w:sym w:font="Wingdings 3" w:char="F065"/>
      </w:r>
      <w:r>
        <w:rPr>
          <w:rFonts w:ascii="Trebuchet MS" w:hAnsi="Trebuchet MS" w:cs="Arial"/>
          <w:sz w:val="22"/>
          <w:szCs w:val="22"/>
        </w:rPr>
        <w:t xml:space="preserve"> P</w:t>
      </w:r>
      <w:r w:rsidRPr="0045497B">
        <w:rPr>
          <w:rFonts w:ascii="Trebuchet MS" w:hAnsi="Trebuchet MS" w:cs="Arial"/>
          <w:sz w:val="22"/>
          <w:szCs w:val="22"/>
        </w:rPr>
        <w:t>ravilnik o zaštiti na radu</w:t>
      </w:r>
    </w:p>
    <w:p w:rsidR="0050242D" w:rsidRPr="0045497B" w:rsidRDefault="0050242D" w:rsidP="0050242D">
      <w:pPr>
        <w:ind w:left="720"/>
        <w:rPr>
          <w:rFonts w:ascii="Trebuchet MS" w:hAnsi="Trebuchet MS" w:cs="Arial"/>
          <w:sz w:val="22"/>
          <w:szCs w:val="22"/>
        </w:rPr>
      </w:pPr>
      <w:r>
        <w:rPr>
          <w:rFonts w:ascii="Trebuchet MS" w:hAnsi="Trebuchet MS" w:cs="Arial"/>
          <w:sz w:val="22"/>
          <w:szCs w:val="22"/>
        </w:rPr>
        <w:lastRenderedPageBreak/>
        <w:sym w:font="Wingdings 3" w:char="F065"/>
      </w:r>
      <w:r>
        <w:rPr>
          <w:rFonts w:ascii="Trebuchet MS" w:hAnsi="Trebuchet MS" w:cs="Arial"/>
          <w:sz w:val="22"/>
          <w:szCs w:val="22"/>
        </w:rPr>
        <w:t xml:space="preserve"> Pravilnik o zaštiti od požara</w:t>
      </w:r>
    </w:p>
    <w:p w:rsidR="0050242D" w:rsidRDefault="0050242D" w:rsidP="0050242D">
      <w:pPr>
        <w:ind w:left="720"/>
        <w:rPr>
          <w:rFonts w:ascii="Trebuchet MS" w:hAnsi="Trebuchet MS" w:cs="Arial"/>
          <w:sz w:val="22"/>
          <w:szCs w:val="22"/>
        </w:rPr>
      </w:pPr>
      <w:r>
        <w:rPr>
          <w:rFonts w:ascii="Trebuchet MS" w:hAnsi="Trebuchet MS" w:cs="Arial"/>
          <w:sz w:val="22"/>
          <w:szCs w:val="22"/>
        </w:rPr>
        <w:sym w:font="Wingdings 3" w:char="F065"/>
      </w:r>
      <w:r>
        <w:rPr>
          <w:rFonts w:ascii="Trebuchet MS" w:hAnsi="Trebuchet MS" w:cs="Arial"/>
          <w:sz w:val="22"/>
          <w:szCs w:val="22"/>
        </w:rPr>
        <w:t xml:space="preserve"> P</w:t>
      </w:r>
      <w:r w:rsidRPr="0045497B">
        <w:rPr>
          <w:rFonts w:ascii="Trebuchet MS" w:hAnsi="Trebuchet MS" w:cs="Arial"/>
          <w:sz w:val="22"/>
          <w:szCs w:val="22"/>
        </w:rPr>
        <w:t>ravilnik o radu školske knjižnice</w:t>
      </w:r>
    </w:p>
    <w:p w:rsidR="0050242D" w:rsidRPr="0045497B" w:rsidRDefault="0050242D" w:rsidP="0050242D">
      <w:pPr>
        <w:ind w:left="720"/>
        <w:rPr>
          <w:rFonts w:ascii="Trebuchet MS" w:hAnsi="Trebuchet MS" w:cs="Arial"/>
          <w:sz w:val="22"/>
          <w:szCs w:val="22"/>
        </w:rPr>
      </w:pPr>
      <w:r>
        <w:rPr>
          <w:rFonts w:ascii="Trebuchet MS" w:hAnsi="Trebuchet MS" w:cs="Arial"/>
          <w:sz w:val="22"/>
          <w:szCs w:val="22"/>
        </w:rPr>
        <w:sym w:font="Wingdings 3" w:char="F063"/>
      </w:r>
      <w:r>
        <w:rPr>
          <w:rFonts w:ascii="Trebuchet MS" w:hAnsi="Trebuchet MS" w:cs="Arial"/>
          <w:sz w:val="22"/>
          <w:szCs w:val="22"/>
        </w:rPr>
        <w:t xml:space="preserve"> Kućni red</w:t>
      </w:r>
    </w:p>
    <w:p w:rsidR="0050242D" w:rsidRPr="0045497B" w:rsidRDefault="0050242D" w:rsidP="0050242D">
      <w:pPr>
        <w:ind w:left="720"/>
        <w:rPr>
          <w:rFonts w:ascii="Trebuchet MS" w:hAnsi="Trebuchet MS" w:cs="Arial"/>
          <w:sz w:val="22"/>
          <w:szCs w:val="22"/>
        </w:rPr>
      </w:pPr>
      <w:r>
        <w:rPr>
          <w:rFonts w:ascii="Trebuchet MS" w:hAnsi="Trebuchet MS" w:cs="Arial"/>
          <w:sz w:val="22"/>
          <w:szCs w:val="22"/>
        </w:rPr>
        <w:sym w:font="Wingdings 3" w:char="F065"/>
      </w:r>
      <w:r>
        <w:rPr>
          <w:rFonts w:ascii="Trebuchet MS" w:hAnsi="Trebuchet MS" w:cs="Arial"/>
          <w:sz w:val="22"/>
          <w:szCs w:val="22"/>
        </w:rPr>
        <w:t xml:space="preserve"> P</w:t>
      </w:r>
      <w:r w:rsidRPr="0045497B">
        <w:rPr>
          <w:rFonts w:ascii="Trebuchet MS" w:hAnsi="Trebuchet MS" w:cs="Arial"/>
          <w:sz w:val="22"/>
          <w:szCs w:val="22"/>
        </w:rPr>
        <w:t>ravilnik o promicanju spoznaje o štetnosti uporabe duhanskih proizvoda za zdravlje</w:t>
      </w:r>
    </w:p>
    <w:p w:rsidR="0050242D" w:rsidRDefault="0050242D" w:rsidP="0050242D">
      <w:pPr>
        <w:ind w:left="720"/>
        <w:rPr>
          <w:rFonts w:ascii="Trebuchet MS" w:hAnsi="Trebuchet MS" w:cs="Arial"/>
          <w:sz w:val="22"/>
          <w:szCs w:val="22"/>
        </w:rPr>
      </w:pPr>
      <w:r>
        <w:rPr>
          <w:rFonts w:ascii="Trebuchet MS" w:hAnsi="Trebuchet MS" w:cs="Arial"/>
          <w:sz w:val="22"/>
          <w:szCs w:val="22"/>
        </w:rPr>
        <w:sym w:font="Wingdings 3" w:char="F065"/>
      </w:r>
      <w:r w:rsidRPr="0045497B">
        <w:rPr>
          <w:rFonts w:ascii="Trebuchet MS" w:hAnsi="Trebuchet MS" w:cs="Arial"/>
          <w:sz w:val="22"/>
          <w:szCs w:val="22"/>
        </w:rPr>
        <w:t xml:space="preserve"> </w:t>
      </w:r>
      <w:r>
        <w:rPr>
          <w:rFonts w:ascii="Trebuchet MS" w:hAnsi="Trebuchet MS" w:cs="Arial"/>
          <w:sz w:val="22"/>
          <w:szCs w:val="22"/>
        </w:rPr>
        <w:t>P</w:t>
      </w:r>
      <w:r w:rsidRPr="0045497B">
        <w:rPr>
          <w:rFonts w:ascii="Trebuchet MS" w:hAnsi="Trebuchet MS" w:cs="Arial"/>
          <w:sz w:val="22"/>
          <w:szCs w:val="22"/>
        </w:rPr>
        <w:t xml:space="preserve">ravilnik o zaštiti i obradi arhivskog i </w:t>
      </w:r>
      <w:proofErr w:type="spellStart"/>
      <w:r w:rsidRPr="0045497B">
        <w:rPr>
          <w:rFonts w:ascii="Trebuchet MS" w:hAnsi="Trebuchet MS" w:cs="Arial"/>
          <w:sz w:val="22"/>
          <w:szCs w:val="22"/>
        </w:rPr>
        <w:t>registraturnog</w:t>
      </w:r>
      <w:proofErr w:type="spellEnd"/>
      <w:r w:rsidRPr="0045497B">
        <w:rPr>
          <w:rFonts w:ascii="Trebuchet MS" w:hAnsi="Trebuchet MS" w:cs="Arial"/>
          <w:sz w:val="22"/>
          <w:szCs w:val="22"/>
        </w:rPr>
        <w:t xml:space="preserve"> gradiva</w:t>
      </w:r>
    </w:p>
    <w:p w:rsidR="0050242D" w:rsidRPr="0045497B" w:rsidRDefault="0050242D" w:rsidP="0050242D">
      <w:pPr>
        <w:ind w:left="720"/>
        <w:rPr>
          <w:rFonts w:ascii="Trebuchet MS" w:hAnsi="Trebuchet MS" w:cs="Arial"/>
          <w:sz w:val="22"/>
          <w:szCs w:val="22"/>
        </w:rPr>
      </w:pPr>
      <w:r>
        <w:rPr>
          <w:rFonts w:ascii="Trebuchet MS" w:hAnsi="Trebuchet MS" w:cs="Arial"/>
          <w:sz w:val="22"/>
          <w:szCs w:val="22"/>
        </w:rPr>
        <w:sym w:font="Wingdings 3" w:char="F063"/>
      </w:r>
      <w:r>
        <w:rPr>
          <w:rFonts w:ascii="Trebuchet MS" w:hAnsi="Trebuchet MS" w:cs="Arial"/>
          <w:sz w:val="22"/>
          <w:szCs w:val="22"/>
        </w:rPr>
        <w:t xml:space="preserve"> Poslovnik o radu kolegijalnih tijela</w:t>
      </w:r>
    </w:p>
    <w:p w:rsidR="0050242D" w:rsidRDefault="0050242D" w:rsidP="0050242D">
      <w:pPr>
        <w:ind w:left="720"/>
        <w:rPr>
          <w:rFonts w:ascii="Trebuchet MS" w:hAnsi="Trebuchet MS" w:cs="Arial"/>
          <w:sz w:val="22"/>
          <w:szCs w:val="22"/>
        </w:rPr>
      </w:pPr>
      <w:r>
        <w:rPr>
          <w:rFonts w:ascii="Trebuchet MS" w:hAnsi="Trebuchet MS" w:cs="Arial"/>
          <w:sz w:val="22"/>
          <w:szCs w:val="22"/>
        </w:rPr>
        <w:sym w:font="Wingdings 3" w:char="F065"/>
      </w:r>
      <w:r w:rsidRPr="0045497B">
        <w:rPr>
          <w:rFonts w:ascii="Trebuchet MS" w:hAnsi="Trebuchet MS" w:cs="Arial"/>
          <w:sz w:val="22"/>
          <w:szCs w:val="22"/>
        </w:rPr>
        <w:t xml:space="preserve"> </w:t>
      </w:r>
      <w:r>
        <w:rPr>
          <w:rFonts w:ascii="Trebuchet MS" w:hAnsi="Trebuchet MS" w:cs="Arial"/>
          <w:sz w:val="22"/>
          <w:szCs w:val="22"/>
        </w:rPr>
        <w:t xml:space="preserve">Etički kodeks </w:t>
      </w:r>
      <w:r w:rsidRPr="0045497B">
        <w:rPr>
          <w:rFonts w:ascii="Trebuchet MS" w:hAnsi="Trebuchet MS" w:cs="Arial"/>
          <w:sz w:val="22"/>
          <w:szCs w:val="22"/>
        </w:rPr>
        <w:t>neposrednih nositelja odgojno-obrazovne djelatnosti</w:t>
      </w:r>
      <w:r>
        <w:rPr>
          <w:rFonts w:ascii="Trebuchet MS" w:hAnsi="Trebuchet MS" w:cs="Arial"/>
          <w:sz w:val="22"/>
          <w:szCs w:val="22"/>
        </w:rPr>
        <w:t>.</w:t>
      </w:r>
    </w:p>
    <w:p w:rsidR="0050242D" w:rsidRDefault="0050242D" w:rsidP="009033BE">
      <w:pPr>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PREDLAGANJE OPĆIH AKATA</w:t>
      </w: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185</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Inicijativu za donošenje općih akata, njihovih izmjena</w:t>
      </w:r>
      <w:r>
        <w:rPr>
          <w:rFonts w:ascii="Trebuchet MS" w:hAnsi="Trebuchet MS" w:cs="Arial"/>
          <w:sz w:val="22"/>
          <w:szCs w:val="22"/>
        </w:rPr>
        <w:t xml:space="preserve"> i dopuna može dati svaki član Š</w:t>
      </w:r>
      <w:r w:rsidRPr="0045497B">
        <w:rPr>
          <w:rFonts w:ascii="Trebuchet MS" w:hAnsi="Trebuchet MS" w:cs="Arial"/>
          <w:sz w:val="22"/>
          <w:szCs w:val="22"/>
        </w:rPr>
        <w:t>kolskog odbora.</w:t>
      </w:r>
    </w:p>
    <w:p w:rsidR="0050242D" w:rsidRPr="0045497B" w:rsidRDefault="0050242D" w:rsidP="0050242D">
      <w:pPr>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9033BE" w:rsidRDefault="009033BE" w:rsidP="0050242D">
      <w:pPr>
        <w:rPr>
          <w:rFonts w:ascii="Trebuchet MS" w:hAnsi="Trebuchet MS" w:cs="Arial"/>
          <w:b/>
          <w:bCs/>
          <w:i/>
          <w:iCs/>
          <w:sz w:val="22"/>
          <w:szCs w:val="22"/>
        </w:rPr>
      </w:pPr>
    </w:p>
    <w:p w:rsidR="009033BE" w:rsidRDefault="009033BE"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OBJAVLJIVANJE OPĆIH AKATA</w:t>
      </w: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186.</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Opći akti objavljuju se na oglasnoj ploči Škole.</w:t>
      </w:r>
    </w:p>
    <w:p w:rsidR="0050242D" w:rsidRPr="0045497B" w:rsidRDefault="0050242D" w:rsidP="0050242D">
      <w:pPr>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Opći akti stupaju na snagu osmoga dana od dana objavljivanja na oglasnoj ploči, ako pojedinim aktom nije određen kraći rok njegova stupanja na snagu.</w:t>
      </w:r>
    </w:p>
    <w:p w:rsidR="0050242D" w:rsidRPr="0045497B" w:rsidRDefault="0050242D" w:rsidP="0050242D">
      <w:pPr>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PRIMJENA OPĆIH AKATA</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187.</w:t>
      </w:r>
    </w:p>
    <w:p w:rsidR="0050242D" w:rsidRPr="0045497B" w:rsidRDefault="0050242D" w:rsidP="0050242D">
      <w:pPr>
        <w:ind w:left="3600" w:firstLine="720"/>
        <w:rPr>
          <w:rFonts w:ascii="Trebuchet MS" w:hAnsi="Trebuchet MS" w:cs="Arial"/>
          <w:b/>
          <w:bCs/>
          <w:sz w:val="22"/>
          <w:szCs w:val="22"/>
        </w:rPr>
      </w:pPr>
    </w:p>
    <w:p w:rsidR="0050242D" w:rsidRPr="0045497B" w:rsidRDefault="0050242D" w:rsidP="0050242D">
      <w:pPr>
        <w:ind w:firstLine="720"/>
        <w:rPr>
          <w:rFonts w:ascii="Trebuchet MS" w:hAnsi="Trebuchet MS" w:cs="Arial"/>
          <w:sz w:val="22"/>
          <w:szCs w:val="22"/>
        </w:rPr>
      </w:pPr>
      <w:r w:rsidRPr="0045497B">
        <w:rPr>
          <w:rFonts w:ascii="Trebuchet MS" w:hAnsi="Trebuchet MS" w:cs="Arial"/>
          <w:sz w:val="22"/>
          <w:szCs w:val="22"/>
        </w:rPr>
        <w:t>Opći akti primjenjuju se od dana njihova stupanja na snagu, osim ako aktom nije kao dan početka primjene određen neki kasniji dan.</w:t>
      </w:r>
    </w:p>
    <w:p w:rsidR="0050242D" w:rsidRDefault="0050242D" w:rsidP="0050242D">
      <w:pPr>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PRAVO UVIDA U ODREDBE OPĆEG AKTA</w:t>
      </w:r>
    </w:p>
    <w:p w:rsidR="0050242D" w:rsidRDefault="0050242D" w:rsidP="0050242D">
      <w:pPr>
        <w:rPr>
          <w:rFonts w:ascii="Trebuchet MS" w:hAnsi="Trebuchet MS" w:cs="Arial"/>
          <w:sz w:val="22"/>
          <w:szCs w:val="22"/>
        </w:rPr>
      </w:pPr>
    </w:p>
    <w:p w:rsidR="0050242D" w:rsidRPr="0045497B" w:rsidRDefault="0050242D" w:rsidP="0050242D">
      <w:pPr>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188</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b/>
          <w:bCs/>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Tajnik Škole dužan je radniku Škole, roditelju ili učeniku  koji ima pravni interes, omogućiti uvid u opće akte ili njihovu  kraću uporabu.</w:t>
      </w:r>
    </w:p>
    <w:p w:rsidR="0050242D" w:rsidRPr="0045497B" w:rsidRDefault="0050242D" w:rsidP="0050242D">
      <w:pPr>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Opći akti ne mogu se iznositi izvan prostora Škole.</w:t>
      </w:r>
    </w:p>
    <w:p w:rsidR="0050242D" w:rsidRDefault="0050242D" w:rsidP="0050242D">
      <w:pPr>
        <w:rPr>
          <w:rFonts w:ascii="Trebuchet MS" w:hAnsi="Trebuchet MS" w:cs="Arial"/>
          <w:sz w:val="22"/>
          <w:szCs w:val="22"/>
        </w:rPr>
      </w:pPr>
    </w:p>
    <w:p w:rsidR="0050242D" w:rsidRDefault="0050242D"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POJEDINAČNI AKTI</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189</w:t>
      </w:r>
      <w:r w:rsidRPr="0045497B">
        <w:rPr>
          <w:rFonts w:ascii="Trebuchet MS" w:hAnsi="Trebuchet MS" w:cs="Arial"/>
          <w:sz w:val="22"/>
          <w:szCs w:val="22"/>
        </w:rPr>
        <w:t>.</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Pojedinačne akte kojima se odlučuje o pojedinim pravima i obvezama učenika i radnika, donose kolegijalna tijela</w:t>
      </w:r>
      <w:r>
        <w:rPr>
          <w:rFonts w:ascii="Trebuchet MS" w:hAnsi="Trebuchet MS" w:cs="Arial"/>
          <w:sz w:val="22"/>
          <w:szCs w:val="22"/>
        </w:rPr>
        <w:t xml:space="preserve"> i</w:t>
      </w:r>
      <w:r w:rsidRPr="0045497B">
        <w:rPr>
          <w:rFonts w:ascii="Trebuchet MS" w:hAnsi="Trebuchet MS" w:cs="Arial"/>
          <w:sz w:val="22"/>
          <w:szCs w:val="22"/>
        </w:rPr>
        <w:t xml:space="preserve"> ravnatelj. </w:t>
      </w:r>
    </w:p>
    <w:p w:rsidR="0050242D" w:rsidRPr="0045497B" w:rsidRDefault="0050242D" w:rsidP="0050242D">
      <w:pPr>
        <w:jc w:val="both"/>
        <w:rPr>
          <w:rFonts w:ascii="Trebuchet MS" w:hAnsi="Trebuchet MS" w:cs="Arial"/>
          <w:sz w:val="22"/>
          <w:szCs w:val="22"/>
        </w:rPr>
      </w:pPr>
    </w:p>
    <w:p w:rsidR="0050242D" w:rsidRPr="0045497B" w:rsidRDefault="0050242D" w:rsidP="0050242D">
      <w:pPr>
        <w:ind w:firstLine="720"/>
        <w:jc w:val="both"/>
        <w:rPr>
          <w:rFonts w:ascii="Trebuchet MS" w:hAnsi="Trebuchet MS" w:cs="Arial"/>
          <w:sz w:val="22"/>
          <w:szCs w:val="22"/>
        </w:rPr>
      </w:pPr>
      <w:r w:rsidRPr="0045497B">
        <w:rPr>
          <w:rFonts w:ascii="Trebuchet MS" w:hAnsi="Trebuchet MS" w:cs="Arial"/>
          <w:sz w:val="22"/>
          <w:szCs w:val="22"/>
        </w:rPr>
        <w:t>Pojedinačni akti stupaju na snagu i izvršavaju se nakon donošenja, osim ako provođenje tih akata nije uvjetovano konačnošću akta, nastupom određenih činjenica ili istekom određenog roka.</w:t>
      </w:r>
    </w:p>
    <w:p w:rsidR="0050242D" w:rsidRPr="000B60B8" w:rsidRDefault="0050242D" w:rsidP="009033BE">
      <w:pPr>
        <w:rPr>
          <w:rFonts w:ascii="Trebuchet MS" w:hAnsi="Trebuchet MS" w:cs="Arial"/>
          <w:bCs/>
          <w:iCs/>
          <w:sz w:val="22"/>
          <w:szCs w:val="22"/>
        </w:rPr>
      </w:pPr>
    </w:p>
    <w:p w:rsidR="0050242D" w:rsidRDefault="0050242D" w:rsidP="0050242D">
      <w:pPr>
        <w:rPr>
          <w:rFonts w:ascii="Trebuchet MS" w:hAnsi="Trebuchet MS" w:cs="Arial"/>
          <w:b/>
          <w:bCs/>
          <w:i/>
          <w:iCs/>
          <w:sz w:val="22"/>
          <w:szCs w:val="22"/>
        </w:rPr>
      </w:pPr>
    </w:p>
    <w:p w:rsidR="00BA5182" w:rsidRDefault="00BA5182" w:rsidP="0050242D">
      <w:pPr>
        <w:rPr>
          <w:rFonts w:ascii="Trebuchet MS" w:hAnsi="Trebuchet MS" w:cs="Arial"/>
          <w:b/>
          <w:bCs/>
          <w:i/>
          <w:iCs/>
          <w:sz w:val="22"/>
          <w:szCs w:val="22"/>
        </w:rPr>
      </w:pPr>
    </w:p>
    <w:p w:rsidR="00BA5182" w:rsidRDefault="00BA5182" w:rsidP="0050242D">
      <w:pPr>
        <w:rPr>
          <w:rFonts w:ascii="Trebuchet MS" w:hAnsi="Trebuchet MS" w:cs="Arial"/>
          <w:b/>
          <w:bCs/>
          <w:i/>
          <w:iCs/>
          <w:sz w:val="22"/>
          <w:szCs w:val="22"/>
        </w:rPr>
      </w:pPr>
    </w:p>
    <w:p w:rsidR="00BA5182" w:rsidRDefault="00BA5182" w:rsidP="0050242D">
      <w:pPr>
        <w:rPr>
          <w:rFonts w:ascii="Trebuchet MS" w:hAnsi="Trebuchet MS" w:cs="Arial"/>
          <w:b/>
          <w:bCs/>
          <w:i/>
          <w:iCs/>
          <w:sz w:val="22"/>
          <w:szCs w:val="22"/>
        </w:rPr>
      </w:pPr>
    </w:p>
    <w:p w:rsidR="00BA5182" w:rsidRDefault="00BA5182" w:rsidP="0050242D">
      <w:pPr>
        <w:rPr>
          <w:rFonts w:ascii="Trebuchet MS" w:hAnsi="Trebuchet MS" w:cs="Arial"/>
          <w:b/>
          <w:bCs/>
          <w:i/>
          <w:iCs/>
          <w:sz w:val="22"/>
          <w:szCs w:val="22"/>
        </w:rPr>
      </w:pPr>
    </w:p>
    <w:p w:rsidR="0050242D" w:rsidRPr="0045497B" w:rsidRDefault="0050242D" w:rsidP="0050242D">
      <w:pPr>
        <w:rPr>
          <w:rFonts w:ascii="Trebuchet MS" w:hAnsi="Trebuchet MS" w:cs="Arial"/>
          <w:b/>
          <w:bCs/>
          <w:i/>
          <w:iCs/>
          <w:sz w:val="22"/>
          <w:szCs w:val="22"/>
        </w:rPr>
      </w:pPr>
      <w:r w:rsidRPr="0045497B">
        <w:rPr>
          <w:rFonts w:ascii="Trebuchet MS" w:hAnsi="Trebuchet MS" w:cs="Arial"/>
          <w:b/>
          <w:bCs/>
          <w:i/>
          <w:iCs/>
          <w:sz w:val="22"/>
          <w:szCs w:val="22"/>
        </w:rPr>
        <w:t>TUMAČENJE ODREDABA OPĆIH AKATA</w:t>
      </w:r>
    </w:p>
    <w:p w:rsidR="0050242D" w:rsidRPr="0045497B" w:rsidRDefault="0050242D" w:rsidP="0050242D">
      <w:pPr>
        <w:rPr>
          <w:rFonts w:ascii="Trebuchet MS" w:hAnsi="Trebuchet MS" w:cs="Arial"/>
          <w:b/>
          <w:bCs/>
          <w:i/>
          <w:iCs/>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190.</w:t>
      </w:r>
    </w:p>
    <w:p w:rsidR="0050242D" w:rsidRPr="0045497B" w:rsidRDefault="0050242D" w:rsidP="0050242D">
      <w:pPr>
        <w:ind w:left="3600" w:firstLine="720"/>
        <w:rPr>
          <w:rFonts w:ascii="Trebuchet MS" w:hAnsi="Trebuchet MS" w:cs="Arial"/>
          <w:sz w:val="22"/>
          <w:szCs w:val="22"/>
        </w:rPr>
      </w:pPr>
    </w:p>
    <w:p w:rsidR="0050242D" w:rsidRPr="0045497B" w:rsidRDefault="0050242D" w:rsidP="0050242D">
      <w:pPr>
        <w:ind w:firstLine="720"/>
        <w:rPr>
          <w:rFonts w:ascii="Trebuchet MS" w:hAnsi="Trebuchet MS" w:cs="Arial"/>
          <w:sz w:val="22"/>
          <w:szCs w:val="22"/>
        </w:rPr>
      </w:pPr>
      <w:r w:rsidRPr="0045497B">
        <w:rPr>
          <w:rFonts w:ascii="Trebuchet MS" w:hAnsi="Trebuchet MS" w:cs="Arial"/>
          <w:sz w:val="22"/>
          <w:szCs w:val="22"/>
        </w:rPr>
        <w:t>Autentično tuma</w:t>
      </w:r>
      <w:r>
        <w:rPr>
          <w:rFonts w:ascii="Trebuchet MS" w:hAnsi="Trebuchet MS" w:cs="Arial"/>
          <w:sz w:val="22"/>
          <w:szCs w:val="22"/>
        </w:rPr>
        <w:t>čenje odredaba općeg akta daje Š</w:t>
      </w:r>
      <w:r w:rsidRPr="0045497B">
        <w:rPr>
          <w:rFonts w:ascii="Trebuchet MS" w:hAnsi="Trebuchet MS" w:cs="Arial"/>
          <w:sz w:val="22"/>
          <w:szCs w:val="22"/>
        </w:rPr>
        <w:t>kolski odbor.</w:t>
      </w:r>
    </w:p>
    <w:p w:rsidR="0050242D" w:rsidRDefault="0050242D" w:rsidP="0050242D">
      <w:pPr>
        <w:rPr>
          <w:rFonts w:ascii="Trebuchet MS" w:hAnsi="Trebuchet MS" w:cs="Arial"/>
          <w:b/>
          <w:sz w:val="26"/>
        </w:rPr>
      </w:pPr>
    </w:p>
    <w:p w:rsidR="0050242D" w:rsidRDefault="0050242D" w:rsidP="0050242D">
      <w:pPr>
        <w:rPr>
          <w:rFonts w:ascii="Trebuchet MS" w:hAnsi="Trebuchet MS" w:cs="Arial"/>
          <w:b/>
          <w:sz w:val="26"/>
        </w:rPr>
      </w:pPr>
    </w:p>
    <w:p w:rsidR="0050242D" w:rsidRDefault="0050242D" w:rsidP="0050242D">
      <w:pPr>
        <w:rPr>
          <w:rFonts w:ascii="Trebuchet MS" w:hAnsi="Trebuchet MS" w:cs="Arial"/>
          <w:b/>
          <w:sz w:val="26"/>
        </w:rPr>
      </w:pPr>
      <w:r w:rsidRPr="001E3CA8">
        <w:rPr>
          <w:rFonts w:ascii="Trebuchet MS" w:hAnsi="Trebuchet MS" w:cs="Arial"/>
          <w:b/>
          <w:sz w:val="26"/>
        </w:rPr>
        <w:t>XV.</w:t>
      </w:r>
      <w:r>
        <w:rPr>
          <w:rFonts w:ascii="Trebuchet MS" w:hAnsi="Trebuchet MS" w:cs="Arial"/>
          <w:b/>
          <w:sz w:val="26"/>
        </w:rPr>
        <w:t xml:space="preserve"> PEDAGOŠKA DOKUMENTACIJA I EVIDENCIJE</w:t>
      </w:r>
    </w:p>
    <w:p w:rsidR="0050242D" w:rsidRDefault="0050242D" w:rsidP="0050242D">
      <w:pPr>
        <w:rPr>
          <w:rFonts w:ascii="Trebuchet MS" w:hAnsi="Trebuchet MS" w:cs="Arial"/>
          <w:b/>
          <w:sz w:val="26"/>
        </w:rPr>
      </w:pPr>
    </w:p>
    <w:p w:rsidR="0050242D" w:rsidRDefault="0050242D" w:rsidP="0050242D">
      <w:pPr>
        <w:jc w:val="center"/>
        <w:rPr>
          <w:rFonts w:ascii="Trebuchet MS" w:hAnsi="Trebuchet MS" w:cs="Arial"/>
        </w:rPr>
      </w:pPr>
      <w:r>
        <w:rPr>
          <w:rFonts w:ascii="Trebuchet MS" w:hAnsi="Trebuchet MS" w:cs="Arial"/>
        </w:rPr>
        <w:t>Članak  191.</w:t>
      </w:r>
    </w:p>
    <w:p w:rsidR="0050242D" w:rsidRDefault="0050242D" w:rsidP="0050242D">
      <w:pPr>
        <w:jc w:val="both"/>
        <w:rPr>
          <w:rFonts w:ascii="Trebuchet MS" w:hAnsi="Trebuchet MS" w:cs="Arial"/>
        </w:rPr>
      </w:pPr>
    </w:p>
    <w:p w:rsidR="0050242D" w:rsidRDefault="0050242D" w:rsidP="0050242D">
      <w:pPr>
        <w:jc w:val="both"/>
        <w:rPr>
          <w:rFonts w:ascii="Trebuchet MS" w:hAnsi="Trebuchet MS" w:cs="Arial"/>
        </w:rPr>
      </w:pPr>
      <w:r>
        <w:rPr>
          <w:rFonts w:ascii="Trebuchet MS" w:hAnsi="Trebuchet MS" w:cs="Arial"/>
        </w:rPr>
        <w:tab/>
        <w:t>Škola je obvezna voditi o učeniku evidenciju i dokumentaciju o obavljanju           praktične nastave i  vježbi kod  poslodavca.</w:t>
      </w:r>
    </w:p>
    <w:p w:rsidR="0050242D" w:rsidRDefault="0050242D" w:rsidP="0050242D">
      <w:pPr>
        <w:ind w:firstLine="360"/>
        <w:jc w:val="both"/>
        <w:rPr>
          <w:rFonts w:ascii="Trebuchet MS" w:hAnsi="Trebuchet MS" w:cs="Arial"/>
        </w:rPr>
      </w:pPr>
    </w:p>
    <w:p w:rsidR="0050242D" w:rsidRDefault="0050242D" w:rsidP="0050242D">
      <w:pPr>
        <w:ind w:firstLine="360"/>
        <w:jc w:val="both"/>
        <w:rPr>
          <w:rFonts w:ascii="Trebuchet MS" w:hAnsi="Trebuchet MS" w:cs="Arial"/>
        </w:rPr>
      </w:pPr>
      <w:r>
        <w:rPr>
          <w:rFonts w:ascii="Trebuchet MS" w:hAnsi="Trebuchet MS" w:cs="Arial"/>
        </w:rPr>
        <w:t xml:space="preserve"> Radi organizacije i kontrole provođenja praktične nastave i vježbi kod poslodavca, ravnatelj zadužuje nastavnika ili više nastavnika koji će obavljati slijedeće poslove :</w:t>
      </w:r>
    </w:p>
    <w:p w:rsidR="0050242D" w:rsidRDefault="0050242D" w:rsidP="0050242D">
      <w:pPr>
        <w:ind w:firstLine="360"/>
        <w:jc w:val="both"/>
        <w:rPr>
          <w:rFonts w:ascii="Trebuchet MS" w:hAnsi="Trebuchet MS" w:cs="Arial"/>
        </w:rPr>
      </w:pPr>
    </w:p>
    <w:p w:rsidR="0050242D" w:rsidRDefault="0050242D" w:rsidP="0050242D">
      <w:pPr>
        <w:numPr>
          <w:ilvl w:val="0"/>
          <w:numId w:val="3"/>
        </w:numPr>
        <w:jc w:val="both"/>
        <w:rPr>
          <w:rFonts w:ascii="Trebuchet MS" w:hAnsi="Trebuchet MS" w:cs="Arial"/>
        </w:rPr>
      </w:pPr>
      <w:r>
        <w:rPr>
          <w:rFonts w:ascii="Trebuchet MS" w:hAnsi="Trebuchet MS" w:cs="Arial"/>
        </w:rPr>
        <w:t>tehničke predradnje oko sklapanja ugovora o provođenju praktične nastave,</w:t>
      </w:r>
    </w:p>
    <w:p w:rsidR="0050242D" w:rsidRDefault="0050242D" w:rsidP="0050242D">
      <w:pPr>
        <w:numPr>
          <w:ilvl w:val="0"/>
          <w:numId w:val="3"/>
        </w:numPr>
        <w:jc w:val="both"/>
        <w:rPr>
          <w:rFonts w:ascii="Trebuchet MS" w:hAnsi="Trebuchet MS" w:cs="Arial"/>
        </w:rPr>
      </w:pPr>
      <w:r>
        <w:rPr>
          <w:rFonts w:ascii="Trebuchet MS" w:hAnsi="Trebuchet MS" w:cs="Arial"/>
        </w:rPr>
        <w:t>brinuti se o sklapanju ugovora o provođenju praktične nastave,</w:t>
      </w:r>
    </w:p>
    <w:p w:rsidR="0050242D" w:rsidRDefault="0050242D" w:rsidP="0050242D">
      <w:pPr>
        <w:numPr>
          <w:ilvl w:val="0"/>
          <w:numId w:val="3"/>
        </w:numPr>
        <w:jc w:val="both"/>
        <w:rPr>
          <w:rFonts w:ascii="Trebuchet MS" w:hAnsi="Trebuchet MS" w:cs="Arial"/>
        </w:rPr>
      </w:pPr>
      <w:r>
        <w:rPr>
          <w:rFonts w:ascii="Trebuchet MS" w:hAnsi="Trebuchet MS" w:cs="Arial"/>
        </w:rPr>
        <w:t>vođenje evidencije iz članka 39. Zakona o strukovnom obrazovanju,</w:t>
      </w:r>
    </w:p>
    <w:p w:rsidR="0050242D" w:rsidRDefault="0050242D" w:rsidP="0050242D">
      <w:pPr>
        <w:numPr>
          <w:ilvl w:val="0"/>
          <w:numId w:val="3"/>
        </w:numPr>
        <w:jc w:val="both"/>
        <w:rPr>
          <w:rFonts w:ascii="Trebuchet MS" w:hAnsi="Trebuchet MS" w:cs="Arial"/>
        </w:rPr>
      </w:pPr>
      <w:r>
        <w:rPr>
          <w:rFonts w:ascii="Trebuchet MS" w:hAnsi="Trebuchet MS" w:cs="Arial"/>
        </w:rPr>
        <w:t>prikupljanje potrebite dokumentacije o ispunjavanju uvjeta kako za polaznika, tako i za poslodavca, a vezano za provođenje praktične nastave i vježbi,</w:t>
      </w:r>
    </w:p>
    <w:p w:rsidR="0050242D" w:rsidRDefault="0050242D" w:rsidP="0050242D">
      <w:pPr>
        <w:numPr>
          <w:ilvl w:val="0"/>
          <w:numId w:val="3"/>
        </w:numPr>
        <w:jc w:val="both"/>
        <w:rPr>
          <w:rFonts w:ascii="Trebuchet MS" w:hAnsi="Trebuchet MS" w:cs="Arial"/>
        </w:rPr>
      </w:pPr>
      <w:r>
        <w:rPr>
          <w:rFonts w:ascii="Trebuchet MS" w:hAnsi="Trebuchet MS" w:cs="Arial"/>
        </w:rPr>
        <w:t>kontrolu ostvarivanja uvjeta rada kod poslodavca i primjenu propisa kojima se uređuju radni odnosi,</w:t>
      </w:r>
    </w:p>
    <w:p w:rsidR="0050242D" w:rsidRDefault="0050242D" w:rsidP="0050242D">
      <w:pPr>
        <w:numPr>
          <w:ilvl w:val="0"/>
          <w:numId w:val="3"/>
        </w:numPr>
        <w:jc w:val="both"/>
        <w:rPr>
          <w:rFonts w:ascii="Trebuchet MS" w:hAnsi="Trebuchet MS" w:cs="Arial"/>
        </w:rPr>
      </w:pPr>
      <w:r>
        <w:rPr>
          <w:rFonts w:ascii="Trebuchet MS" w:hAnsi="Trebuchet MS" w:cs="Arial"/>
        </w:rPr>
        <w:t>kontrolu mjera zaštite na radu kod poslodavca u tijeku provođenja praktične nastave i vježbi,</w:t>
      </w:r>
    </w:p>
    <w:p w:rsidR="0050242D" w:rsidRDefault="0050242D" w:rsidP="0050242D">
      <w:pPr>
        <w:numPr>
          <w:ilvl w:val="0"/>
          <w:numId w:val="3"/>
        </w:numPr>
        <w:jc w:val="both"/>
        <w:rPr>
          <w:rFonts w:ascii="Trebuchet MS" w:hAnsi="Trebuchet MS" w:cs="Arial"/>
        </w:rPr>
      </w:pPr>
      <w:r>
        <w:rPr>
          <w:rFonts w:ascii="Trebuchet MS" w:hAnsi="Trebuchet MS" w:cs="Arial"/>
        </w:rPr>
        <w:t>kontrolu ispunjavanja ugovorenih obveza kako d strane polaznika, tako i od strane poslodavca,</w:t>
      </w:r>
    </w:p>
    <w:p w:rsidR="0050242D" w:rsidRDefault="0050242D" w:rsidP="0050242D">
      <w:pPr>
        <w:numPr>
          <w:ilvl w:val="0"/>
          <w:numId w:val="3"/>
        </w:numPr>
        <w:jc w:val="both"/>
        <w:rPr>
          <w:rFonts w:ascii="Trebuchet MS" w:hAnsi="Trebuchet MS" w:cs="Arial"/>
        </w:rPr>
      </w:pPr>
      <w:r>
        <w:rPr>
          <w:rFonts w:ascii="Trebuchet MS" w:hAnsi="Trebuchet MS" w:cs="Arial"/>
        </w:rPr>
        <w:t>kontrolu ostvarivanja kurikuluma i druge poslove po nalogu ravnatelja.</w:t>
      </w:r>
    </w:p>
    <w:p w:rsidR="0050242D" w:rsidRDefault="0050242D" w:rsidP="0050242D">
      <w:pPr>
        <w:jc w:val="both"/>
        <w:rPr>
          <w:rFonts w:ascii="Trebuchet MS" w:hAnsi="Trebuchet MS" w:cs="Arial"/>
        </w:rPr>
      </w:pPr>
    </w:p>
    <w:p w:rsidR="0050242D" w:rsidRDefault="0050242D" w:rsidP="0050242D">
      <w:pPr>
        <w:jc w:val="both"/>
        <w:rPr>
          <w:rFonts w:ascii="Trebuchet MS" w:hAnsi="Trebuchet MS" w:cs="Arial"/>
        </w:rPr>
      </w:pPr>
      <w:r>
        <w:rPr>
          <w:rFonts w:ascii="Trebuchet MS" w:hAnsi="Trebuchet MS" w:cs="Arial"/>
        </w:rPr>
        <w:tab/>
        <w:t xml:space="preserve">Cjelokupnu dokumentaciju, nastavnik iz stavka 2. ovoga članka, daje na uvid stručnom suradniku, odnosno pedagogu, koji nakon kontrole i zajedno s nastavnikom, sukladno </w:t>
      </w:r>
      <w:proofErr w:type="spellStart"/>
      <w:r>
        <w:rPr>
          <w:rFonts w:ascii="Trebuchet MS" w:hAnsi="Trebuchet MS" w:cs="Arial"/>
        </w:rPr>
        <w:t>podzakonskim</w:t>
      </w:r>
      <w:proofErr w:type="spellEnd"/>
      <w:r>
        <w:rPr>
          <w:rFonts w:ascii="Trebuchet MS" w:hAnsi="Trebuchet MS" w:cs="Arial"/>
        </w:rPr>
        <w:t xml:space="preserve"> aktima ministra i Agencije za strukovno obrazovanje, provodi organizaciju provjere stečenih znanja i vještina.</w:t>
      </w:r>
    </w:p>
    <w:p w:rsidR="0050242D" w:rsidRDefault="0050242D" w:rsidP="0050242D">
      <w:pPr>
        <w:jc w:val="both"/>
        <w:rPr>
          <w:rFonts w:ascii="Trebuchet MS" w:hAnsi="Trebuchet MS" w:cs="Arial"/>
        </w:rPr>
      </w:pPr>
    </w:p>
    <w:p w:rsidR="0050242D" w:rsidRDefault="0050242D" w:rsidP="0050242D">
      <w:pPr>
        <w:jc w:val="both"/>
        <w:rPr>
          <w:rFonts w:ascii="Trebuchet MS" w:hAnsi="Trebuchet MS" w:cs="Arial"/>
        </w:rPr>
      </w:pPr>
      <w:r>
        <w:rPr>
          <w:rFonts w:ascii="Trebuchet MS" w:hAnsi="Trebuchet MS" w:cs="Arial"/>
        </w:rPr>
        <w:t xml:space="preserve">           Stručni suradnik odnosno pedagog i nastavnik iz stavka 2. ovog članka je obvezan redovito izvješćivati ravnatelja o svim bitnim uvjetima provođenja praktične nastave i vježbi kod poslodavca, te pravovremenom vođenju evidencije i pedagoške dokumentacije o tijeku praktične nastave i vježbi.</w:t>
      </w:r>
    </w:p>
    <w:p w:rsidR="0050242D" w:rsidRDefault="0050242D" w:rsidP="0050242D">
      <w:pPr>
        <w:rPr>
          <w:rFonts w:ascii="Trebuchet MS" w:hAnsi="Trebuchet MS" w:cs="Arial"/>
          <w:b/>
          <w:sz w:val="26"/>
          <w:szCs w:val="26"/>
        </w:rPr>
      </w:pPr>
    </w:p>
    <w:p w:rsidR="0050242D" w:rsidRDefault="0050242D" w:rsidP="0050242D">
      <w:pPr>
        <w:rPr>
          <w:rFonts w:ascii="Trebuchet MS" w:hAnsi="Trebuchet MS" w:cs="Arial"/>
          <w:b/>
          <w:sz w:val="26"/>
          <w:szCs w:val="26"/>
        </w:rPr>
      </w:pPr>
    </w:p>
    <w:p w:rsidR="0050242D" w:rsidRPr="005E69E1" w:rsidRDefault="0050242D" w:rsidP="0050242D">
      <w:pPr>
        <w:rPr>
          <w:rFonts w:ascii="Trebuchet MS" w:hAnsi="Trebuchet MS" w:cs="Arial"/>
          <w:b/>
          <w:sz w:val="26"/>
          <w:szCs w:val="26"/>
        </w:rPr>
      </w:pPr>
      <w:r w:rsidRPr="005E69E1">
        <w:rPr>
          <w:rFonts w:ascii="Trebuchet MS" w:hAnsi="Trebuchet MS" w:cs="Arial"/>
          <w:b/>
          <w:sz w:val="26"/>
          <w:szCs w:val="26"/>
        </w:rPr>
        <w:t>XV</w:t>
      </w:r>
      <w:r>
        <w:rPr>
          <w:rFonts w:ascii="Trebuchet MS" w:hAnsi="Trebuchet MS" w:cs="Arial"/>
          <w:b/>
          <w:sz w:val="26"/>
          <w:szCs w:val="26"/>
        </w:rPr>
        <w:t>I</w:t>
      </w:r>
      <w:r w:rsidRPr="005E69E1">
        <w:rPr>
          <w:rFonts w:ascii="Trebuchet MS" w:hAnsi="Trebuchet MS" w:cs="Arial"/>
          <w:b/>
          <w:sz w:val="26"/>
          <w:szCs w:val="26"/>
        </w:rPr>
        <w:t>. PRIJELAZNE I ZAVRŠNE ODREDBE</w:t>
      </w:r>
    </w:p>
    <w:p w:rsidR="0050242D" w:rsidRPr="000B60B8" w:rsidRDefault="0050242D" w:rsidP="000964E0">
      <w:pPr>
        <w:ind w:left="3600" w:firstLine="720"/>
        <w:rPr>
          <w:rFonts w:ascii="Trebuchet MS" w:hAnsi="Trebuchet MS" w:cs="Arial"/>
          <w:sz w:val="22"/>
          <w:szCs w:val="22"/>
        </w:rPr>
      </w:pPr>
    </w:p>
    <w:p w:rsidR="0050242D" w:rsidRDefault="0050242D" w:rsidP="0050242D">
      <w:pPr>
        <w:ind w:firstLine="720"/>
        <w:jc w:val="right"/>
        <w:rPr>
          <w:rFonts w:ascii="Trebuchet MS" w:hAnsi="Trebuchet MS" w:cs="Arial"/>
          <w:sz w:val="22"/>
          <w:szCs w:val="22"/>
        </w:rPr>
      </w:pPr>
    </w:p>
    <w:p w:rsidR="0050242D" w:rsidRDefault="0050242D" w:rsidP="0050242D">
      <w:pPr>
        <w:ind w:left="3600" w:firstLine="720"/>
        <w:rPr>
          <w:rFonts w:ascii="Trebuchet MS" w:hAnsi="Trebuchet MS" w:cs="Arial"/>
          <w:sz w:val="22"/>
          <w:szCs w:val="22"/>
        </w:rPr>
      </w:pPr>
      <w:r>
        <w:rPr>
          <w:rFonts w:ascii="Trebuchet MS" w:hAnsi="Trebuchet MS" w:cs="Arial"/>
          <w:sz w:val="22"/>
          <w:szCs w:val="22"/>
        </w:rPr>
        <w:t>Članak 19</w:t>
      </w:r>
      <w:r w:rsidR="000964E0">
        <w:rPr>
          <w:rFonts w:ascii="Trebuchet MS" w:hAnsi="Trebuchet MS" w:cs="Arial"/>
          <w:sz w:val="22"/>
          <w:szCs w:val="22"/>
        </w:rPr>
        <w:t>2</w:t>
      </w:r>
      <w:r>
        <w:rPr>
          <w:rFonts w:ascii="Trebuchet MS" w:hAnsi="Trebuchet MS" w:cs="Arial"/>
          <w:sz w:val="22"/>
          <w:szCs w:val="22"/>
        </w:rPr>
        <w:t>.</w:t>
      </w:r>
    </w:p>
    <w:p w:rsidR="00EF0368" w:rsidRDefault="00EF0368" w:rsidP="0050242D">
      <w:pPr>
        <w:ind w:left="3600" w:firstLine="720"/>
        <w:rPr>
          <w:rFonts w:ascii="Trebuchet MS" w:hAnsi="Trebuchet MS" w:cs="Arial"/>
          <w:sz w:val="22"/>
          <w:szCs w:val="22"/>
        </w:rPr>
      </w:pPr>
    </w:p>
    <w:p w:rsidR="00EF0368" w:rsidRDefault="000964E0" w:rsidP="00E036A7">
      <w:pPr>
        <w:shd w:val="clear" w:color="auto" w:fill="FFFFFF" w:themeFill="background1"/>
        <w:ind w:firstLine="720"/>
        <w:jc w:val="both"/>
        <w:rPr>
          <w:rFonts w:ascii="Trebuchet MS" w:hAnsi="Trebuchet MS" w:cs="Arial"/>
          <w:sz w:val="22"/>
          <w:szCs w:val="22"/>
        </w:rPr>
      </w:pPr>
      <w:r>
        <w:rPr>
          <w:rFonts w:ascii="Trebuchet MS" w:hAnsi="Trebuchet MS" w:cs="Arial"/>
          <w:sz w:val="22"/>
          <w:szCs w:val="22"/>
        </w:rPr>
        <w:t>Stupanjem  na  snagu  ovoga  S</w:t>
      </w:r>
      <w:r w:rsidRPr="0045497B">
        <w:rPr>
          <w:rFonts w:ascii="Trebuchet MS" w:hAnsi="Trebuchet MS" w:cs="Arial"/>
          <w:sz w:val="22"/>
          <w:szCs w:val="22"/>
        </w:rPr>
        <w:t>tatuta</w:t>
      </w:r>
      <w:r>
        <w:rPr>
          <w:rFonts w:ascii="Trebuchet MS" w:hAnsi="Trebuchet MS" w:cs="Arial"/>
          <w:sz w:val="22"/>
          <w:szCs w:val="22"/>
        </w:rPr>
        <w:t xml:space="preserve"> </w:t>
      </w:r>
      <w:r w:rsidRPr="00D52ED0">
        <w:rPr>
          <w:rFonts w:ascii="Trebuchet MS" w:hAnsi="Trebuchet MS" w:cs="Arial"/>
          <w:sz w:val="20"/>
          <w:szCs w:val="22"/>
        </w:rPr>
        <w:t xml:space="preserve">(pročišćeni tekst)  </w:t>
      </w:r>
      <w:r w:rsidRPr="0045497B">
        <w:rPr>
          <w:rFonts w:ascii="Trebuchet MS" w:hAnsi="Trebuchet MS" w:cs="Arial"/>
          <w:sz w:val="22"/>
          <w:szCs w:val="22"/>
        </w:rPr>
        <w:t>prestaje</w:t>
      </w:r>
      <w:r>
        <w:rPr>
          <w:rFonts w:ascii="Trebuchet MS" w:hAnsi="Trebuchet MS" w:cs="Arial"/>
          <w:sz w:val="22"/>
          <w:szCs w:val="22"/>
        </w:rPr>
        <w:t xml:space="preserve"> </w:t>
      </w:r>
      <w:r w:rsidRPr="0045497B">
        <w:rPr>
          <w:rFonts w:ascii="Trebuchet MS" w:hAnsi="Trebuchet MS" w:cs="Arial"/>
          <w:sz w:val="22"/>
          <w:szCs w:val="22"/>
        </w:rPr>
        <w:t xml:space="preserve"> va</w:t>
      </w:r>
      <w:r>
        <w:rPr>
          <w:rFonts w:ascii="Trebuchet MS" w:hAnsi="Trebuchet MS" w:cs="Arial"/>
          <w:sz w:val="22"/>
          <w:szCs w:val="22"/>
        </w:rPr>
        <w:t xml:space="preserve">žiti  Statut Škole </w:t>
      </w:r>
    </w:p>
    <w:p w:rsidR="0050242D" w:rsidRPr="00E036A7" w:rsidRDefault="000964E0" w:rsidP="00E036A7">
      <w:pPr>
        <w:shd w:val="clear" w:color="auto" w:fill="FFFFFF" w:themeFill="background1"/>
        <w:ind w:firstLine="720"/>
        <w:jc w:val="both"/>
        <w:rPr>
          <w:rFonts w:ascii="Trebuchet MS" w:hAnsi="Trebuchet MS" w:cs="Arial"/>
          <w:b/>
          <w:sz w:val="22"/>
          <w:szCs w:val="22"/>
        </w:rPr>
      </w:pPr>
      <w:r>
        <w:rPr>
          <w:rFonts w:ascii="Trebuchet MS" w:hAnsi="Trebuchet MS" w:cs="Arial"/>
          <w:sz w:val="22"/>
          <w:szCs w:val="22"/>
        </w:rPr>
        <w:t xml:space="preserve">  KLASA: 602-03/16-01-20  URBROJ: 2176-57-01/16-1  od  27. lipnja  2016. godine.</w:t>
      </w:r>
    </w:p>
    <w:p w:rsidR="0050242D" w:rsidRDefault="0050242D" w:rsidP="0050242D">
      <w:pPr>
        <w:ind w:left="3600" w:firstLine="720"/>
        <w:rPr>
          <w:rFonts w:ascii="Trebuchet MS" w:hAnsi="Trebuchet MS" w:cs="Arial"/>
          <w:sz w:val="22"/>
          <w:szCs w:val="22"/>
        </w:rPr>
      </w:pPr>
    </w:p>
    <w:p w:rsidR="0050242D" w:rsidRDefault="00EF0368" w:rsidP="0050242D">
      <w:pPr>
        <w:ind w:left="3600" w:firstLine="720"/>
        <w:rPr>
          <w:rFonts w:ascii="Trebuchet MS" w:hAnsi="Trebuchet MS" w:cs="Arial"/>
          <w:sz w:val="22"/>
          <w:szCs w:val="22"/>
        </w:rPr>
      </w:pPr>
      <w:r>
        <w:rPr>
          <w:rFonts w:ascii="Trebuchet MS" w:hAnsi="Trebuchet MS" w:cs="Arial"/>
          <w:sz w:val="22"/>
          <w:szCs w:val="22"/>
        </w:rPr>
        <w:lastRenderedPageBreak/>
        <w:t>Članak 193</w:t>
      </w:r>
      <w:r w:rsidR="0050242D">
        <w:rPr>
          <w:rFonts w:ascii="Trebuchet MS" w:hAnsi="Trebuchet MS" w:cs="Arial"/>
          <w:sz w:val="22"/>
          <w:szCs w:val="22"/>
        </w:rPr>
        <w:t>.</w:t>
      </w:r>
    </w:p>
    <w:p w:rsidR="0050242D" w:rsidRDefault="0050242D" w:rsidP="0050242D">
      <w:pPr>
        <w:shd w:val="clear" w:color="auto" w:fill="FFFFFF" w:themeFill="background1"/>
        <w:ind w:left="3600" w:firstLine="720"/>
        <w:rPr>
          <w:rFonts w:ascii="Trebuchet MS" w:hAnsi="Trebuchet MS" w:cs="Arial"/>
          <w:sz w:val="22"/>
          <w:szCs w:val="22"/>
        </w:rPr>
      </w:pPr>
    </w:p>
    <w:p w:rsidR="000964E0" w:rsidRPr="0045497B" w:rsidRDefault="000964E0" w:rsidP="000964E0">
      <w:pPr>
        <w:ind w:firstLine="720"/>
        <w:rPr>
          <w:rFonts w:ascii="Trebuchet MS" w:hAnsi="Trebuchet MS" w:cs="Arial"/>
          <w:sz w:val="22"/>
          <w:szCs w:val="22"/>
        </w:rPr>
      </w:pPr>
      <w:r>
        <w:rPr>
          <w:rFonts w:ascii="Trebuchet MS" w:hAnsi="Trebuchet MS" w:cs="Arial"/>
          <w:sz w:val="22"/>
          <w:szCs w:val="22"/>
        </w:rPr>
        <w:t>Ovaj S</w:t>
      </w:r>
      <w:r w:rsidRPr="0045497B">
        <w:rPr>
          <w:rFonts w:ascii="Trebuchet MS" w:hAnsi="Trebuchet MS" w:cs="Arial"/>
          <w:sz w:val="22"/>
          <w:szCs w:val="22"/>
        </w:rPr>
        <w:t>tatut stupa na snagu osmoga dana od dana objave na oglasnoj ploči Škole.</w:t>
      </w:r>
    </w:p>
    <w:p w:rsidR="0050242D" w:rsidRPr="0045497B" w:rsidRDefault="0050242D" w:rsidP="000964E0">
      <w:pPr>
        <w:shd w:val="clear" w:color="auto" w:fill="FFFFFF" w:themeFill="background1"/>
        <w:ind w:firstLine="720"/>
        <w:jc w:val="both"/>
        <w:rPr>
          <w:rFonts w:ascii="Trebuchet MS" w:hAnsi="Trebuchet MS" w:cs="Arial"/>
          <w:sz w:val="22"/>
          <w:szCs w:val="22"/>
        </w:rPr>
      </w:pPr>
    </w:p>
    <w:p w:rsidR="0050242D" w:rsidRDefault="0050242D" w:rsidP="0050242D">
      <w:pPr>
        <w:shd w:val="clear" w:color="auto" w:fill="FFFFFF" w:themeFill="background1"/>
        <w:rPr>
          <w:rFonts w:ascii="Trebuchet MS" w:hAnsi="Trebuchet MS" w:cs="Arial"/>
          <w:sz w:val="22"/>
          <w:szCs w:val="22"/>
        </w:rPr>
      </w:pPr>
      <w:r>
        <w:rPr>
          <w:rFonts w:ascii="Trebuchet MS" w:hAnsi="Trebuchet MS" w:cs="Arial"/>
          <w:sz w:val="22"/>
          <w:szCs w:val="22"/>
        </w:rPr>
        <w:t xml:space="preserve">  </w:t>
      </w:r>
    </w:p>
    <w:p w:rsidR="0050242D" w:rsidRPr="0045497B" w:rsidRDefault="000964E0" w:rsidP="0050242D">
      <w:pPr>
        <w:rPr>
          <w:rFonts w:ascii="Trebuchet MS" w:hAnsi="Trebuchet MS" w:cs="Arial"/>
          <w:sz w:val="22"/>
          <w:szCs w:val="22"/>
        </w:rPr>
      </w:pPr>
      <w:r>
        <w:rPr>
          <w:rFonts w:ascii="Trebuchet MS" w:hAnsi="Trebuchet MS" w:cs="Arial"/>
          <w:sz w:val="22"/>
          <w:szCs w:val="22"/>
        </w:rPr>
        <w:t xml:space="preserve">KLASA :  </w:t>
      </w:r>
      <w:r w:rsidR="006E287F">
        <w:rPr>
          <w:rFonts w:ascii="Trebuchet MS" w:hAnsi="Trebuchet MS" w:cs="Arial"/>
          <w:sz w:val="22"/>
          <w:szCs w:val="22"/>
        </w:rPr>
        <w:t>602-03/19-01</w:t>
      </w:r>
      <w:r w:rsidR="00187C57">
        <w:rPr>
          <w:rFonts w:ascii="Trebuchet MS" w:hAnsi="Trebuchet MS" w:cs="Arial"/>
          <w:sz w:val="22"/>
          <w:szCs w:val="22"/>
        </w:rPr>
        <w:t>/</w:t>
      </w:r>
      <w:r w:rsidR="006E287F">
        <w:rPr>
          <w:rFonts w:ascii="Trebuchet MS" w:hAnsi="Trebuchet MS" w:cs="Arial"/>
          <w:sz w:val="22"/>
          <w:szCs w:val="22"/>
        </w:rPr>
        <w:t>0</w:t>
      </w:r>
      <w:r w:rsidR="00187C57">
        <w:rPr>
          <w:rFonts w:ascii="Trebuchet MS" w:hAnsi="Trebuchet MS" w:cs="Arial"/>
          <w:sz w:val="22"/>
          <w:szCs w:val="22"/>
        </w:rPr>
        <w:t>8</w:t>
      </w:r>
      <w:r w:rsidR="0050242D">
        <w:rPr>
          <w:rFonts w:ascii="Trebuchet MS" w:hAnsi="Trebuchet MS" w:cs="Arial"/>
          <w:sz w:val="22"/>
          <w:szCs w:val="22"/>
        </w:rPr>
        <w:t xml:space="preserve">                                              PREDSJEDNIK ŠKOLSKOG ODBORA :</w:t>
      </w:r>
    </w:p>
    <w:p w:rsidR="006E287F" w:rsidRDefault="000964E0" w:rsidP="0050242D">
      <w:pPr>
        <w:rPr>
          <w:rFonts w:ascii="Trebuchet MS" w:hAnsi="Trebuchet MS" w:cs="Arial"/>
          <w:sz w:val="22"/>
          <w:szCs w:val="22"/>
        </w:rPr>
      </w:pPr>
      <w:r>
        <w:rPr>
          <w:rFonts w:ascii="Trebuchet MS" w:hAnsi="Trebuchet MS" w:cs="Arial"/>
          <w:sz w:val="22"/>
          <w:szCs w:val="22"/>
        </w:rPr>
        <w:t xml:space="preserve">URBROJ: </w:t>
      </w:r>
      <w:r w:rsidR="006E287F">
        <w:rPr>
          <w:rFonts w:ascii="Trebuchet MS" w:hAnsi="Trebuchet MS" w:cs="Arial"/>
          <w:sz w:val="22"/>
          <w:szCs w:val="22"/>
        </w:rPr>
        <w:t>2176-57-01/19-1</w:t>
      </w:r>
      <w:r w:rsidR="006E287F">
        <w:rPr>
          <w:rFonts w:ascii="Trebuchet MS" w:hAnsi="Trebuchet MS" w:cs="Arial"/>
          <w:sz w:val="22"/>
          <w:szCs w:val="22"/>
        </w:rPr>
        <w:tab/>
      </w:r>
      <w:r w:rsidR="006E287F">
        <w:rPr>
          <w:rFonts w:ascii="Trebuchet MS" w:hAnsi="Trebuchet MS" w:cs="Arial"/>
          <w:sz w:val="22"/>
          <w:szCs w:val="22"/>
        </w:rPr>
        <w:tab/>
      </w:r>
      <w:r w:rsidR="006E287F">
        <w:rPr>
          <w:rFonts w:ascii="Trebuchet MS" w:hAnsi="Trebuchet MS" w:cs="Arial"/>
          <w:sz w:val="22"/>
          <w:szCs w:val="22"/>
        </w:rPr>
        <w:tab/>
      </w:r>
      <w:r w:rsidR="006E287F">
        <w:rPr>
          <w:rFonts w:ascii="Trebuchet MS" w:hAnsi="Trebuchet MS" w:cs="Arial"/>
          <w:sz w:val="22"/>
          <w:szCs w:val="22"/>
        </w:rPr>
        <w:tab/>
      </w:r>
      <w:r w:rsidR="006E287F">
        <w:rPr>
          <w:rFonts w:ascii="Trebuchet MS" w:hAnsi="Trebuchet MS" w:cs="Arial"/>
          <w:sz w:val="22"/>
          <w:szCs w:val="22"/>
        </w:rPr>
        <w:tab/>
      </w:r>
      <w:r w:rsidR="006E287F">
        <w:rPr>
          <w:rFonts w:ascii="Trebuchet MS" w:hAnsi="Trebuchet MS" w:cs="Arial"/>
          <w:sz w:val="22"/>
          <w:szCs w:val="22"/>
        </w:rPr>
        <w:tab/>
      </w:r>
      <w:r w:rsidR="006E287F">
        <w:rPr>
          <w:rFonts w:ascii="Trebuchet MS" w:hAnsi="Trebuchet MS" w:cs="Arial"/>
          <w:sz w:val="22"/>
          <w:szCs w:val="22"/>
        </w:rPr>
        <w:tab/>
      </w:r>
      <w:r w:rsidR="006E287F">
        <w:rPr>
          <w:rFonts w:ascii="Trebuchet MS" w:hAnsi="Trebuchet MS" w:cs="Arial"/>
          <w:sz w:val="22"/>
          <w:szCs w:val="22"/>
        </w:rPr>
        <w:tab/>
      </w:r>
      <w:r w:rsidR="006E287F">
        <w:rPr>
          <w:rFonts w:ascii="Trebuchet MS" w:hAnsi="Trebuchet MS" w:cs="Arial"/>
          <w:sz w:val="22"/>
          <w:szCs w:val="22"/>
        </w:rPr>
        <w:tab/>
      </w:r>
      <w:r w:rsidR="006E287F">
        <w:rPr>
          <w:rFonts w:ascii="Trebuchet MS" w:hAnsi="Trebuchet MS" w:cs="Arial"/>
          <w:sz w:val="22"/>
          <w:szCs w:val="22"/>
        </w:rPr>
        <w:tab/>
      </w:r>
    </w:p>
    <w:p w:rsidR="0050242D" w:rsidRDefault="006E287F" w:rsidP="0050242D">
      <w:pPr>
        <w:rPr>
          <w:rFonts w:ascii="Trebuchet MS" w:hAnsi="Trebuchet MS" w:cs="Arial"/>
          <w:sz w:val="22"/>
          <w:szCs w:val="22"/>
        </w:rPr>
      </w:pPr>
      <w:r>
        <w:rPr>
          <w:rFonts w:ascii="Trebuchet MS" w:hAnsi="Trebuchet MS" w:cs="Arial"/>
          <w:b/>
          <w:sz w:val="22"/>
          <w:szCs w:val="22"/>
        </w:rPr>
        <w:t xml:space="preserve">           </w:t>
      </w:r>
      <w:r w:rsidR="0050242D">
        <w:rPr>
          <w:rFonts w:ascii="Trebuchet MS" w:hAnsi="Trebuchet MS" w:cs="Arial"/>
          <w:b/>
          <w:sz w:val="22"/>
          <w:szCs w:val="22"/>
        </w:rPr>
        <w:t xml:space="preserve">                                                               </w:t>
      </w:r>
      <w:r w:rsidR="000964E0">
        <w:rPr>
          <w:rFonts w:ascii="Trebuchet MS" w:hAnsi="Trebuchet MS" w:cs="Arial"/>
          <w:b/>
          <w:sz w:val="22"/>
          <w:szCs w:val="22"/>
        </w:rPr>
        <w:t xml:space="preserve">           Ivan Josipović, </w:t>
      </w:r>
      <w:proofErr w:type="spellStart"/>
      <w:r w:rsidR="000964E0">
        <w:rPr>
          <w:rFonts w:ascii="Trebuchet MS" w:hAnsi="Trebuchet MS" w:cs="Arial"/>
          <w:b/>
          <w:sz w:val="22"/>
          <w:szCs w:val="22"/>
        </w:rPr>
        <w:t>struč.spec.ing.el</w:t>
      </w:r>
      <w:proofErr w:type="spellEnd"/>
      <w:r w:rsidR="000964E0">
        <w:rPr>
          <w:rFonts w:ascii="Trebuchet MS" w:hAnsi="Trebuchet MS" w:cs="Arial"/>
          <w:b/>
          <w:sz w:val="22"/>
          <w:szCs w:val="22"/>
        </w:rPr>
        <w:t>.</w:t>
      </w:r>
    </w:p>
    <w:p w:rsidR="009033BE" w:rsidRDefault="000964E0" w:rsidP="000964E0">
      <w:pPr>
        <w:rPr>
          <w:rFonts w:ascii="Trebuchet MS" w:hAnsi="Trebuchet MS" w:cs="Arial"/>
          <w:sz w:val="22"/>
          <w:szCs w:val="22"/>
        </w:rPr>
      </w:pPr>
      <w:r>
        <w:rPr>
          <w:rFonts w:ascii="Trebuchet MS" w:hAnsi="Trebuchet MS" w:cs="Arial"/>
          <w:sz w:val="22"/>
          <w:szCs w:val="22"/>
        </w:rPr>
        <w:t xml:space="preserve">Kutina,  </w:t>
      </w:r>
      <w:r w:rsidR="00187C57">
        <w:rPr>
          <w:rFonts w:ascii="Trebuchet MS" w:hAnsi="Trebuchet MS" w:cs="Arial"/>
          <w:sz w:val="22"/>
          <w:szCs w:val="22"/>
        </w:rPr>
        <w:t>24. svibnja 2019.</w:t>
      </w:r>
      <w:r w:rsidR="0050242D" w:rsidRPr="0039373C">
        <w:rPr>
          <w:rFonts w:ascii="Trebuchet MS" w:hAnsi="Trebuchet MS" w:cs="Arial"/>
          <w:sz w:val="22"/>
          <w:szCs w:val="22"/>
        </w:rPr>
        <w:t xml:space="preserve">  </w:t>
      </w:r>
    </w:p>
    <w:p w:rsidR="009033BE" w:rsidRDefault="009033BE" w:rsidP="000964E0">
      <w:pPr>
        <w:rPr>
          <w:rFonts w:ascii="Trebuchet MS" w:hAnsi="Trebuchet MS" w:cs="Arial"/>
          <w:sz w:val="22"/>
          <w:szCs w:val="22"/>
        </w:rPr>
      </w:pPr>
    </w:p>
    <w:p w:rsidR="009033BE" w:rsidRDefault="009033BE" w:rsidP="000964E0">
      <w:pPr>
        <w:rPr>
          <w:rFonts w:ascii="Trebuchet MS" w:hAnsi="Trebuchet MS" w:cs="Arial"/>
          <w:sz w:val="22"/>
          <w:szCs w:val="22"/>
        </w:rPr>
      </w:pPr>
    </w:p>
    <w:p w:rsidR="009033BE" w:rsidRDefault="009033BE" w:rsidP="000964E0">
      <w:pPr>
        <w:rPr>
          <w:rFonts w:ascii="Trebuchet MS" w:hAnsi="Trebuchet MS" w:cs="Arial"/>
          <w:sz w:val="22"/>
          <w:szCs w:val="22"/>
        </w:rPr>
      </w:pPr>
    </w:p>
    <w:p w:rsidR="009033BE" w:rsidRDefault="009033BE" w:rsidP="000964E0">
      <w:pPr>
        <w:rPr>
          <w:rFonts w:ascii="Trebuchet MS" w:hAnsi="Trebuchet MS" w:cs="Arial"/>
          <w:sz w:val="22"/>
          <w:szCs w:val="22"/>
        </w:rPr>
      </w:pPr>
    </w:p>
    <w:p w:rsidR="009033BE" w:rsidRDefault="009033BE" w:rsidP="000964E0">
      <w:pPr>
        <w:rPr>
          <w:rFonts w:ascii="Trebuchet MS" w:hAnsi="Trebuchet MS" w:cs="Arial"/>
          <w:sz w:val="22"/>
          <w:szCs w:val="22"/>
        </w:rPr>
      </w:pPr>
    </w:p>
    <w:p w:rsidR="009033BE" w:rsidRDefault="009033BE" w:rsidP="000964E0">
      <w:pPr>
        <w:rPr>
          <w:rFonts w:ascii="Trebuchet MS" w:hAnsi="Trebuchet MS" w:cs="Arial"/>
          <w:sz w:val="22"/>
          <w:szCs w:val="22"/>
        </w:rPr>
      </w:pPr>
    </w:p>
    <w:p w:rsidR="009033BE" w:rsidRDefault="009033BE" w:rsidP="000964E0">
      <w:pPr>
        <w:rPr>
          <w:rFonts w:ascii="Trebuchet MS" w:hAnsi="Trebuchet MS" w:cs="Arial"/>
          <w:sz w:val="22"/>
          <w:szCs w:val="22"/>
        </w:rPr>
      </w:pPr>
    </w:p>
    <w:p w:rsidR="00BA5182" w:rsidRDefault="00BA5182" w:rsidP="000964E0">
      <w:pPr>
        <w:rPr>
          <w:rFonts w:ascii="Trebuchet MS" w:hAnsi="Trebuchet MS" w:cs="Arial"/>
          <w:sz w:val="22"/>
          <w:szCs w:val="22"/>
        </w:rPr>
      </w:pPr>
    </w:p>
    <w:p w:rsidR="0050242D" w:rsidRDefault="009033BE" w:rsidP="000964E0">
      <w:pPr>
        <w:rPr>
          <w:rFonts w:ascii="Trebuchet MS" w:hAnsi="Trebuchet MS" w:cs="Arial"/>
          <w:sz w:val="22"/>
          <w:szCs w:val="22"/>
        </w:rPr>
      </w:pPr>
      <w:r>
        <w:rPr>
          <w:rFonts w:ascii="Trebuchet MS" w:hAnsi="Trebuchet MS" w:cs="Arial"/>
          <w:sz w:val="22"/>
          <w:szCs w:val="22"/>
        </w:rPr>
        <w:tab/>
        <w:t>OVAJ STATUT OBJAVLJEN JE NA OGLASNOJ PLOČI ŠKOLE   24. SVIBNJA 2019. GODINE, A STUPIO JE NA SNAGU   2. LIPNJA 2019. GODINE</w:t>
      </w:r>
      <w:r w:rsidR="007A3D50">
        <w:rPr>
          <w:rFonts w:ascii="Trebuchet MS" w:hAnsi="Trebuchet MS" w:cs="Arial"/>
          <w:sz w:val="22"/>
          <w:szCs w:val="22"/>
        </w:rPr>
        <w:t>.</w:t>
      </w:r>
    </w:p>
    <w:p w:rsidR="007A3D50" w:rsidRDefault="007A3D50" w:rsidP="000964E0">
      <w:pPr>
        <w:rPr>
          <w:rFonts w:ascii="Trebuchet MS" w:hAnsi="Trebuchet MS" w:cs="Arial"/>
          <w:sz w:val="22"/>
          <w:szCs w:val="22"/>
        </w:rPr>
      </w:pPr>
    </w:p>
    <w:p w:rsidR="007A3D50" w:rsidRDefault="007A3D50" w:rsidP="000964E0">
      <w:pPr>
        <w:rPr>
          <w:rFonts w:ascii="Trebuchet MS" w:hAnsi="Trebuchet MS" w:cs="Arial"/>
          <w:sz w:val="22"/>
          <w:szCs w:val="22"/>
        </w:rPr>
      </w:pPr>
    </w:p>
    <w:p w:rsidR="007A3D50" w:rsidRDefault="007A3D50" w:rsidP="000964E0">
      <w:pPr>
        <w:rPr>
          <w:rFonts w:ascii="Trebuchet MS" w:hAnsi="Trebuchet MS" w:cs="Arial"/>
          <w:sz w:val="22"/>
          <w:szCs w:val="22"/>
        </w:rPr>
      </w:pPr>
    </w:p>
    <w:p w:rsidR="007A3D50" w:rsidRPr="007A3D50" w:rsidRDefault="007A3D50" w:rsidP="000964E0">
      <w:pPr>
        <w:rPr>
          <w:rFonts w:ascii="Trebuchet MS" w:hAnsi="Trebuchet MS" w:cs="Arial"/>
          <w:sz w:val="22"/>
          <w:szCs w:val="22"/>
        </w:rPr>
      </w:pPr>
      <w:r>
        <w:rPr>
          <w:rFonts w:ascii="Trebuchet MS" w:hAnsi="Trebuchet MS" w:cs="Arial"/>
          <w:sz w:val="22"/>
          <w:szCs w:val="22"/>
        </w:rPr>
        <w:tab/>
      </w:r>
      <w:r>
        <w:rPr>
          <w:rFonts w:ascii="Trebuchet MS" w:hAnsi="Trebuchet MS" w:cs="Arial"/>
          <w:sz w:val="22"/>
          <w:szCs w:val="22"/>
        </w:rPr>
        <w:tab/>
      </w:r>
      <w:r>
        <w:rPr>
          <w:rFonts w:ascii="Trebuchet MS" w:hAnsi="Trebuchet MS" w:cs="Arial"/>
          <w:sz w:val="22"/>
          <w:szCs w:val="22"/>
        </w:rPr>
        <w:tab/>
      </w:r>
      <w:r>
        <w:rPr>
          <w:rFonts w:ascii="Trebuchet MS" w:hAnsi="Trebuchet MS" w:cs="Arial"/>
          <w:sz w:val="22"/>
          <w:szCs w:val="22"/>
        </w:rPr>
        <w:tab/>
      </w:r>
      <w:r>
        <w:rPr>
          <w:rFonts w:ascii="Trebuchet MS" w:hAnsi="Trebuchet MS" w:cs="Arial"/>
          <w:sz w:val="22"/>
          <w:szCs w:val="22"/>
        </w:rPr>
        <w:tab/>
      </w:r>
      <w:r>
        <w:rPr>
          <w:rFonts w:ascii="Trebuchet MS" w:hAnsi="Trebuchet MS" w:cs="Arial"/>
          <w:sz w:val="22"/>
          <w:szCs w:val="22"/>
        </w:rPr>
        <w:tab/>
      </w:r>
      <w:r>
        <w:rPr>
          <w:rFonts w:ascii="Trebuchet MS" w:hAnsi="Trebuchet MS" w:cs="Arial"/>
          <w:sz w:val="22"/>
          <w:szCs w:val="22"/>
        </w:rPr>
        <w:tab/>
      </w:r>
      <w:r>
        <w:rPr>
          <w:rFonts w:ascii="Trebuchet MS" w:hAnsi="Trebuchet MS" w:cs="Arial"/>
          <w:sz w:val="22"/>
          <w:szCs w:val="22"/>
        </w:rPr>
        <w:tab/>
      </w:r>
      <w:r>
        <w:rPr>
          <w:rFonts w:ascii="Trebuchet MS" w:hAnsi="Trebuchet MS" w:cs="Arial"/>
          <w:sz w:val="22"/>
          <w:szCs w:val="22"/>
        </w:rPr>
        <w:tab/>
        <w:t xml:space="preserve">   </w:t>
      </w:r>
      <w:r w:rsidRPr="007A3D50">
        <w:rPr>
          <w:rFonts w:ascii="Trebuchet MS" w:hAnsi="Trebuchet MS" w:cs="Arial"/>
          <w:sz w:val="22"/>
          <w:szCs w:val="22"/>
        </w:rPr>
        <w:t>R</w:t>
      </w:r>
      <w:r>
        <w:rPr>
          <w:rFonts w:ascii="Trebuchet MS" w:hAnsi="Trebuchet MS" w:cs="Arial"/>
          <w:sz w:val="22"/>
          <w:szCs w:val="22"/>
        </w:rPr>
        <w:t xml:space="preserve"> </w:t>
      </w:r>
      <w:r w:rsidRPr="007A3D50">
        <w:rPr>
          <w:rFonts w:ascii="Trebuchet MS" w:hAnsi="Trebuchet MS" w:cs="Arial"/>
          <w:sz w:val="22"/>
          <w:szCs w:val="22"/>
        </w:rPr>
        <w:t>A</w:t>
      </w:r>
      <w:r>
        <w:rPr>
          <w:rFonts w:ascii="Trebuchet MS" w:hAnsi="Trebuchet MS" w:cs="Arial"/>
          <w:sz w:val="22"/>
          <w:szCs w:val="22"/>
        </w:rPr>
        <w:t xml:space="preserve"> </w:t>
      </w:r>
      <w:r w:rsidRPr="007A3D50">
        <w:rPr>
          <w:rFonts w:ascii="Trebuchet MS" w:hAnsi="Trebuchet MS" w:cs="Arial"/>
          <w:sz w:val="22"/>
          <w:szCs w:val="22"/>
        </w:rPr>
        <w:t>V</w:t>
      </w:r>
      <w:r>
        <w:rPr>
          <w:rFonts w:ascii="Trebuchet MS" w:hAnsi="Trebuchet MS" w:cs="Arial"/>
          <w:sz w:val="22"/>
          <w:szCs w:val="22"/>
        </w:rPr>
        <w:t xml:space="preserve"> </w:t>
      </w:r>
      <w:r w:rsidRPr="007A3D50">
        <w:rPr>
          <w:rFonts w:ascii="Trebuchet MS" w:hAnsi="Trebuchet MS" w:cs="Arial"/>
          <w:sz w:val="22"/>
          <w:szCs w:val="22"/>
        </w:rPr>
        <w:t>N</w:t>
      </w:r>
      <w:r>
        <w:rPr>
          <w:rFonts w:ascii="Trebuchet MS" w:hAnsi="Trebuchet MS" w:cs="Arial"/>
          <w:sz w:val="22"/>
          <w:szCs w:val="22"/>
        </w:rPr>
        <w:t xml:space="preserve"> </w:t>
      </w:r>
      <w:r w:rsidRPr="007A3D50">
        <w:rPr>
          <w:rFonts w:ascii="Trebuchet MS" w:hAnsi="Trebuchet MS" w:cs="Arial"/>
          <w:sz w:val="22"/>
          <w:szCs w:val="22"/>
        </w:rPr>
        <w:t>A</w:t>
      </w:r>
      <w:r>
        <w:rPr>
          <w:rFonts w:ascii="Trebuchet MS" w:hAnsi="Trebuchet MS" w:cs="Arial"/>
          <w:sz w:val="22"/>
          <w:szCs w:val="22"/>
        </w:rPr>
        <w:t xml:space="preserve"> </w:t>
      </w:r>
      <w:r w:rsidRPr="007A3D50">
        <w:rPr>
          <w:rFonts w:ascii="Trebuchet MS" w:hAnsi="Trebuchet MS" w:cs="Arial"/>
          <w:sz w:val="22"/>
          <w:szCs w:val="22"/>
        </w:rPr>
        <w:t>T</w:t>
      </w:r>
      <w:r>
        <w:rPr>
          <w:rFonts w:ascii="Trebuchet MS" w:hAnsi="Trebuchet MS" w:cs="Arial"/>
          <w:sz w:val="22"/>
          <w:szCs w:val="22"/>
        </w:rPr>
        <w:t xml:space="preserve"> </w:t>
      </w:r>
      <w:r w:rsidRPr="007A3D50">
        <w:rPr>
          <w:rFonts w:ascii="Trebuchet MS" w:hAnsi="Trebuchet MS" w:cs="Arial"/>
          <w:sz w:val="22"/>
          <w:szCs w:val="22"/>
        </w:rPr>
        <w:t>E</w:t>
      </w:r>
      <w:r>
        <w:rPr>
          <w:rFonts w:ascii="Trebuchet MS" w:hAnsi="Trebuchet MS" w:cs="Arial"/>
          <w:sz w:val="22"/>
          <w:szCs w:val="22"/>
        </w:rPr>
        <w:t xml:space="preserve"> </w:t>
      </w:r>
      <w:r w:rsidRPr="007A3D50">
        <w:rPr>
          <w:rFonts w:ascii="Trebuchet MS" w:hAnsi="Trebuchet MS" w:cs="Arial"/>
          <w:sz w:val="22"/>
          <w:szCs w:val="22"/>
        </w:rPr>
        <w:t>LJ</w:t>
      </w:r>
      <w:r>
        <w:rPr>
          <w:rFonts w:ascii="Trebuchet MS" w:hAnsi="Trebuchet MS" w:cs="Arial"/>
          <w:sz w:val="22"/>
          <w:szCs w:val="22"/>
        </w:rPr>
        <w:t>:</w:t>
      </w:r>
    </w:p>
    <w:p w:rsidR="007A3D50" w:rsidRPr="007A3D50" w:rsidRDefault="007A3D50" w:rsidP="000964E0">
      <w:pPr>
        <w:rPr>
          <w:rFonts w:ascii="Trebuchet MS" w:hAnsi="Trebuchet MS" w:cs="Arial"/>
          <w:b/>
          <w:sz w:val="22"/>
          <w:szCs w:val="22"/>
        </w:rPr>
      </w:pPr>
    </w:p>
    <w:p w:rsidR="007A3D50" w:rsidRPr="007A3D50" w:rsidRDefault="007A3D50" w:rsidP="000964E0">
      <w:pPr>
        <w:rPr>
          <w:rFonts w:ascii="Trebuchet MS" w:hAnsi="Trebuchet MS" w:cs="Arial"/>
          <w:b/>
          <w:sz w:val="22"/>
          <w:szCs w:val="22"/>
        </w:rPr>
      </w:pPr>
      <w:r w:rsidRPr="007A3D50">
        <w:rPr>
          <w:rFonts w:ascii="Trebuchet MS" w:hAnsi="Trebuchet MS" w:cs="Arial"/>
          <w:b/>
          <w:sz w:val="22"/>
          <w:szCs w:val="22"/>
        </w:rPr>
        <w:tab/>
      </w:r>
      <w:r w:rsidRPr="007A3D50">
        <w:rPr>
          <w:rFonts w:ascii="Trebuchet MS" w:hAnsi="Trebuchet MS" w:cs="Arial"/>
          <w:b/>
          <w:sz w:val="22"/>
          <w:szCs w:val="22"/>
        </w:rPr>
        <w:tab/>
      </w:r>
      <w:r w:rsidRPr="007A3D50">
        <w:rPr>
          <w:rFonts w:ascii="Trebuchet MS" w:hAnsi="Trebuchet MS" w:cs="Arial"/>
          <w:b/>
          <w:sz w:val="22"/>
          <w:szCs w:val="22"/>
        </w:rPr>
        <w:tab/>
      </w:r>
      <w:r w:rsidRPr="007A3D50">
        <w:rPr>
          <w:rFonts w:ascii="Trebuchet MS" w:hAnsi="Trebuchet MS" w:cs="Arial"/>
          <w:b/>
          <w:sz w:val="22"/>
          <w:szCs w:val="22"/>
        </w:rPr>
        <w:tab/>
      </w:r>
      <w:r w:rsidRPr="007A3D50">
        <w:rPr>
          <w:rFonts w:ascii="Trebuchet MS" w:hAnsi="Trebuchet MS" w:cs="Arial"/>
          <w:b/>
          <w:sz w:val="22"/>
          <w:szCs w:val="22"/>
        </w:rPr>
        <w:tab/>
      </w:r>
      <w:r w:rsidRPr="007A3D50">
        <w:rPr>
          <w:rFonts w:ascii="Trebuchet MS" w:hAnsi="Trebuchet MS" w:cs="Arial"/>
          <w:b/>
          <w:sz w:val="22"/>
          <w:szCs w:val="22"/>
        </w:rPr>
        <w:tab/>
      </w:r>
      <w:r w:rsidRPr="007A3D50">
        <w:rPr>
          <w:rFonts w:ascii="Trebuchet MS" w:hAnsi="Trebuchet MS" w:cs="Arial"/>
          <w:b/>
          <w:sz w:val="22"/>
          <w:szCs w:val="22"/>
        </w:rPr>
        <w:tab/>
      </w:r>
      <w:r w:rsidRPr="007A3D50">
        <w:rPr>
          <w:rFonts w:ascii="Trebuchet MS" w:hAnsi="Trebuchet MS" w:cs="Arial"/>
          <w:b/>
          <w:sz w:val="22"/>
          <w:szCs w:val="22"/>
        </w:rPr>
        <w:tab/>
      </w:r>
      <w:r w:rsidRPr="007A3D50">
        <w:rPr>
          <w:rFonts w:ascii="Trebuchet MS" w:hAnsi="Trebuchet MS" w:cs="Arial"/>
          <w:b/>
          <w:sz w:val="22"/>
          <w:szCs w:val="22"/>
        </w:rPr>
        <w:tab/>
      </w:r>
      <w:r>
        <w:rPr>
          <w:rFonts w:ascii="Trebuchet MS" w:hAnsi="Trebuchet MS" w:cs="Arial"/>
          <w:b/>
          <w:sz w:val="22"/>
          <w:szCs w:val="22"/>
        </w:rPr>
        <w:t xml:space="preserve"> </w:t>
      </w:r>
      <w:bookmarkStart w:id="0" w:name="_GoBack"/>
      <w:bookmarkEnd w:id="0"/>
      <w:r w:rsidRPr="007A3D50">
        <w:rPr>
          <w:rFonts w:ascii="Trebuchet MS" w:hAnsi="Trebuchet MS" w:cs="Arial"/>
          <w:b/>
          <w:sz w:val="22"/>
          <w:szCs w:val="22"/>
        </w:rPr>
        <w:t xml:space="preserve">Ante </w:t>
      </w:r>
      <w:proofErr w:type="spellStart"/>
      <w:r w:rsidRPr="007A3D50">
        <w:rPr>
          <w:rFonts w:ascii="Trebuchet MS" w:hAnsi="Trebuchet MS" w:cs="Arial"/>
          <w:b/>
          <w:sz w:val="22"/>
          <w:szCs w:val="22"/>
        </w:rPr>
        <w:t>Dževlan</w:t>
      </w:r>
      <w:proofErr w:type="spellEnd"/>
      <w:r w:rsidRPr="007A3D50">
        <w:rPr>
          <w:rFonts w:ascii="Trebuchet MS" w:hAnsi="Trebuchet MS" w:cs="Arial"/>
          <w:b/>
          <w:sz w:val="22"/>
          <w:szCs w:val="22"/>
        </w:rPr>
        <w:t>, prof.</w:t>
      </w:r>
    </w:p>
    <w:sectPr w:rsidR="007A3D50" w:rsidRPr="007A3D50" w:rsidSect="009033BE">
      <w:headerReference w:type="default" r:id="rId8"/>
      <w:pgSz w:w="11906" w:h="16838"/>
      <w:pgMar w:top="851" w:right="849"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804" w:rsidRDefault="000D4804" w:rsidP="002914A0">
      <w:r>
        <w:separator/>
      </w:r>
    </w:p>
  </w:endnote>
  <w:endnote w:type="continuationSeparator" w:id="0">
    <w:p w:rsidR="000D4804" w:rsidRDefault="000D4804" w:rsidP="00291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w Cen MT">
    <w:panose1 w:val="020B0602020104020603"/>
    <w:charset w:val="EE"/>
    <w:family w:val="swiss"/>
    <w:pitch w:val="variable"/>
    <w:sig w:usb0="00000007" w:usb1="00000000" w:usb2="00000000" w:usb3="00000000" w:csb0="00000003" w:csb1="00000000"/>
  </w:font>
  <w:font w:name="Comic Sans MS">
    <w:panose1 w:val="030F0702030302020204"/>
    <w:charset w:val="EE"/>
    <w:family w:val="script"/>
    <w:pitch w:val="variable"/>
    <w:sig w:usb0="00000287" w:usb1="00000013"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804" w:rsidRDefault="000D4804" w:rsidP="002914A0">
      <w:r>
        <w:separator/>
      </w:r>
    </w:p>
  </w:footnote>
  <w:footnote w:type="continuationSeparator" w:id="0">
    <w:p w:rsidR="000D4804" w:rsidRDefault="000D4804" w:rsidP="002914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838350"/>
      <w:docPartObj>
        <w:docPartGallery w:val="Page Numbers (Top of Page)"/>
        <w:docPartUnique/>
      </w:docPartObj>
    </w:sdtPr>
    <w:sdtContent>
      <w:p w:rsidR="009033BE" w:rsidRDefault="009033BE">
        <w:pPr>
          <w:pStyle w:val="Zaglavlje"/>
          <w:jc w:val="right"/>
        </w:pPr>
        <w:r>
          <w:fldChar w:fldCharType="begin"/>
        </w:r>
        <w:r>
          <w:instrText>PAGE   \* MERGEFORMAT</w:instrText>
        </w:r>
        <w:r>
          <w:fldChar w:fldCharType="separate"/>
        </w:r>
        <w:r w:rsidR="00B74FBD">
          <w:rPr>
            <w:noProof/>
          </w:rPr>
          <w:t>50</w:t>
        </w:r>
        <w:r>
          <w:fldChar w:fldCharType="end"/>
        </w:r>
      </w:p>
    </w:sdtContent>
  </w:sdt>
  <w:p w:rsidR="009033BE" w:rsidRDefault="009033BE">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7667E"/>
    <w:multiLevelType w:val="hybridMultilevel"/>
    <w:tmpl w:val="49DA8E24"/>
    <w:lvl w:ilvl="0" w:tplc="61686262">
      <w:start w:val="3"/>
      <w:numFmt w:val="bullet"/>
      <w:lvlText w:val=""/>
      <w:lvlJc w:val="left"/>
      <w:pPr>
        <w:tabs>
          <w:tab w:val="num" w:pos="720"/>
        </w:tabs>
        <w:ind w:left="720" w:hanging="360"/>
      </w:pPr>
      <w:rPr>
        <w:rFonts w:ascii="Wingdings" w:eastAsia="Times New Roman" w:hAnsi="Wingdings" w:cs="Arial" w:hint="default"/>
        <w:b/>
        <w:sz w:val="24"/>
        <w:szCs w:val="24"/>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D274BB"/>
    <w:multiLevelType w:val="hybridMultilevel"/>
    <w:tmpl w:val="15BADF82"/>
    <w:lvl w:ilvl="0" w:tplc="D80A95A2">
      <w:start w:val="2"/>
      <w:numFmt w:val="bullet"/>
      <w:lvlText w:val="-"/>
      <w:lvlJc w:val="left"/>
      <w:pPr>
        <w:ind w:left="720" w:hanging="360"/>
      </w:pPr>
      <w:rPr>
        <w:rFonts w:ascii="Trebuchet MS" w:eastAsia="Times New Roman" w:hAnsi="Trebuchet MS" w:cs="Times New Roman" w:hint="default"/>
        <w:b/>
        <w:i/>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BA72C4"/>
    <w:multiLevelType w:val="hybridMultilevel"/>
    <w:tmpl w:val="3FC826DA"/>
    <w:lvl w:ilvl="0" w:tplc="26468F9E">
      <w:start w:val="2"/>
      <w:numFmt w:val="bullet"/>
      <w:lvlText w:val="-"/>
      <w:lvlJc w:val="left"/>
      <w:pPr>
        <w:ind w:left="720" w:hanging="360"/>
      </w:pPr>
      <w:rPr>
        <w:rFonts w:ascii="Trebuchet MS" w:eastAsia="Times New Roman" w:hAnsi="Trebuchet MS"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FA3E5B"/>
    <w:multiLevelType w:val="hybridMultilevel"/>
    <w:tmpl w:val="45820F7A"/>
    <w:lvl w:ilvl="0" w:tplc="2730E2B8">
      <w:start w:val="20"/>
      <w:numFmt w:val="bullet"/>
      <w:lvlText w:val="-"/>
      <w:lvlJc w:val="left"/>
      <w:pPr>
        <w:tabs>
          <w:tab w:val="num" w:pos="720"/>
        </w:tabs>
        <w:ind w:left="720" w:hanging="360"/>
      </w:pPr>
      <w:rPr>
        <w:rFonts w:ascii="Trebuchet MS" w:eastAsia="Times New Roman" w:hAnsi="Trebuchet MS"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404D87"/>
    <w:multiLevelType w:val="hybridMultilevel"/>
    <w:tmpl w:val="0C9C4132"/>
    <w:lvl w:ilvl="0" w:tplc="BFEC6848">
      <w:numFmt w:val="bullet"/>
      <w:lvlText w:val="-"/>
      <w:lvlJc w:val="left"/>
      <w:pPr>
        <w:tabs>
          <w:tab w:val="num" w:pos="1440"/>
        </w:tabs>
        <w:ind w:left="1440" w:hanging="360"/>
      </w:pPr>
      <w:rPr>
        <w:rFonts w:ascii="Arial" w:eastAsia="Times New Roman" w:hAnsi="Arial" w:cs="Arial" w:hint="default"/>
      </w:rPr>
    </w:lvl>
    <w:lvl w:ilvl="1" w:tplc="041A0003" w:tentative="1">
      <w:start w:val="1"/>
      <w:numFmt w:val="bullet"/>
      <w:lvlText w:val="o"/>
      <w:lvlJc w:val="left"/>
      <w:pPr>
        <w:tabs>
          <w:tab w:val="num" w:pos="2160"/>
        </w:tabs>
        <w:ind w:left="2160" w:hanging="360"/>
      </w:pPr>
      <w:rPr>
        <w:rFonts w:ascii="Courier New" w:hAnsi="Courier New" w:cs="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D8A5A0B"/>
    <w:multiLevelType w:val="hybridMultilevel"/>
    <w:tmpl w:val="FDBCD756"/>
    <w:lvl w:ilvl="0" w:tplc="0BDAFF26">
      <w:start w:val="2"/>
      <w:numFmt w:val="bullet"/>
      <w:lvlText w:val="-"/>
      <w:lvlJc w:val="left"/>
      <w:pPr>
        <w:ind w:left="502" w:hanging="360"/>
      </w:pPr>
      <w:rPr>
        <w:rFonts w:ascii="Trebuchet MS" w:eastAsia="Times New Roman" w:hAnsi="Trebuchet MS" w:cs="Times New Roman" w:hint="default"/>
        <w:sz w:val="24"/>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6" w15:restartNumberingAfterBreak="0">
    <w:nsid w:val="567D50E2"/>
    <w:multiLevelType w:val="hybridMultilevel"/>
    <w:tmpl w:val="B37C4632"/>
    <w:lvl w:ilvl="0" w:tplc="EDEE4C9E">
      <w:start w:val="2"/>
      <w:numFmt w:val="bullet"/>
      <w:lvlText w:val="-"/>
      <w:lvlJc w:val="left"/>
      <w:pPr>
        <w:ind w:left="862" w:hanging="360"/>
      </w:pPr>
      <w:rPr>
        <w:rFonts w:ascii="Trebuchet MS" w:eastAsia="Times New Roman" w:hAnsi="Trebuchet MS" w:cs="Times New Roman" w:hint="default"/>
        <w:sz w:val="24"/>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7" w15:restartNumberingAfterBreak="0">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15:restartNumberingAfterBreak="0">
    <w:nsid w:val="65175E11"/>
    <w:multiLevelType w:val="hybridMultilevel"/>
    <w:tmpl w:val="6DD63F98"/>
    <w:lvl w:ilvl="0" w:tplc="730AE660">
      <w:start w:val="1"/>
      <w:numFmt w:val="decimal"/>
      <w:lvlText w:val="%1."/>
      <w:lvlJc w:val="left"/>
      <w:pPr>
        <w:tabs>
          <w:tab w:val="num" w:pos="1065"/>
        </w:tabs>
        <w:ind w:left="1065" w:hanging="36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9" w15:restartNumberingAfterBreak="0">
    <w:nsid w:val="738C014B"/>
    <w:multiLevelType w:val="hybridMultilevel"/>
    <w:tmpl w:val="1BB41A2C"/>
    <w:lvl w:ilvl="0" w:tplc="6432373A">
      <w:start w:val="2"/>
      <w:numFmt w:val="bullet"/>
      <w:lvlText w:val="-"/>
      <w:lvlJc w:val="left"/>
      <w:pPr>
        <w:ind w:left="720" w:hanging="360"/>
      </w:pPr>
      <w:rPr>
        <w:rFonts w:ascii="Trebuchet MS" w:eastAsia="Times New Roman" w:hAnsi="Trebuchet M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8"/>
  </w:num>
  <w:num w:numId="5">
    <w:abstractNumId w:val="2"/>
  </w:num>
  <w:num w:numId="6">
    <w:abstractNumId w:val="1"/>
  </w:num>
  <w:num w:numId="7">
    <w:abstractNumId w:val="5"/>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42D"/>
    <w:rsid w:val="000152A1"/>
    <w:rsid w:val="0002337D"/>
    <w:rsid w:val="00036E24"/>
    <w:rsid w:val="000516B8"/>
    <w:rsid w:val="000964E0"/>
    <w:rsid w:val="000A39BF"/>
    <w:rsid w:val="000D4804"/>
    <w:rsid w:val="001003DD"/>
    <w:rsid w:val="001128DF"/>
    <w:rsid w:val="0017426A"/>
    <w:rsid w:val="00187C57"/>
    <w:rsid w:val="001C17B5"/>
    <w:rsid w:val="00276C89"/>
    <w:rsid w:val="002914A0"/>
    <w:rsid w:val="002D75A2"/>
    <w:rsid w:val="002F65C9"/>
    <w:rsid w:val="00340893"/>
    <w:rsid w:val="00354168"/>
    <w:rsid w:val="003F68D8"/>
    <w:rsid w:val="00473096"/>
    <w:rsid w:val="00477888"/>
    <w:rsid w:val="00495ABA"/>
    <w:rsid w:val="0050242D"/>
    <w:rsid w:val="00512C4F"/>
    <w:rsid w:val="00531556"/>
    <w:rsid w:val="00575511"/>
    <w:rsid w:val="005A3490"/>
    <w:rsid w:val="005C0E76"/>
    <w:rsid w:val="0061269E"/>
    <w:rsid w:val="00676429"/>
    <w:rsid w:val="006767F7"/>
    <w:rsid w:val="006908E9"/>
    <w:rsid w:val="006946BB"/>
    <w:rsid w:val="006E287F"/>
    <w:rsid w:val="00714C61"/>
    <w:rsid w:val="007374F3"/>
    <w:rsid w:val="007634AF"/>
    <w:rsid w:val="007A3D50"/>
    <w:rsid w:val="007E2155"/>
    <w:rsid w:val="007F0CBE"/>
    <w:rsid w:val="007F5D56"/>
    <w:rsid w:val="007F75B0"/>
    <w:rsid w:val="008006D1"/>
    <w:rsid w:val="008515D6"/>
    <w:rsid w:val="00862B32"/>
    <w:rsid w:val="008E058C"/>
    <w:rsid w:val="008E1E86"/>
    <w:rsid w:val="009033BE"/>
    <w:rsid w:val="00935581"/>
    <w:rsid w:val="00956D3D"/>
    <w:rsid w:val="0096404E"/>
    <w:rsid w:val="009A511D"/>
    <w:rsid w:val="009B2B30"/>
    <w:rsid w:val="009D653D"/>
    <w:rsid w:val="00A102FA"/>
    <w:rsid w:val="00A822DF"/>
    <w:rsid w:val="00AF4B72"/>
    <w:rsid w:val="00B05596"/>
    <w:rsid w:val="00B2223A"/>
    <w:rsid w:val="00B42BC6"/>
    <w:rsid w:val="00B673A0"/>
    <w:rsid w:val="00B74FBD"/>
    <w:rsid w:val="00BA342D"/>
    <w:rsid w:val="00BA5182"/>
    <w:rsid w:val="00BE563B"/>
    <w:rsid w:val="00BF6F00"/>
    <w:rsid w:val="00C00061"/>
    <w:rsid w:val="00C5619A"/>
    <w:rsid w:val="00CD06CA"/>
    <w:rsid w:val="00CF6235"/>
    <w:rsid w:val="00CF7F47"/>
    <w:rsid w:val="00D0376A"/>
    <w:rsid w:val="00D54456"/>
    <w:rsid w:val="00DA2168"/>
    <w:rsid w:val="00DE20CC"/>
    <w:rsid w:val="00E036A7"/>
    <w:rsid w:val="00E71B68"/>
    <w:rsid w:val="00E7791B"/>
    <w:rsid w:val="00EC22E1"/>
    <w:rsid w:val="00EF0368"/>
    <w:rsid w:val="00EF38E9"/>
    <w:rsid w:val="00F40B5E"/>
    <w:rsid w:val="00FE1C40"/>
    <w:rsid w:val="00FE3846"/>
    <w:rsid w:val="00FF4B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898758"/>
  <w15:chartTrackingRefBased/>
  <w15:docId w15:val="{1B6F362A-0FF7-4A30-9077-C601A3DF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42D"/>
    <w:pPr>
      <w:spacing w:after="0" w:line="240" w:lineRule="auto"/>
    </w:pPr>
    <w:rPr>
      <w:rFonts w:ascii="Times New Roman" w:eastAsia="Times New Roman" w:hAnsi="Times New Roman" w:cs="Times New Roman"/>
      <w:sz w:val="24"/>
      <w:szCs w:val="24"/>
    </w:rPr>
  </w:style>
  <w:style w:type="paragraph" w:styleId="Naslov1">
    <w:name w:val="heading 1"/>
    <w:basedOn w:val="Normal"/>
    <w:next w:val="Normal"/>
    <w:link w:val="Naslov1Char"/>
    <w:qFormat/>
    <w:rsid w:val="0050242D"/>
    <w:pPr>
      <w:keepNext/>
      <w:jc w:val="center"/>
      <w:outlineLvl w:val="0"/>
    </w:pPr>
    <w:rPr>
      <w:b/>
      <w:bCs/>
      <w:sz w:val="28"/>
    </w:rPr>
  </w:style>
  <w:style w:type="paragraph" w:styleId="Naslov2">
    <w:name w:val="heading 2"/>
    <w:basedOn w:val="Normal"/>
    <w:next w:val="Normal"/>
    <w:link w:val="Naslov2Char"/>
    <w:qFormat/>
    <w:rsid w:val="0050242D"/>
    <w:pPr>
      <w:keepNext/>
      <w:jc w:val="center"/>
      <w:outlineLvl w:val="1"/>
    </w:pPr>
    <w:rPr>
      <w:b/>
      <w:bCs/>
    </w:rPr>
  </w:style>
  <w:style w:type="paragraph" w:styleId="Naslov3">
    <w:name w:val="heading 3"/>
    <w:basedOn w:val="Normal"/>
    <w:next w:val="Normal"/>
    <w:link w:val="Naslov3Char"/>
    <w:qFormat/>
    <w:rsid w:val="0050242D"/>
    <w:pPr>
      <w:keepNext/>
      <w:jc w:val="both"/>
      <w:outlineLvl w:val="2"/>
    </w:pPr>
    <w:rPr>
      <w:b/>
      <w:bCs/>
    </w:rPr>
  </w:style>
  <w:style w:type="paragraph" w:styleId="Naslov4">
    <w:name w:val="heading 4"/>
    <w:basedOn w:val="Normal"/>
    <w:next w:val="Normal"/>
    <w:link w:val="Naslov4Char"/>
    <w:qFormat/>
    <w:rsid w:val="0050242D"/>
    <w:pPr>
      <w:keepNext/>
      <w:jc w:val="center"/>
      <w:outlineLvl w:val="3"/>
    </w:pPr>
    <w:rPr>
      <w:b/>
      <w:bCs/>
      <w:i/>
      <w:iCs/>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50242D"/>
    <w:rPr>
      <w:rFonts w:ascii="Times New Roman" w:eastAsia="Times New Roman" w:hAnsi="Times New Roman" w:cs="Times New Roman"/>
      <w:b/>
      <w:bCs/>
      <w:sz w:val="28"/>
      <w:szCs w:val="24"/>
    </w:rPr>
  </w:style>
  <w:style w:type="character" w:customStyle="1" w:styleId="Naslov2Char">
    <w:name w:val="Naslov 2 Char"/>
    <w:basedOn w:val="Zadanifontodlomka"/>
    <w:link w:val="Naslov2"/>
    <w:rsid w:val="0050242D"/>
    <w:rPr>
      <w:rFonts w:ascii="Times New Roman" w:eastAsia="Times New Roman" w:hAnsi="Times New Roman" w:cs="Times New Roman"/>
      <w:b/>
      <w:bCs/>
      <w:sz w:val="24"/>
      <w:szCs w:val="24"/>
    </w:rPr>
  </w:style>
  <w:style w:type="character" w:customStyle="1" w:styleId="Naslov3Char">
    <w:name w:val="Naslov 3 Char"/>
    <w:basedOn w:val="Zadanifontodlomka"/>
    <w:link w:val="Naslov3"/>
    <w:rsid w:val="0050242D"/>
    <w:rPr>
      <w:rFonts w:ascii="Times New Roman" w:eastAsia="Times New Roman" w:hAnsi="Times New Roman" w:cs="Times New Roman"/>
      <w:b/>
      <w:bCs/>
      <w:sz w:val="24"/>
      <w:szCs w:val="24"/>
    </w:rPr>
  </w:style>
  <w:style w:type="character" w:customStyle="1" w:styleId="Naslov4Char">
    <w:name w:val="Naslov 4 Char"/>
    <w:basedOn w:val="Zadanifontodlomka"/>
    <w:link w:val="Naslov4"/>
    <w:rsid w:val="0050242D"/>
    <w:rPr>
      <w:rFonts w:ascii="Times New Roman" w:eastAsia="Times New Roman" w:hAnsi="Times New Roman" w:cs="Times New Roman"/>
      <w:b/>
      <w:bCs/>
      <w:i/>
      <w:iCs/>
      <w:sz w:val="20"/>
      <w:szCs w:val="24"/>
    </w:rPr>
  </w:style>
  <w:style w:type="paragraph" w:styleId="Tijeloteksta">
    <w:name w:val="Body Text"/>
    <w:basedOn w:val="Normal"/>
    <w:link w:val="TijelotekstaChar"/>
    <w:rsid w:val="0050242D"/>
    <w:pPr>
      <w:jc w:val="both"/>
    </w:pPr>
  </w:style>
  <w:style w:type="character" w:customStyle="1" w:styleId="TijelotekstaChar">
    <w:name w:val="Tijelo teksta Char"/>
    <w:basedOn w:val="Zadanifontodlomka"/>
    <w:link w:val="Tijeloteksta"/>
    <w:rsid w:val="0050242D"/>
    <w:rPr>
      <w:rFonts w:ascii="Times New Roman" w:eastAsia="Times New Roman" w:hAnsi="Times New Roman" w:cs="Times New Roman"/>
      <w:sz w:val="24"/>
      <w:szCs w:val="24"/>
    </w:rPr>
  </w:style>
  <w:style w:type="paragraph" w:styleId="Podnoje">
    <w:name w:val="footer"/>
    <w:basedOn w:val="Normal"/>
    <w:link w:val="PodnojeChar"/>
    <w:rsid w:val="0050242D"/>
    <w:pPr>
      <w:tabs>
        <w:tab w:val="center" w:pos="4536"/>
        <w:tab w:val="right" w:pos="9072"/>
      </w:tabs>
    </w:pPr>
  </w:style>
  <w:style w:type="character" w:customStyle="1" w:styleId="PodnojeChar">
    <w:name w:val="Podnožje Char"/>
    <w:basedOn w:val="Zadanifontodlomka"/>
    <w:link w:val="Podnoje"/>
    <w:rsid w:val="0050242D"/>
    <w:rPr>
      <w:rFonts w:ascii="Times New Roman" w:eastAsia="Times New Roman" w:hAnsi="Times New Roman" w:cs="Times New Roman"/>
      <w:sz w:val="24"/>
      <w:szCs w:val="24"/>
    </w:rPr>
  </w:style>
  <w:style w:type="character" w:styleId="Brojstranice">
    <w:name w:val="page number"/>
    <w:basedOn w:val="Zadanifontodlomka"/>
    <w:rsid w:val="0050242D"/>
  </w:style>
  <w:style w:type="paragraph" w:styleId="StandardWeb">
    <w:name w:val="Normal (Web)"/>
    <w:basedOn w:val="Normal"/>
    <w:rsid w:val="0050242D"/>
    <w:pPr>
      <w:spacing w:before="100" w:beforeAutospacing="1" w:after="100" w:afterAutospacing="1"/>
    </w:pPr>
    <w:rPr>
      <w:lang w:eastAsia="hr-HR"/>
    </w:rPr>
  </w:style>
  <w:style w:type="paragraph" w:customStyle="1" w:styleId="Normal1">
    <w:name w:val="Normal1"/>
    <w:rsid w:val="0050242D"/>
    <w:pPr>
      <w:spacing w:after="0" w:line="240" w:lineRule="auto"/>
    </w:pPr>
    <w:rPr>
      <w:rFonts w:ascii="Times New Roman" w:eastAsia="Times New Roman" w:hAnsi="Times New Roman" w:cs="Times New Roman"/>
      <w:color w:val="000000"/>
      <w:sz w:val="20"/>
      <w:szCs w:val="20"/>
      <w:lang w:eastAsia="hr-HR"/>
    </w:rPr>
  </w:style>
  <w:style w:type="paragraph" w:styleId="Tekstbalonia">
    <w:name w:val="Balloon Text"/>
    <w:basedOn w:val="Normal"/>
    <w:link w:val="TekstbaloniaChar"/>
    <w:semiHidden/>
    <w:rsid w:val="0050242D"/>
    <w:rPr>
      <w:rFonts w:ascii="Tahoma" w:hAnsi="Tahoma" w:cs="Tahoma"/>
      <w:sz w:val="16"/>
      <w:szCs w:val="16"/>
    </w:rPr>
  </w:style>
  <w:style w:type="character" w:customStyle="1" w:styleId="TekstbaloniaChar">
    <w:name w:val="Tekst balončića Char"/>
    <w:basedOn w:val="Zadanifontodlomka"/>
    <w:link w:val="Tekstbalonia"/>
    <w:semiHidden/>
    <w:rsid w:val="0050242D"/>
    <w:rPr>
      <w:rFonts w:ascii="Tahoma" w:eastAsia="Times New Roman" w:hAnsi="Tahoma" w:cs="Tahoma"/>
      <w:sz w:val="16"/>
      <w:szCs w:val="16"/>
    </w:rPr>
  </w:style>
  <w:style w:type="paragraph" w:styleId="Odlomakpopisa">
    <w:name w:val="List Paragraph"/>
    <w:basedOn w:val="Normal"/>
    <w:uiPriority w:val="34"/>
    <w:qFormat/>
    <w:rsid w:val="0050242D"/>
    <w:pPr>
      <w:ind w:left="720"/>
      <w:contextualSpacing/>
    </w:pPr>
  </w:style>
  <w:style w:type="character" w:styleId="Referencakomentara">
    <w:name w:val="annotation reference"/>
    <w:basedOn w:val="Zadanifontodlomka"/>
    <w:uiPriority w:val="99"/>
    <w:semiHidden/>
    <w:unhideWhenUsed/>
    <w:rsid w:val="007F5D56"/>
    <w:rPr>
      <w:sz w:val="16"/>
      <w:szCs w:val="16"/>
    </w:rPr>
  </w:style>
  <w:style w:type="paragraph" w:styleId="Tekstkomentara">
    <w:name w:val="annotation text"/>
    <w:basedOn w:val="Normal"/>
    <w:link w:val="TekstkomentaraChar"/>
    <w:uiPriority w:val="99"/>
    <w:semiHidden/>
    <w:unhideWhenUsed/>
    <w:rsid w:val="007F5D56"/>
    <w:rPr>
      <w:sz w:val="20"/>
      <w:szCs w:val="20"/>
    </w:rPr>
  </w:style>
  <w:style w:type="character" w:customStyle="1" w:styleId="TekstkomentaraChar">
    <w:name w:val="Tekst komentara Char"/>
    <w:basedOn w:val="Zadanifontodlomka"/>
    <w:link w:val="Tekstkomentara"/>
    <w:uiPriority w:val="99"/>
    <w:semiHidden/>
    <w:rsid w:val="007F5D56"/>
    <w:rPr>
      <w:rFonts w:ascii="Times New Roman" w:eastAsia="Times New Roman" w:hAnsi="Times New Roman" w:cs="Times New Roman"/>
      <w:sz w:val="20"/>
      <w:szCs w:val="20"/>
    </w:rPr>
  </w:style>
  <w:style w:type="paragraph" w:styleId="Predmetkomentara">
    <w:name w:val="annotation subject"/>
    <w:basedOn w:val="Tekstkomentara"/>
    <w:next w:val="Tekstkomentara"/>
    <w:link w:val="PredmetkomentaraChar"/>
    <w:uiPriority w:val="99"/>
    <w:semiHidden/>
    <w:unhideWhenUsed/>
    <w:rsid w:val="007F5D56"/>
    <w:rPr>
      <w:b/>
      <w:bCs/>
    </w:rPr>
  </w:style>
  <w:style w:type="character" w:customStyle="1" w:styleId="PredmetkomentaraChar">
    <w:name w:val="Predmet komentara Char"/>
    <w:basedOn w:val="TekstkomentaraChar"/>
    <w:link w:val="Predmetkomentara"/>
    <w:uiPriority w:val="99"/>
    <w:semiHidden/>
    <w:rsid w:val="007F5D56"/>
    <w:rPr>
      <w:rFonts w:ascii="Times New Roman" w:eastAsia="Times New Roman" w:hAnsi="Times New Roman" w:cs="Times New Roman"/>
      <w:b/>
      <w:bCs/>
      <w:sz w:val="20"/>
      <w:szCs w:val="20"/>
    </w:rPr>
  </w:style>
  <w:style w:type="paragraph" w:customStyle="1" w:styleId="box458208">
    <w:name w:val="box_458208"/>
    <w:basedOn w:val="Normal"/>
    <w:rsid w:val="003F68D8"/>
    <w:pPr>
      <w:spacing w:before="100" w:beforeAutospacing="1" w:after="100" w:afterAutospacing="1"/>
    </w:pPr>
    <w:rPr>
      <w:lang w:eastAsia="hr-HR"/>
    </w:rPr>
  </w:style>
  <w:style w:type="paragraph" w:styleId="Zaglavlje">
    <w:name w:val="header"/>
    <w:basedOn w:val="Normal"/>
    <w:link w:val="ZaglavljeChar"/>
    <w:uiPriority w:val="99"/>
    <w:unhideWhenUsed/>
    <w:rsid w:val="002914A0"/>
    <w:pPr>
      <w:tabs>
        <w:tab w:val="center" w:pos="4536"/>
        <w:tab w:val="right" w:pos="9072"/>
      </w:tabs>
    </w:pPr>
  </w:style>
  <w:style w:type="character" w:customStyle="1" w:styleId="ZaglavljeChar">
    <w:name w:val="Zaglavlje Char"/>
    <w:basedOn w:val="Zadanifontodlomka"/>
    <w:link w:val="Zaglavlje"/>
    <w:uiPriority w:val="99"/>
    <w:rsid w:val="002914A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1AF35-9296-48A0-9A8E-FA4B9E960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50</Pages>
  <Words>14705</Words>
  <Characters>83819</Characters>
  <Application>Microsoft Office Word</Application>
  <DocSecurity>0</DocSecurity>
  <Lines>698</Lines>
  <Paragraphs>196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4</cp:revision>
  <cp:lastPrinted>2020-09-29T10:37:00Z</cp:lastPrinted>
  <dcterms:created xsi:type="dcterms:W3CDTF">2019-07-18T10:24:00Z</dcterms:created>
  <dcterms:modified xsi:type="dcterms:W3CDTF">2020-09-29T10:57:00Z</dcterms:modified>
</cp:coreProperties>
</file>